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16" w:rsidRDefault="00794816" w:rsidP="006C64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648F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794816" w:rsidRPr="006C648F" w:rsidRDefault="00794816" w:rsidP="006C64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648F">
        <w:rPr>
          <w:rFonts w:ascii="Times New Roman" w:hAnsi="Times New Roman"/>
          <w:b/>
          <w:sz w:val="28"/>
          <w:szCs w:val="28"/>
        </w:rPr>
        <w:t>ПО СТРУКТУРЕ</w:t>
      </w:r>
      <w:r>
        <w:rPr>
          <w:rFonts w:ascii="Times New Roman" w:hAnsi="Times New Roman"/>
          <w:b/>
          <w:sz w:val="28"/>
          <w:szCs w:val="28"/>
        </w:rPr>
        <w:t xml:space="preserve"> И ОЦЕНИВАНИЮ ЗАЧЁТНОЙ РАБОТЫ </w:t>
      </w:r>
    </w:p>
    <w:p w:rsidR="00794816" w:rsidRDefault="00794816" w:rsidP="006C64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6C648F">
        <w:rPr>
          <w:rFonts w:ascii="Times New Roman" w:hAnsi="Times New Roman"/>
          <w:b/>
          <w:sz w:val="28"/>
          <w:szCs w:val="28"/>
        </w:rPr>
        <w:t>КУРС</w:t>
      </w:r>
      <w:r>
        <w:rPr>
          <w:rFonts w:ascii="Times New Roman" w:hAnsi="Times New Roman"/>
          <w:b/>
          <w:sz w:val="28"/>
          <w:szCs w:val="28"/>
        </w:rPr>
        <w:t>У</w:t>
      </w:r>
      <w:r w:rsidRPr="006C648F">
        <w:rPr>
          <w:rFonts w:ascii="Times New Roman" w:hAnsi="Times New Roman"/>
          <w:b/>
          <w:sz w:val="28"/>
          <w:szCs w:val="28"/>
        </w:rPr>
        <w:t xml:space="preserve"> «ПСИХОЛОГИЯ И ПЕДАГОГИКА» </w:t>
      </w:r>
    </w:p>
    <w:p w:rsidR="00794816" w:rsidRPr="006C648F" w:rsidRDefault="00794816" w:rsidP="006C64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648F">
        <w:rPr>
          <w:rFonts w:ascii="Times New Roman" w:hAnsi="Times New Roman"/>
          <w:b/>
          <w:sz w:val="28"/>
          <w:szCs w:val="28"/>
        </w:rPr>
        <w:t>НА ЗАОЧНОМ ОТДЕЛЕНИИ</w:t>
      </w:r>
    </w:p>
    <w:p w:rsidR="00794816" w:rsidRPr="006C648F" w:rsidRDefault="00794816" w:rsidP="00812F8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16" w:rsidRPr="003F6E3E" w:rsidRDefault="00794816" w:rsidP="00E676C2">
      <w:pPr>
        <w:pStyle w:val="a3"/>
        <w:tabs>
          <w:tab w:val="left" w:pos="5580"/>
        </w:tabs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61753C">
        <w:rPr>
          <w:rFonts w:ascii="Times New Roman" w:hAnsi="Times New Roman"/>
          <w:sz w:val="28"/>
          <w:szCs w:val="28"/>
        </w:rPr>
        <w:t xml:space="preserve">Ответы  на все </w:t>
      </w:r>
      <w:r>
        <w:rPr>
          <w:rFonts w:ascii="Times New Roman" w:hAnsi="Times New Roman"/>
          <w:sz w:val="28"/>
          <w:szCs w:val="28"/>
        </w:rPr>
        <w:t xml:space="preserve">теоретические и практические </w:t>
      </w:r>
      <w:r w:rsidRPr="0061753C">
        <w:rPr>
          <w:rFonts w:ascii="Times New Roman" w:hAnsi="Times New Roman"/>
          <w:sz w:val="28"/>
          <w:szCs w:val="28"/>
        </w:rPr>
        <w:t>задания зачётной работы студент может найти в электронн</w:t>
      </w:r>
      <w:r>
        <w:rPr>
          <w:rFonts w:ascii="Times New Roman" w:hAnsi="Times New Roman"/>
          <w:sz w:val="28"/>
          <w:szCs w:val="28"/>
        </w:rPr>
        <w:t>ых</w:t>
      </w:r>
      <w:r w:rsidRPr="0061753C">
        <w:rPr>
          <w:rFonts w:ascii="Times New Roman" w:hAnsi="Times New Roman"/>
          <w:sz w:val="28"/>
          <w:szCs w:val="28"/>
        </w:rPr>
        <w:t xml:space="preserve"> пособи</w:t>
      </w:r>
      <w:r>
        <w:rPr>
          <w:rFonts w:ascii="Times New Roman" w:hAnsi="Times New Roman"/>
          <w:sz w:val="28"/>
          <w:szCs w:val="28"/>
        </w:rPr>
        <w:t>ях</w:t>
      </w:r>
      <w:r w:rsidRPr="0061753C">
        <w:rPr>
          <w:rFonts w:ascii="Times New Roman" w:hAnsi="Times New Roman"/>
          <w:sz w:val="28"/>
          <w:szCs w:val="28"/>
        </w:rPr>
        <w:t>, размещённ</w:t>
      </w:r>
      <w:r>
        <w:rPr>
          <w:rFonts w:ascii="Times New Roman" w:hAnsi="Times New Roman"/>
          <w:sz w:val="28"/>
          <w:szCs w:val="28"/>
        </w:rPr>
        <w:t>ых</w:t>
      </w:r>
      <w:r w:rsidRPr="0061753C">
        <w:rPr>
          <w:rFonts w:ascii="Times New Roman" w:hAnsi="Times New Roman"/>
          <w:sz w:val="28"/>
          <w:szCs w:val="28"/>
        </w:rPr>
        <w:t xml:space="preserve"> на сайте кафедры </w:t>
      </w:r>
      <w:proofErr w:type="spellStart"/>
      <w:r w:rsidRPr="0061753C">
        <w:rPr>
          <w:rFonts w:ascii="Times New Roman" w:hAnsi="Times New Roman"/>
          <w:sz w:val="28"/>
          <w:szCs w:val="28"/>
        </w:rPr>
        <w:t>украиноведения</w:t>
      </w:r>
      <w:proofErr w:type="spellEnd"/>
      <w:r w:rsidRPr="0061753C">
        <w:rPr>
          <w:rFonts w:ascii="Times New Roman" w:hAnsi="Times New Roman"/>
          <w:sz w:val="28"/>
          <w:szCs w:val="28"/>
        </w:rPr>
        <w:t xml:space="preserve"> и гуманитарного образования:</w:t>
      </w:r>
    </w:p>
    <w:p w:rsidR="00794816" w:rsidRDefault="00794816" w:rsidP="002418E4">
      <w:pPr>
        <w:pStyle w:val="FR3"/>
        <w:spacing w:line="360" w:lineRule="auto"/>
        <w:ind w:left="714" w:firstLine="0"/>
        <w:jc w:val="both"/>
      </w:pPr>
      <w:proofErr w:type="spellStart"/>
      <w:r w:rsidRPr="0061753C">
        <w:rPr>
          <w:szCs w:val="28"/>
        </w:rPr>
        <w:t>Кудерская</w:t>
      </w:r>
      <w:proofErr w:type="spellEnd"/>
      <w:r w:rsidRPr="0061753C">
        <w:rPr>
          <w:szCs w:val="28"/>
        </w:rPr>
        <w:t>, Т.В.</w:t>
      </w:r>
      <w:r w:rsidRPr="0061753C">
        <w:rPr>
          <w:b/>
          <w:szCs w:val="28"/>
        </w:rPr>
        <w:t xml:space="preserve">  </w:t>
      </w:r>
      <w:r>
        <w:t xml:space="preserve">Опорный конспект лекций по дисциплине «Основы психологии и педагогики» /для студентов заочной формы обучения всех специальностей/ сост. </w:t>
      </w:r>
      <w:proofErr w:type="spellStart"/>
      <w:r w:rsidRPr="0061753C">
        <w:rPr>
          <w:szCs w:val="28"/>
        </w:rPr>
        <w:t>Кудерская</w:t>
      </w:r>
      <w:proofErr w:type="spellEnd"/>
      <w:r w:rsidRPr="0061753C">
        <w:rPr>
          <w:szCs w:val="28"/>
        </w:rPr>
        <w:t>, Т.В.</w:t>
      </w:r>
      <w:r w:rsidRPr="0061753C">
        <w:rPr>
          <w:b/>
          <w:szCs w:val="28"/>
        </w:rPr>
        <w:t xml:space="preserve">  </w:t>
      </w:r>
      <w:r>
        <w:rPr>
          <w:b/>
          <w:szCs w:val="28"/>
        </w:rPr>
        <w:t xml:space="preserve">– </w:t>
      </w:r>
      <w:r>
        <w:t>Краматорск: ДГМА, 2009.</w:t>
      </w:r>
      <w:r w:rsidRPr="00CF51CD">
        <w:t xml:space="preserve"> </w:t>
      </w:r>
      <w:r>
        <w:t>– 98 с.</w:t>
      </w:r>
    </w:p>
    <w:p w:rsidR="00794816" w:rsidRDefault="00794816" w:rsidP="002418E4">
      <w:pPr>
        <w:pStyle w:val="a3"/>
        <w:widowControl w:val="0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753C">
        <w:rPr>
          <w:rFonts w:ascii="Times New Roman" w:hAnsi="Times New Roman"/>
          <w:sz w:val="28"/>
          <w:szCs w:val="28"/>
        </w:rPr>
        <w:t>Кудерская</w:t>
      </w:r>
      <w:proofErr w:type="spellEnd"/>
      <w:r w:rsidRPr="0061753C">
        <w:rPr>
          <w:rFonts w:ascii="Times New Roman" w:hAnsi="Times New Roman"/>
          <w:sz w:val="28"/>
          <w:szCs w:val="28"/>
        </w:rPr>
        <w:t>, Т.В.</w:t>
      </w:r>
      <w:r w:rsidRPr="0061753C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61753C">
        <w:rPr>
          <w:rFonts w:ascii="Times New Roman" w:hAnsi="Times New Roman"/>
          <w:sz w:val="28"/>
          <w:szCs w:val="28"/>
        </w:rPr>
        <w:t>Ящишина</w:t>
      </w:r>
      <w:proofErr w:type="spellEnd"/>
      <w:r w:rsidRPr="0061753C">
        <w:rPr>
          <w:rFonts w:ascii="Times New Roman" w:hAnsi="Times New Roman"/>
          <w:sz w:val="28"/>
          <w:szCs w:val="28"/>
        </w:rPr>
        <w:t>, Ю. Н. </w:t>
      </w:r>
      <w:r w:rsidRPr="0061753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1753C">
        <w:rPr>
          <w:rFonts w:ascii="Times New Roman" w:hAnsi="Times New Roman"/>
          <w:sz w:val="28"/>
          <w:szCs w:val="28"/>
        </w:rPr>
        <w:t>Психология и педагогика: учебное пособие к самостоятельной работе студентов заочного отделения / Т. В. </w:t>
      </w:r>
      <w:proofErr w:type="spellStart"/>
      <w:r w:rsidRPr="0061753C">
        <w:rPr>
          <w:rFonts w:ascii="Times New Roman" w:hAnsi="Times New Roman"/>
          <w:sz w:val="28"/>
          <w:szCs w:val="28"/>
        </w:rPr>
        <w:t>Кудерская</w:t>
      </w:r>
      <w:proofErr w:type="spellEnd"/>
      <w:r w:rsidRPr="0061753C">
        <w:rPr>
          <w:rFonts w:ascii="Times New Roman" w:hAnsi="Times New Roman"/>
          <w:sz w:val="28"/>
          <w:szCs w:val="28"/>
        </w:rPr>
        <w:t>, Ю. Н. </w:t>
      </w:r>
      <w:proofErr w:type="spellStart"/>
      <w:r w:rsidRPr="0061753C">
        <w:rPr>
          <w:rFonts w:ascii="Times New Roman" w:hAnsi="Times New Roman"/>
          <w:sz w:val="28"/>
          <w:szCs w:val="28"/>
        </w:rPr>
        <w:t>Ящишина</w:t>
      </w:r>
      <w:proofErr w:type="spellEnd"/>
      <w:r w:rsidRPr="0061753C">
        <w:rPr>
          <w:rFonts w:ascii="Times New Roman" w:hAnsi="Times New Roman"/>
          <w:color w:val="000000"/>
          <w:sz w:val="28"/>
          <w:szCs w:val="28"/>
        </w:rPr>
        <w:t>.</w:t>
      </w:r>
      <w:r w:rsidRPr="0061753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1753C">
        <w:rPr>
          <w:rFonts w:ascii="Times New Roman" w:hAnsi="Times New Roman"/>
          <w:sz w:val="28"/>
          <w:szCs w:val="28"/>
        </w:rPr>
        <w:t>– Краматорск: ДГМА 2009. – 54 с.</w:t>
      </w:r>
    </w:p>
    <w:p w:rsidR="00794816" w:rsidRDefault="00794816" w:rsidP="002418E4">
      <w:pPr>
        <w:pStyle w:val="a3"/>
        <w:widowControl w:val="0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</w:p>
    <w:p w:rsidR="00794816" w:rsidRPr="0061753C" w:rsidRDefault="00794816" w:rsidP="002418E4">
      <w:pPr>
        <w:pStyle w:val="a3"/>
        <w:widowControl w:val="0"/>
        <w:numPr>
          <w:ilvl w:val="0"/>
          <w:numId w:val="27"/>
        </w:numPr>
        <w:spacing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1753C">
        <w:rPr>
          <w:rFonts w:ascii="Times New Roman" w:hAnsi="Times New Roman"/>
          <w:sz w:val="28"/>
          <w:szCs w:val="28"/>
        </w:rPr>
        <w:t xml:space="preserve">Структура оценивания </w:t>
      </w:r>
      <w:r>
        <w:rPr>
          <w:rFonts w:ascii="Times New Roman" w:hAnsi="Times New Roman"/>
          <w:sz w:val="28"/>
          <w:szCs w:val="28"/>
        </w:rPr>
        <w:t xml:space="preserve">зачётной </w:t>
      </w:r>
      <w:r w:rsidRPr="0061753C">
        <w:rPr>
          <w:rFonts w:ascii="Times New Roman" w:hAnsi="Times New Roman"/>
          <w:sz w:val="28"/>
          <w:szCs w:val="28"/>
        </w:rPr>
        <w:t xml:space="preserve"> работы</w:t>
      </w:r>
      <w:r>
        <w:rPr>
          <w:rFonts w:ascii="Times New Roman" w:hAnsi="Times New Roman"/>
          <w:sz w:val="28"/>
          <w:szCs w:val="28"/>
        </w:rPr>
        <w:t>:</w:t>
      </w:r>
    </w:p>
    <w:p w:rsidR="00794816" w:rsidRPr="0061753C" w:rsidRDefault="00794816" w:rsidP="002418E4">
      <w:pPr>
        <w:pStyle w:val="a3"/>
        <w:widowControl w:val="0"/>
        <w:spacing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1753C">
        <w:rPr>
          <w:rFonts w:ascii="Times New Roman" w:hAnsi="Times New Roman"/>
          <w:sz w:val="28"/>
          <w:szCs w:val="28"/>
        </w:rPr>
        <w:t>Максимальная общая оценка  за выполнение зачётной работы составляет 100 баллов.</w:t>
      </w:r>
    </w:p>
    <w:p w:rsidR="00794816" w:rsidRPr="0061753C" w:rsidRDefault="00794816" w:rsidP="002418E4">
      <w:pPr>
        <w:pStyle w:val="a3"/>
        <w:widowControl w:val="0"/>
        <w:spacing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1753C">
        <w:rPr>
          <w:rFonts w:ascii="Times New Roman" w:hAnsi="Times New Roman"/>
          <w:sz w:val="28"/>
          <w:szCs w:val="28"/>
        </w:rPr>
        <w:t>Задание 1. Тесты по 10 темам курса (</w:t>
      </w:r>
      <w:r>
        <w:rPr>
          <w:rFonts w:ascii="Times New Roman" w:hAnsi="Times New Roman"/>
          <w:sz w:val="28"/>
          <w:szCs w:val="28"/>
        </w:rPr>
        <w:t>10</w:t>
      </w:r>
      <w:r w:rsidRPr="0061753C">
        <w:rPr>
          <w:rFonts w:ascii="Times New Roman" w:hAnsi="Times New Roman"/>
          <w:sz w:val="28"/>
          <w:szCs w:val="28"/>
        </w:rPr>
        <w:t xml:space="preserve"> вопросов по </w:t>
      </w:r>
      <w:r>
        <w:rPr>
          <w:rFonts w:ascii="Times New Roman" w:hAnsi="Times New Roman"/>
          <w:sz w:val="28"/>
          <w:szCs w:val="28"/>
        </w:rPr>
        <w:t>6</w:t>
      </w:r>
      <w:r w:rsidRPr="0061753C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ов</w:t>
      </w:r>
      <w:r w:rsidRPr="0061753C">
        <w:rPr>
          <w:rFonts w:ascii="Times New Roman" w:hAnsi="Times New Roman"/>
          <w:sz w:val="28"/>
          <w:szCs w:val="28"/>
        </w:rPr>
        <w:t>).</w:t>
      </w:r>
    </w:p>
    <w:p w:rsidR="00794816" w:rsidRPr="0061753C" w:rsidRDefault="00794816" w:rsidP="002418E4">
      <w:pPr>
        <w:pStyle w:val="a3"/>
        <w:widowControl w:val="0"/>
        <w:spacing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1753C">
        <w:rPr>
          <w:rFonts w:ascii="Times New Roman" w:hAnsi="Times New Roman"/>
          <w:sz w:val="28"/>
          <w:szCs w:val="28"/>
        </w:rPr>
        <w:t xml:space="preserve">Задание 2. </w:t>
      </w:r>
      <w:r>
        <w:rPr>
          <w:rFonts w:ascii="Times New Roman" w:hAnsi="Times New Roman"/>
          <w:sz w:val="28"/>
          <w:szCs w:val="28"/>
        </w:rPr>
        <w:t xml:space="preserve"> Закончить фразу (5 фраз по 4 балла).</w:t>
      </w:r>
    </w:p>
    <w:p w:rsidR="00794816" w:rsidRDefault="00794816" w:rsidP="002418E4">
      <w:pPr>
        <w:pStyle w:val="a3"/>
        <w:tabs>
          <w:tab w:val="left" w:pos="558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F26D7">
        <w:rPr>
          <w:rFonts w:ascii="Times New Roman" w:hAnsi="Times New Roman"/>
          <w:sz w:val="28"/>
          <w:szCs w:val="28"/>
        </w:rPr>
        <w:t xml:space="preserve">Задание 3.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753C">
        <w:rPr>
          <w:rFonts w:ascii="Times New Roman" w:hAnsi="Times New Roman"/>
          <w:sz w:val="28"/>
          <w:szCs w:val="28"/>
        </w:rPr>
        <w:t xml:space="preserve">Определение понятий (5 понятий по </w:t>
      </w:r>
      <w:r>
        <w:rPr>
          <w:rFonts w:ascii="Times New Roman" w:hAnsi="Times New Roman"/>
          <w:sz w:val="28"/>
          <w:szCs w:val="28"/>
        </w:rPr>
        <w:t>4</w:t>
      </w:r>
      <w:r w:rsidRPr="0061753C">
        <w:rPr>
          <w:rFonts w:ascii="Times New Roman" w:hAnsi="Times New Roman"/>
          <w:sz w:val="28"/>
          <w:szCs w:val="28"/>
        </w:rPr>
        <w:t xml:space="preserve"> балла).</w:t>
      </w:r>
    </w:p>
    <w:p w:rsidR="00794816" w:rsidRDefault="00794816" w:rsidP="002418E4">
      <w:pPr>
        <w:pStyle w:val="a3"/>
        <w:tabs>
          <w:tab w:val="left" w:pos="558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94816" w:rsidRDefault="0079481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94816" w:rsidRDefault="00794816" w:rsidP="008332D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40C">
        <w:rPr>
          <w:rFonts w:ascii="Times New Roman" w:hAnsi="Times New Roman"/>
          <w:b/>
          <w:sz w:val="28"/>
          <w:szCs w:val="28"/>
        </w:rPr>
        <w:t xml:space="preserve">ЗАДАНИЯ К САМОСТОЯТЕЛЬНОЙ РАБОТЕ </w:t>
      </w:r>
    </w:p>
    <w:p w:rsidR="00794816" w:rsidRDefault="00794816" w:rsidP="008332D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6C648F">
        <w:rPr>
          <w:rFonts w:ascii="Times New Roman" w:hAnsi="Times New Roman"/>
          <w:b/>
          <w:sz w:val="28"/>
          <w:szCs w:val="28"/>
        </w:rPr>
        <w:t>КУРС</w:t>
      </w:r>
      <w:r>
        <w:rPr>
          <w:rFonts w:ascii="Times New Roman" w:hAnsi="Times New Roman"/>
          <w:b/>
          <w:sz w:val="28"/>
          <w:szCs w:val="28"/>
        </w:rPr>
        <w:t>У</w:t>
      </w:r>
      <w:r w:rsidRPr="006C648F">
        <w:rPr>
          <w:rFonts w:ascii="Times New Roman" w:hAnsi="Times New Roman"/>
          <w:b/>
          <w:sz w:val="28"/>
          <w:szCs w:val="28"/>
        </w:rPr>
        <w:t xml:space="preserve"> «ПСИХОЛОГИЯ И ПЕДАГОГИКА» </w:t>
      </w:r>
    </w:p>
    <w:p w:rsidR="00794816" w:rsidRDefault="00794816" w:rsidP="008332D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Pr="00B5540C">
        <w:rPr>
          <w:rFonts w:ascii="Times New Roman" w:hAnsi="Times New Roman"/>
          <w:b/>
          <w:sz w:val="28"/>
          <w:szCs w:val="28"/>
        </w:rPr>
        <w:t>СТУДЕНТОВ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5540C">
        <w:rPr>
          <w:rFonts w:ascii="Times New Roman" w:hAnsi="Times New Roman"/>
          <w:b/>
          <w:sz w:val="28"/>
          <w:szCs w:val="28"/>
        </w:rPr>
        <w:t xml:space="preserve"> ЗАОЧНОГО ОТДЕЛЕНИЯ</w:t>
      </w:r>
    </w:p>
    <w:p w:rsidR="00794816" w:rsidRPr="008332D4" w:rsidRDefault="00794816" w:rsidP="008332D4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b/>
          <w:sz w:val="28"/>
          <w:szCs w:val="28"/>
        </w:rPr>
        <w:t>Выполните тестовые задания</w:t>
      </w:r>
      <w:r w:rsidRPr="008332D4">
        <w:rPr>
          <w:rFonts w:ascii="Times New Roman" w:hAnsi="Times New Roman"/>
          <w:sz w:val="28"/>
          <w:szCs w:val="28"/>
        </w:rPr>
        <w:t>:</w:t>
      </w:r>
    </w:p>
    <w:p w:rsidR="00794816" w:rsidRPr="008332D4" w:rsidRDefault="00794816" w:rsidP="008332D4">
      <w:pPr>
        <w:widowControl w:val="0"/>
        <w:tabs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1.  Предмет современной научной психологии – это изучение: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особенностей поведения человека;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закономерностей функционирования и развития психики;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закономерностей сознания человека.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2 . Психика – это: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система организма, позволяющая познавать мир;</w:t>
      </w:r>
    </w:p>
    <w:p w:rsidR="00794816" w:rsidRPr="008332D4" w:rsidRDefault="00794816" w:rsidP="008332D4">
      <w:pPr>
        <w:pStyle w:val="FR3"/>
        <w:tabs>
          <w:tab w:val="left" w:pos="1200"/>
        </w:tabs>
        <w:spacing w:line="360" w:lineRule="auto"/>
        <w:ind w:firstLine="0"/>
        <w:jc w:val="both"/>
        <w:rPr>
          <w:color w:val="000000"/>
          <w:szCs w:val="28"/>
        </w:rPr>
      </w:pPr>
      <w:r w:rsidRPr="008332D4">
        <w:rPr>
          <w:color w:val="000000"/>
          <w:szCs w:val="28"/>
        </w:rPr>
        <w:t>б) свойство высокоорганизованной материи, заключающееся в регуляции субъектом своего поведения и деятельности;</w:t>
      </w:r>
    </w:p>
    <w:p w:rsidR="00794816" w:rsidRPr="008332D4" w:rsidRDefault="00794816" w:rsidP="008332D4">
      <w:pPr>
        <w:pStyle w:val="FR3"/>
        <w:tabs>
          <w:tab w:val="left" w:pos="1200"/>
        </w:tabs>
        <w:spacing w:line="360" w:lineRule="auto"/>
        <w:ind w:firstLine="0"/>
        <w:jc w:val="both"/>
        <w:rPr>
          <w:color w:val="000000"/>
          <w:szCs w:val="28"/>
        </w:rPr>
      </w:pPr>
      <w:r w:rsidRPr="008332D4">
        <w:rPr>
          <w:color w:val="000000"/>
          <w:szCs w:val="28"/>
        </w:rPr>
        <w:t xml:space="preserve">в) свойство живой материи, заключающееся в отражении субъектом объективного мира и </w:t>
      </w:r>
      <w:proofErr w:type="spellStart"/>
      <w:r w:rsidRPr="008332D4">
        <w:rPr>
          <w:color w:val="000000"/>
          <w:szCs w:val="28"/>
        </w:rPr>
        <w:t>саморегуляции</w:t>
      </w:r>
      <w:proofErr w:type="spellEnd"/>
      <w:r w:rsidRPr="008332D4">
        <w:rPr>
          <w:color w:val="000000"/>
          <w:szCs w:val="28"/>
        </w:rPr>
        <w:t xml:space="preserve"> на этой основе поведения и деятельности.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3.  Основные функции психики: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 познания и регуляции;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 отражения и регуляции;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в) обработки информации.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4.  Основные формы проявления психики человека: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психические процессы, психические свойства, психические состояния</w:t>
      </w:r>
      <w:proofErr w:type="gramStart"/>
      <w:r w:rsidRPr="008332D4">
        <w:rPr>
          <w:rFonts w:ascii="Times New Roman" w:hAnsi="Times New Roman"/>
          <w:color w:val="000000"/>
          <w:sz w:val="28"/>
          <w:szCs w:val="28"/>
        </w:rPr>
        <w:t>,;</w:t>
      </w:r>
      <w:proofErr w:type="gramEnd"/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психические средства, психические состояния, психические механизмы;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психические способы, психические процессы, психические свойства.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 5. В группу познавательных психических процессов входят: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ощущения, восприятие, память, мышление, воображение, воля, эмоции, представление, внимание;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ощущения, воля, эмоции, восприятие, внимание, представление, память;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ощущения, восприятие, память, мышление, воображение, представление.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lastRenderedPageBreak/>
        <w:t>6. Основные психические свойства личности:</w:t>
      </w:r>
    </w:p>
    <w:p w:rsidR="00794816" w:rsidRPr="008332D4" w:rsidRDefault="00794816" w:rsidP="008332D4">
      <w:pPr>
        <w:pStyle w:val="FR3"/>
        <w:tabs>
          <w:tab w:val="left" w:pos="1200"/>
        </w:tabs>
        <w:spacing w:line="360" w:lineRule="auto"/>
        <w:ind w:firstLine="0"/>
        <w:jc w:val="both"/>
        <w:rPr>
          <w:color w:val="000000"/>
          <w:szCs w:val="28"/>
        </w:rPr>
      </w:pPr>
      <w:r w:rsidRPr="008332D4">
        <w:rPr>
          <w:color w:val="000000"/>
          <w:szCs w:val="28"/>
        </w:rPr>
        <w:t>а) направленность, темперамент, характер, способности;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мотивация, темперамент, характер, задатки;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индивидуальность, способности, темперамент, характер.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7.  Предметом современной педагогики является изучение: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закономерностей и особенностей поведения человека;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закономерностей обучения человека;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закономерностей формирования личности в условиях организованного педагогического процесса.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8.  Психология как экспериментальная наука оформилась: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а) к концу </w:t>
      </w:r>
      <w:proofErr w:type="gramStart"/>
      <w:r w:rsidRPr="008332D4">
        <w:rPr>
          <w:rFonts w:ascii="Times New Roman" w:hAnsi="Times New Roman"/>
          <w:color w:val="000000"/>
          <w:sz w:val="28"/>
          <w:szCs w:val="28"/>
        </w:rPr>
        <w:t>Х</w:t>
      </w:r>
      <w:proofErr w:type="gramEnd"/>
      <w:r w:rsidRPr="008332D4">
        <w:rPr>
          <w:rFonts w:ascii="Times New Roman" w:hAnsi="Times New Roman"/>
          <w:color w:val="000000"/>
          <w:sz w:val="28"/>
          <w:szCs w:val="28"/>
          <w:lang w:val="uk-UA"/>
        </w:rPr>
        <w:t>V</w:t>
      </w:r>
      <w:r w:rsidRPr="008332D4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в.;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bCs/>
          <w:color w:val="000000"/>
          <w:sz w:val="28"/>
          <w:szCs w:val="28"/>
        </w:rPr>
        <w:t>б)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к концу Х</w:t>
      </w:r>
      <w:r w:rsidRPr="008332D4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Х </w:t>
      </w:r>
      <w:proofErr w:type="gramStart"/>
      <w:r w:rsidRPr="008332D4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332D4">
        <w:rPr>
          <w:rFonts w:ascii="Times New Roman" w:hAnsi="Times New Roman"/>
          <w:color w:val="000000"/>
          <w:sz w:val="28"/>
          <w:szCs w:val="28"/>
        </w:rPr>
        <w:t>.;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в) к концу ХХ </w:t>
      </w:r>
      <w:proofErr w:type="gramStart"/>
      <w:r w:rsidRPr="008332D4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8332D4">
        <w:rPr>
          <w:rFonts w:ascii="Times New Roman" w:hAnsi="Times New Roman"/>
          <w:color w:val="000000"/>
          <w:sz w:val="28"/>
          <w:szCs w:val="28"/>
        </w:rPr>
        <w:t>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9. Основные методы психологического исследования: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тесты и беседы;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bCs/>
          <w:color w:val="000000"/>
          <w:sz w:val="28"/>
          <w:szCs w:val="28"/>
        </w:rPr>
        <w:t>б)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наблюдение и эксперимент.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изучение биографии и результатов деятельности.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10. </w:t>
      </w:r>
      <w:proofErr w:type="gramStart"/>
      <w:r w:rsidRPr="008332D4">
        <w:rPr>
          <w:rFonts w:ascii="Times New Roman" w:hAnsi="Times New Roman"/>
          <w:sz w:val="28"/>
          <w:szCs w:val="28"/>
        </w:rPr>
        <w:t>Основателем</w:t>
      </w:r>
      <w:proofErr w:type="gramEnd"/>
      <w:r w:rsidRPr="008332D4">
        <w:rPr>
          <w:rFonts w:ascii="Times New Roman" w:hAnsi="Times New Roman"/>
          <w:sz w:val="28"/>
          <w:szCs w:val="28"/>
        </w:rPr>
        <w:t xml:space="preserve"> какого направления психологии является З. Фрейд?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а)  гештальтпсихология;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б)  психоанализ;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в)  бихевиоризм.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11.  К психическим процессам относятся: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познавательные и эмоционально-волевые;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bCs/>
          <w:color w:val="000000"/>
          <w:sz w:val="28"/>
          <w:szCs w:val="28"/>
        </w:rPr>
        <w:t>б)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регулятивные и эмоционально-волевые;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познавательные, регулятивные и эмоционально-волевые.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12.  Интроспекция – это: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метод развития внимания;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bCs/>
          <w:color w:val="000000"/>
          <w:sz w:val="28"/>
          <w:szCs w:val="28"/>
        </w:rPr>
        <w:t>б)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метод регуляции психического состояния;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8332D4">
        <w:rPr>
          <w:rStyle w:val="font141"/>
          <w:color w:val="000000"/>
          <w:sz w:val="28"/>
          <w:szCs w:val="28"/>
        </w:rPr>
        <w:t>метод самонаблюдения.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13.  Психологические т</w:t>
      </w:r>
      <w:r w:rsidRPr="008332D4">
        <w:rPr>
          <w:rStyle w:val="font141"/>
          <w:color w:val="000000"/>
          <w:sz w:val="28"/>
          <w:szCs w:val="28"/>
        </w:rPr>
        <w:t xml:space="preserve">есты и 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беседы относятся </w:t>
      </w:r>
      <w:proofErr w:type="gramStart"/>
      <w:r w:rsidRPr="008332D4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8332D4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lastRenderedPageBreak/>
        <w:t xml:space="preserve">а)  группе главных </w:t>
      </w:r>
      <w:r w:rsidRPr="008332D4">
        <w:rPr>
          <w:rStyle w:val="font141"/>
          <w:color w:val="000000"/>
          <w:sz w:val="28"/>
          <w:szCs w:val="28"/>
        </w:rPr>
        <w:t>методов педагогического исследования</w:t>
      </w:r>
      <w:r w:rsidRPr="008332D4">
        <w:rPr>
          <w:rFonts w:ascii="Times New Roman" w:hAnsi="Times New Roman"/>
          <w:color w:val="000000"/>
          <w:sz w:val="28"/>
          <w:szCs w:val="28"/>
        </w:rPr>
        <w:t>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bCs/>
          <w:color w:val="000000"/>
          <w:sz w:val="28"/>
          <w:szCs w:val="28"/>
        </w:rPr>
        <w:t>б)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основным </w:t>
      </w:r>
      <w:r w:rsidRPr="008332D4">
        <w:rPr>
          <w:rStyle w:val="font141"/>
          <w:color w:val="000000"/>
          <w:sz w:val="28"/>
          <w:szCs w:val="28"/>
        </w:rPr>
        <w:t xml:space="preserve">методам </w:t>
      </w:r>
      <w:r w:rsidRPr="008332D4">
        <w:rPr>
          <w:rFonts w:ascii="Times New Roman" w:hAnsi="Times New Roman"/>
          <w:color w:val="000000"/>
          <w:sz w:val="28"/>
          <w:szCs w:val="28"/>
        </w:rPr>
        <w:t>обучения;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в) эмпирическим </w:t>
      </w:r>
      <w:r w:rsidRPr="008332D4">
        <w:rPr>
          <w:rStyle w:val="font141"/>
          <w:color w:val="000000"/>
          <w:sz w:val="28"/>
          <w:szCs w:val="28"/>
        </w:rPr>
        <w:t>методам психологического исследования</w:t>
      </w:r>
      <w:r w:rsidRPr="008332D4">
        <w:rPr>
          <w:rFonts w:ascii="Times New Roman" w:hAnsi="Times New Roman"/>
          <w:color w:val="000000"/>
          <w:sz w:val="28"/>
          <w:szCs w:val="28"/>
        </w:rPr>
        <w:t>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14.  Основные категории педагогики – это: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развитие, обучение, воспитание, образование;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bCs/>
          <w:color w:val="000000"/>
          <w:sz w:val="28"/>
          <w:szCs w:val="28"/>
        </w:rPr>
        <w:t>б)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методы, приемы, формы организации;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лекция, семинар, самостоятельная работа.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15. К методам педагогического воздействия не относятся: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тесты, интервью и беседы;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bCs/>
          <w:color w:val="000000"/>
          <w:sz w:val="28"/>
          <w:szCs w:val="28"/>
        </w:rPr>
        <w:t>б)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методы обучения и воспитания;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убеждение; упражнения и приучения; обучение; стимулирование.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16.  Знания, умения и навыки относятся:</w:t>
      </w:r>
    </w:p>
    <w:p w:rsidR="00794816" w:rsidRPr="008332D4" w:rsidRDefault="00794816" w:rsidP="008332D4">
      <w:pPr>
        <w:widowControl w:val="0"/>
        <w:tabs>
          <w:tab w:val="num" w:pos="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а) к психическим образованиям; </w:t>
      </w:r>
    </w:p>
    <w:p w:rsidR="00794816" w:rsidRPr="008332D4" w:rsidRDefault="00794816" w:rsidP="008332D4">
      <w:pPr>
        <w:widowControl w:val="0"/>
        <w:tabs>
          <w:tab w:val="num" w:pos="0"/>
          <w:tab w:val="left" w:pos="7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bCs/>
          <w:color w:val="000000"/>
          <w:sz w:val="28"/>
          <w:szCs w:val="28"/>
        </w:rPr>
        <w:t>б)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средствам обучения и воспитания;</w:t>
      </w:r>
    </w:p>
    <w:p w:rsidR="00794816" w:rsidRPr="008332D4" w:rsidRDefault="00794816" w:rsidP="008332D4">
      <w:pPr>
        <w:widowControl w:val="0"/>
        <w:tabs>
          <w:tab w:val="num" w:pos="0"/>
          <w:tab w:val="left" w:pos="7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основным педагогическим категориям.</w:t>
      </w:r>
    </w:p>
    <w:p w:rsidR="00794816" w:rsidRPr="008332D4" w:rsidRDefault="00794816" w:rsidP="008332D4">
      <w:pPr>
        <w:widowControl w:val="0"/>
        <w:tabs>
          <w:tab w:val="num" w:pos="0"/>
          <w:tab w:val="left" w:pos="7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17.  За операции математического вычисления отвечает:</w:t>
      </w:r>
    </w:p>
    <w:p w:rsidR="00794816" w:rsidRPr="008332D4" w:rsidRDefault="00794816" w:rsidP="008332D4">
      <w:pPr>
        <w:widowControl w:val="0"/>
        <w:tabs>
          <w:tab w:val="num" w:pos="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левое полушарие коры головного мозга;</w:t>
      </w:r>
    </w:p>
    <w:p w:rsidR="00794816" w:rsidRPr="008332D4" w:rsidRDefault="00794816" w:rsidP="008332D4">
      <w:pPr>
        <w:widowControl w:val="0"/>
        <w:tabs>
          <w:tab w:val="num" w:pos="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правое полушарие коры головного мозга;</w:t>
      </w:r>
    </w:p>
    <w:p w:rsidR="00794816" w:rsidRPr="008332D4" w:rsidRDefault="00794816" w:rsidP="008332D4">
      <w:pPr>
        <w:widowControl w:val="0"/>
        <w:tabs>
          <w:tab w:val="num" w:pos="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оба полушария коры головного мозга</w:t>
      </w:r>
    </w:p>
    <w:p w:rsidR="00794816" w:rsidRPr="008332D4" w:rsidRDefault="00794816" w:rsidP="008332D4">
      <w:pPr>
        <w:widowControl w:val="0"/>
        <w:tabs>
          <w:tab w:val="num" w:pos="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18.  За операции изобразительной деятельности отвечает:</w:t>
      </w:r>
    </w:p>
    <w:p w:rsidR="00794816" w:rsidRPr="008332D4" w:rsidRDefault="00794816" w:rsidP="008332D4">
      <w:pPr>
        <w:widowControl w:val="0"/>
        <w:tabs>
          <w:tab w:val="num" w:pos="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левое полушарие коры головного мозга;</w:t>
      </w:r>
    </w:p>
    <w:p w:rsidR="00794816" w:rsidRPr="008332D4" w:rsidRDefault="00794816" w:rsidP="008332D4">
      <w:pPr>
        <w:widowControl w:val="0"/>
        <w:tabs>
          <w:tab w:val="num" w:pos="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б) правое полушарие коры головного мозга; </w:t>
      </w:r>
    </w:p>
    <w:p w:rsidR="00794816" w:rsidRPr="008332D4" w:rsidRDefault="00794816" w:rsidP="008332D4">
      <w:pPr>
        <w:widowControl w:val="0"/>
        <w:tabs>
          <w:tab w:val="num" w:pos="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в) оба полушария коры головного мозга. </w:t>
      </w:r>
    </w:p>
    <w:p w:rsidR="00794816" w:rsidRPr="008332D4" w:rsidRDefault="00794816" w:rsidP="008332D4">
      <w:pPr>
        <w:widowControl w:val="0"/>
        <w:tabs>
          <w:tab w:val="num" w:pos="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19.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Дидактика – это отрасль педагогики, разрабатывающая научные основы: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а) воспитания;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б) обучения;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в) обучения и образования;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г) образования.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20. 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По источнику получения знаний методы обучения делятся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на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словесные, наглядные, практические.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lastRenderedPageBreak/>
        <w:t>б) лекции, дискуссии, объяснения;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активные, пассивные.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21. </w:t>
      </w:r>
      <w:r w:rsidRPr="008332D4">
        <w:rPr>
          <w:rFonts w:ascii="Times New Roman" w:hAnsi="Times New Roman"/>
          <w:sz w:val="28"/>
          <w:szCs w:val="28"/>
        </w:rPr>
        <w:t>Гуманизм – система ценностных ориентаций, в центре которых: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отрицание наказания и принуждения;</w:t>
      </w:r>
    </w:p>
    <w:p w:rsidR="00794816" w:rsidRPr="008332D4" w:rsidRDefault="00794816" w:rsidP="008332D4">
      <w:pPr>
        <w:widowControl w:val="0"/>
        <w:tabs>
          <w:tab w:val="num" w:pos="0"/>
          <w:tab w:val="left" w:pos="900"/>
          <w:tab w:val="left" w:pos="11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признание человека в качестве высшей ценности;</w:t>
      </w:r>
    </w:p>
    <w:p w:rsidR="00794816" w:rsidRPr="008332D4" w:rsidRDefault="00794816" w:rsidP="008332D4">
      <w:pPr>
        <w:widowControl w:val="0"/>
        <w:tabs>
          <w:tab w:val="num" w:pos="0"/>
          <w:tab w:val="left" w:pos="900"/>
          <w:tab w:val="left" w:pos="11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признание права человека на абсолютную свободу.</w:t>
      </w:r>
    </w:p>
    <w:p w:rsidR="00794816" w:rsidRPr="008332D4" w:rsidRDefault="00794816" w:rsidP="008332D4">
      <w:pPr>
        <w:widowControl w:val="0"/>
        <w:tabs>
          <w:tab w:val="num" w:pos="0"/>
          <w:tab w:val="left" w:pos="900"/>
          <w:tab w:val="left" w:pos="11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22.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Ощущение по своему происхождению и содержанию: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а) субъективно;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б) объективно;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все ответы верны.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23. О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рганы чувств – это: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единственные каналы, по которым внешний мир проникает в сознание человека;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дополнительные каналы, по которым внешний мир проникает в сознание человека;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не единственные каналы, по которым внешний мир проникает в сознание человека.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24.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Физиологической основой ощущений является</w:t>
      </w:r>
      <w:r w:rsidRPr="008332D4">
        <w:rPr>
          <w:rFonts w:ascii="Times New Roman" w:hAnsi="Times New Roman"/>
          <w:color w:val="000000"/>
          <w:sz w:val="28"/>
          <w:szCs w:val="28"/>
        </w:rPr>
        <w:t>: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нервный процесс, возникающий при действии раздражителя на адекватный ему анализатор;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развитые органы чувств, взаимодействующие с внешним миром;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механизм взаимодействия процессов возбуждения и торможения.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25. 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Интенсивность ощущений связана с силой раздражения</w:t>
      </w:r>
      <w:r w:rsidRPr="008332D4">
        <w:rPr>
          <w:rFonts w:ascii="Times New Roman" w:hAnsi="Times New Roman"/>
          <w:color w:val="000000"/>
          <w:sz w:val="28"/>
          <w:szCs w:val="28"/>
        </w:rPr>
        <w:t>: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обратно пропорционально;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логарифмически;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прямо пропорционально.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26.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Восприятие</w:t>
      </w:r>
      <w:r w:rsidRPr="008332D4">
        <w:rPr>
          <w:rFonts w:ascii="Times New Roman" w:hAnsi="Times New Roman"/>
          <w:color w:val="000000"/>
          <w:sz w:val="28"/>
          <w:szCs w:val="28"/>
        </w:rPr>
        <w:t>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а) это сумма ощущений;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б) не сводится к сумме ощущений;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не имеет с ощущениями ничего общего.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lastRenderedPageBreak/>
        <w:t xml:space="preserve">27.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Иллюзия – это</w:t>
      </w:r>
      <w:r w:rsidRPr="008332D4">
        <w:rPr>
          <w:rFonts w:ascii="Times New Roman" w:hAnsi="Times New Roman"/>
          <w:color w:val="000000"/>
          <w:sz w:val="28"/>
          <w:szCs w:val="28"/>
        </w:rPr>
        <w:t>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а) искаженное восприятие при наличии объекта искажения;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искаженное восприятие при отсутствии объекта искажения;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оба ответа не верны.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28. 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Физиологической основой восприятия является</w:t>
      </w:r>
      <w:r w:rsidRPr="008332D4">
        <w:rPr>
          <w:rFonts w:ascii="Times New Roman" w:hAnsi="Times New Roman"/>
          <w:color w:val="000000"/>
          <w:sz w:val="28"/>
          <w:szCs w:val="28"/>
        </w:rPr>
        <w:t>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деятельность системы доминант;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деятельность системы анализаторов;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оба ответа не верны.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29.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Физиологической основой представлений являются: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нервные межанализаторные связи;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б) нервные </w:t>
      </w:r>
      <w:proofErr w:type="spellStart"/>
      <w:r w:rsidRPr="008332D4">
        <w:rPr>
          <w:rFonts w:ascii="Times New Roman" w:hAnsi="Times New Roman"/>
          <w:color w:val="000000"/>
          <w:sz w:val="28"/>
          <w:szCs w:val="28"/>
        </w:rPr>
        <w:t>внутрианализаторные</w:t>
      </w:r>
      <w:proofErr w:type="spellEnd"/>
      <w:r w:rsidRPr="008332D4">
        <w:rPr>
          <w:rFonts w:ascii="Times New Roman" w:hAnsi="Times New Roman"/>
          <w:color w:val="000000"/>
          <w:sz w:val="28"/>
          <w:szCs w:val="28"/>
        </w:rPr>
        <w:t xml:space="preserve"> связи;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«следы», остающиеся в коре больших полушарий после восприятий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30.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Агглютинация – это: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форма приёма воображения;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форма приёма восприятия;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форма приёма мышления.</w:t>
      </w:r>
    </w:p>
    <w:p w:rsidR="00794816" w:rsidRPr="008332D4" w:rsidRDefault="00794816" w:rsidP="008332D4">
      <w:pPr>
        <w:widowControl w:val="0"/>
        <w:tabs>
          <w:tab w:val="num" w:pos="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31.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Функция отбора значимых воздействий, которые соответствуют потребностям данной деятельности, характерна для процесса</w:t>
      </w:r>
      <w:r w:rsidRPr="008332D4">
        <w:rPr>
          <w:rFonts w:ascii="Times New Roman" w:hAnsi="Times New Roman"/>
          <w:color w:val="000000"/>
          <w:sz w:val="28"/>
          <w:szCs w:val="28"/>
        </w:rPr>
        <w:t>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представления;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внимания;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ощущения.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32.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Вид памяти, при работе которой информация запоминается сама собой, без специального заучивания, – это:</w:t>
      </w:r>
    </w:p>
    <w:p w:rsidR="00794816" w:rsidRPr="008332D4" w:rsidRDefault="00794816" w:rsidP="008332D4">
      <w:pPr>
        <w:widowControl w:val="0"/>
        <w:tabs>
          <w:tab w:val="num" w:pos="0"/>
          <w:tab w:val="left" w:pos="5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произвольная память;</w:t>
      </w:r>
    </w:p>
    <w:p w:rsidR="00794816" w:rsidRPr="008332D4" w:rsidRDefault="00794816" w:rsidP="008332D4">
      <w:pPr>
        <w:widowControl w:val="0"/>
        <w:tabs>
          <w:tab w:val="num" w:pos="0"/>
          <w:tab w:val="left" w:pos="5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непроизвольная память;</w:t>
      </w:r>
    </w:p>
    <w:p w:rsidR="00794816" w:rsidRPr="008332D4" w:rsidRDefault="00794816" w:rsidP="008332D4">
      <w:pPr>
        <w:widowControl w:val="0"/>
        <w:tabs>
          <w:tab w:val="num" w:pos="0"/>
          <w:tab w:val="left" w:pos="5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механическая память.</w:t>
      </w:r>
    </w:p>
    <w:p w:rsidR="00794816" w:rsidRPr="008332D4" w:rsidRDefault="00794816" w:rsidP="008332D4">
      <w:pPr>
        <w:widowControl w:val="0"/>
        <w:tabs>
          <w:tab w:val="num" w:pos="0"/>
          <w:tab w:val="left" w:pos="5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33.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Важнейшая особенность запоминания</w:t>
      </w:r>
      <w:r w:rsidRPr="008332D4">
        <w:rPr>
          <w:rFonts w:ascii="Times New Roman" w:hAnsi="Times New Roman"/>
          <w:color w:val="000000"/>
          <w:sz w:val="28"/>
          <w:szCs w:val="28"/>
        </w:rPr>
        <w:t>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избирательность;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устойчивость;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объёмность.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lastRenderedPageBreak/>
        <w:t xml:space="preserve">34. </w:t>
      </w:r>
      <w:r w:rsidRPr="008332D4">
        <w:rPr>
          <w:rFonts w:ascii="Times New Roman" w:hAnsi="Times New Roman"/>
          <w:sz w:val="28"/>
          <w:szCs w:val="28"/>
        </w:rPr>
        <w:t>Какое из перечисленных каче</w:t>
      </w:r>
      <w:proofErr w:type="gramStart"/>
      <w:r w:rsidRPr="008332D4">
        <w:rPr>
          <w:rFonts w:ascii="Times New Roman" w:hAnsi="Times New Roman"/>
          <w:sz w:val="28"/>
          <w:szCs w:val="28"/>
        </w:rPr>
        <w:t>ств пр</w:t>
      </w:r>
      <w:proofErr w:type="gramEnd"/>
      <w:r w:rsidRPr="008332D4">
        <w:rPr>
          <w:rFonts w:ascii="Times New Roman" w:hAnsi="Times New Roman"/>
          <w:sz w:val="28"/>
          <w:szCs w:val="28"/>
        </w:rPr>
        <w:t>отивоположно творчеству?</w:t>
      </w:r>
    </w:p>
    <w:p w:rsidR="00794816" w:rsidRPr="008332D4" w:rsidRDefault="00794816" w:rsidP="008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а) ум;</w:t>
      </w:r>
      <w:r w:rsidRPr="008332D4">
        <w:rPr>
          <w:rFonts w:ascii="Times New Roman" w:hAnsi="Times New Roman"/>
          <w:sz w:val="28"/>
          <w:szCs w:val="28"/>
        </w:rPr>
        <w:tab/>
        <w:t xml:space="preserve"> б) шаблонность мышления; в) настойчивость; г) оригинальность.</w:t>
      </w:r>
    </w:p>
    <w:p w:rsidR="00794816" w:rsidRPr="008332D4" w:rsidRDefault="00794816" w:rsidP="008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35. </w:t>
      </w:r>
      <w:r w:rsidRPr="008332D4">
        <w:rPr>
          <w:rFonts w:ascii="Times New Roman" w:hAnsi="Times New Roman"/>
          <w:sz w:val="28"/>
          <w:szCs w:val="28"/>
        </w:rPr>
        <w:t>Какие из перечисленных видов мышления, присущих человеку, недоступны для компьютера?</w:t>
      </w:r>
    </w:p>
    <w:p w:rsidR="00794816" w:rsidRPr="008332D4" w:rsidRDefault="00794816" w:rsidP="008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а) логическое;</w:t>
      </w:r>
    </w:p>
    <w:p w:rsidR="00794816" w:rsidRPr="008332D4" w:rsidRDefault="00794816" w:rsidP="008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б) математическое;</w:t>
      </w:r>
    </w:p>
    <w:p w:rsidR="00794816" w:rsidRPr="008332D4" w:rsidRDefault="00794816" w:rsidP="008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 xml:space="preserve"> в) творческое.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36.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 xml:space="preserve">Вид мышления, опирающийся на реальное преобразование предметов в процессе действий </w:t>
      </w:r>
      <w:proofErr w:type="gramStart"/>
      <w:r w:rsidRPr="008332D4">
        <w:rPr>
          <w:rFonts w:ascii="Times New Roman" w:hAnsi="Times New Roman"/>
          <w:iCs/>
          <w:color w:val="000000"/>
          <w:sz w:val="28"/>
          <w:szCs w:val="28"/>
        </w:rPr>
        <w:t>с</w:t>
      </w:r>
      <w:proofErr w:type="gramEnd"/>
      <w:r w:rsidRPr="008332D4">
        <w:rPr>
          <w:rFonts w:ascii="Times New Roman" w:hAnsi="Times New Roman"/>
          <w:iCs/>
          <w:color w:val="000000"/>
          <w:sz w:val="28"/>
          <w:szCs w:val="28"/>
        </w:rPr>
        <w:t xml:space="preserve"> относится к: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наглядно-образному мышлению;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наглядно-действенному мышлению;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к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 словесно-логическому мышлению.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37. </w:t>
      </w:r>
      <w:r w:rsidRPr="008332D4">
        <w:rPr>
          <w:rFonts w:ascii="Times New Roman" w:hAnsi="Times New Roman"/>
          <w:iCs/>
          <w:color w:val="000000"/>
          <w:sz w:val="28"/>
          <w:szCs w:val="28"/>
        </w:rPr>
        <w:t>Создание новых образов предметов или явлений на основе ранее воспринятых – это: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а) мышление;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б) воображение; 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в) представление.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38. Э</w:t>
      </w:r>
      <w:r w:rsidRPr="008332D4">
        <w:rPr>
          <w:rFonts w:ascii="Times New Roman" w:hAnsi="Times New Roman"/>
          <w:sz w:val="28"/>
          <w:szCs w:val="28"/>
        </w:rPr>
        <w:t>моции выражают:</w:t>
      </w:r>
    </w:p>
    <w:p w:rsidR="00794816" w:rsidRPr="008332D4" w:rsidRDefault="00794816" w:rsidP="008332D4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а) объективное отношение человека к действительности;</w:t>
      </w:r>
    </w:p>
    <w:p w:rsidR="00794816" w:rsidRPr="008332D4" w:rsidRDefault="00794816" w:rsidP="008332D4">
      <w:pPr>
        <w:pStyle w:val="a4"/>
        <w:tabs>
          <w:tab w:val="left" w:pos="-100"/>
          <w:tab w:val="left" w:pos="200"/>
          <w:tab w:val="left" w:pos="54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б) субъективное отношение человека к действительности.</w:t>
      </w:r>
    </w:p>
    <w:p w:rsidR="00794816" w:rsidRPr="008332D4" w:rsidRDefault="00794816" w:rsidP="008332D4">
      <w:pPr>
        <w:pStyle w:val="a4"/>
        <w:tabs>
          <w:tab w:val="left" w:pos="-100"/>
          <w:tab w:val="left" w:pos="200"/>
          <w:tab w:val="left" w:pos="54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39. Высшие эмоции – это: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72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а) все человеческие эмоции;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72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б) чувства;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72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в) оба ответа верны.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72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40. К низшим эмоциям относят: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а) эмоции удовольствия и неудовольствия;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б) стресс;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в) страсти.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41. Способность управлять своим поведением – это свойство:</w:t>
      </w:r>
    </w:p>
    <w:p w:rsidR="00794816" w:rsidRPr="008332D4" w:rsidRDefault="00794816" w:rsidP="008332D4">
      <w:pPr>
        <w:tabs>
          <w:tab w:val="num" w:pos="0"/>
          <w:tab w:val="left" w:pos="200"/>
          <w:tab w:val="left" w:pos="400"/>
          <w:tab w:val="left" w:pos="72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а) воли;</w:t>
      </w:r>
    </w:p>
    <w:p w:rsidR="00794816" w:rsidRPr="008332D4" w:rsidRDefault="00794816" w:rsidP="008332D4">
      <w:pPr>
        <w:tabs>
          <w:tab w:val="num" w:pos="0"/>
          <w:tab w:val="left" w:pos="200"/>
          <w:tab w:val="left" w:pos="400"/>
          <w:tab w:val="left" w:pos="72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lastRenderedPageBreak/>
        <w:t>б) чувств;</w:t>
      </w:r>
    </w:p>
    <w:p w:rsidR="00794816" w:rsidRPr="008332D4" w:rsidRDefault="00794816" w:rsidP="008332D4">
      <w:pPr>
        <w:tabs>
          <w:tab w:val="num" w:pos="0"/>
          <w:tab w:val="left" w:pos="200"/>
          <w:tab w:val="left" w:pos="400"/>
          <w:tab w:val="left" w:pos="72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в) воображения.</w:t>
      </w:r>
    </w:p>
    <w:p w:rsidR="00794816" w:rsidRPr="008332D4" w:rsidRDefault="00794816" w:rsidP="008332D4">
      <w:pPr>
        <w:tabs>
          <w:tab w:val="num" w:pos="0"/>
          <w:tab w:val="left" w:pos="200"/>
          <w:tab w:val="left" w:pos="400"/>
          <w:tab w:val="left" w:pos="72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42. Волевое поведение выполняет функцию:</w:t>
      </w:r>
    </w:p>
    <w:p w:rsidR="00794816" w:rsidRPr="008332D4" w:rsidRDefault="00794816" w:rsidP="008332D4">
      <w:pPr>
        <w:tabs>
          <w:tab w:val="num" w:pos="0"/>
          <w:tab w:val="left" w:pos="200"/>
          <w:tab w:val="left" w:pos="40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а) преодоления преград на пути к цели;</w:t>
      </w:r>
    </w:p>
    <w:p w:rsidR="00794816" w:rsidRPr="008332D4" w:rsidRDefault="00794816" w:rsidP="008332D4">
      <w:pPr>
        <w:tabs>
          <w:tab w:val="num" w:pos="0"/>
          <w:tab w:val="left" w:pos="200"/>
          <w:tab w:val="left" w:pos="40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б) гармонизации мотивов;</w:t>
      </w:r>
    </w:p>
    <w:p w:rsidR="00794816" w:rsidRPr="008332D4" w:rsidRDefault="00794816" w:rsidP="008332D4">
      <w:pPr>
        <w:tabs>
          <w:tab w:val="num" w:pos="0"/>
          <w:tab w:val="left" w:pos="200"/>
          <w:tab w:val="left" w:pos="40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в) устранения внутренних конфликтов.</w:t>
      </w:r>
    </w:p>
    <w:p w:rsidR="00794816" w:rsidRPr="008332D4" w:rsidRDefault="00794816" w:rsidP="008332D4">
      <w:pPr>
        <w:tabs>
          <w:tab w:val="num" w:pos="0"/>
          <w:tab w:val="left" w:pos="200"/>
          <w:tab w:val="left" w:pos="40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43.  К первичным (базовым) волевым качествам человека относят: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а) ответственность, дисциплинированность, исполнительность;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б) смелость, решительность, самообладание;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в) настойчивость, выдержку, энергичность.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 xml:space="preserve">44.  Болезненное безволие – это: 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а) абулия;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б) амнезия;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в) апперцепция.</w:t>
      </w:r>
    </w:p>
    <w:p w:rsidR="00794816" w:rsidRPr="008332D4" w:rsidRDefault="00794816" w:rsidP="008332D4">
      <w:pPr>
        <w:pStyle w:val="a4"/>
        <w:tabs>
          <w:tab w:val="left" w:pos="200"/>
          <w:tab w:val="left" w:pos="400"/>
          <w:tab w:val="left" w:pos="9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45. Психические состояния характеризуются: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относительной устойчивостью;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изменчивостью.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46.  </w:t>
      </w:r>
      <w:proofErr w:type="spellStart"/>
      <w:r w:rsidRPr="008332D4">
        <w:rPr>
          <w:rFonts w:ascii="Times New Roman" w:hAnsi="Times New Roman"/>
          <w:color w:val="000000"/>
          <w:sz w:val="28"/>
          <w:szCs w:val="28"/>
        </w:rPr>
        <w:t>Стенические</w:t>
      </w:r>
      <w:proofErr w:type="spellEnd"/>
      <w:r w:rsidRPr="008332D4">
        <w:rPr>
          <w:rFonts w:ascii="Times New Roman" w:hAnsi="Times New Roman"/>
          <w:color w:val="000000"/>
          <w:sz w:val="28"/>
          <w:szCs w:val="28"/>
        </w:rPr>
        <w:t xml:space="preserve"> состояния: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повышают жизнедеятельность организма;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понижают жизнедеятельность организма.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47. Фрустрация проявляется в состоянии:</w:t>
      </w:r>
    </w:p>
    <w:p w:rsidR="00794816" w:rsidRPr="008332D4" w:rsidRDefault="00794816" w:rsidP="008332D4">
      <w:pPr>
        <w:pStyle w:val="a4"/>
        <w:widowControl w:val="0"/>
        <w:tabs>
          <w:tab w:val="num" w:pos="900"/>
          <w:tab w:val="left" w:pos="1100"/>
        </w:tabs>
        <w:spacing w:line="360" w:lineRule="auto"/>
        <w:jc w:val="both"/>
        <w:rPr>
          <w:color w:val="000000"/>
          <w:szCs w:val="28"/>
        </w:rPr>
      </w:pPr>
      <w:r w:rsidRPr="008332D4">
        <w:rPr>
          <w:color w:val="000000"/>
          <w:szCs w:val="28"/>
        </w:rPr>
        <w:t>а) упрямства;</w:t>
      </w:r>
    </w:p>
    <w:p w:rsidR="00794816" w:rsidRPr="008332D4" w:rsidRDefault="00794816" w:rsidP="008332D4">
      <w:pPr>
        <w:pStyle w:val="a4"/>
        <w:widowControl w:val="0"/>
        <w:tabs>
          <w:tab w:val="num" w:pos="900"/>
          <w:tab w:val="left" w:pos="1100"/>
        </w:tabs>
        <w:spacing w:line="360" w:lineRule="auto"/>
        <w:jc w:val="both"/>
        <w:rPr>
          <w:color w:val="000000"/>
          <w:szCs w:val="28"/>
        </w:rPr>
      </w:pPr>
      <w:r w:rsidRPr="008332D4">
        <w:rPr>
          <w:color w:val="000000"/>
          <w:szCs w:val="28"/>
        </w:rPr>
        <w:t>б) приподнятости;</w:t>
      </w:r>
    </w:p>
    <w:p w:rsidR="00794816" w:rsidRPr="008332D4" w:rsidRDefault="00794816" w:rsidP="008332D4">
      <w:pPr>
        <w:pStyle w:val="a4"/>
        <w:widowControl w:val="0"/>
        <w:tabs>
          <w:tab w:val="num" w:pos="900"/>
          <w:tab w:val="left" w:pos="11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в) крушения надежд.</w:t>
      </w:r>
    </w:p>
    <w:p w:rsidR="00794816" w:rsidRPr="008332D4" w:rsidRDefault="00794816" w:rsidP="008332D4">
      <w:pPr>
        <w:pStyle w:val="a4"/>
        <w:widowControl w:val="0"/>
        <w:tabs>
          <w:tab w:val="num" w:pos="900"/>
          <w:tab w:val="left" w:pos="1100"/>
        </w:tabs>
        <w:spacing w:line="360" w:lineRule="auto"/>
        <w:jc w:val="both"/>
        <w:rPr>
          <w:szCs w:val="28"/>
        </w:rPr>
      </w:pPr>
      <w:r w:rsidRPr="008332D4">
        <w:rPr>
          <w:szCs w:val="28"/>
        </w:rPr>
        <w:t>48. Состояние, близкое к упрямству, называется: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1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ригидностью;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1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подвижностью;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1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персеверацией.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1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49. К специфическим психическим состояниям относят: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1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депрессию, фрустрацию;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1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lastRenderedPageBreak/>
        <w:t>б) гипноз, медитацию;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1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оба ответа верны.</w:t>
      </w:r>
    </w:p>
    <w:p w:rsidR="00794816" w:rsidRPr="008332D4" w:rsidRDefault="00794816" w:rsidP="008332D4">
      <w:pPr>
        <w:widowControl w:val="0"/>
        <w:tabs>
          <w:tab w:val="num" w:pos="-200"/>
          <w:tab w:val="num" w:pos="900"/>
          <w:tab w:val="left" w:pos="11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50.  Субъект – это: 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активная личность;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пассивный человек;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конформная личность.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51. Свойства нервной системы, определяющие типы темперамента (по И.Павлову): 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смелость и выносливость;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скорость, уравновешенность, стойкость;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уравновешенность, сила, подвижность.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52.  Интровертами являются: 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флегматик и сангвиник;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меланхолик и холерик;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сангвиник и холерик;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г) флегматик и меланхолик.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53. По классификации А. </w:t>
      </w:r>
      <w:proofErr w:type="spellStart"/>
      <w:r w:rsidRPr="008332D4">
        <w:rPr>
          <w:rFonts w:ascii="Times New Roman" w:hAnsi="Times New Roman"/>
          <w:color w:val="000000"/>
          <w:sz w:val="28"/>
          <w:szCs w:val="28"/>
        </w:rPr>
        <w:t>Маслоу</w:t>
      </w:r>
      <w:proofErr w:type="spellEnd"/>
      <w:r w:rsidRPr="008332D4">
        <w:rPr>
          <w:rFonts w:ascii="Times New Roman" w:hAnsi="Times New Roman"/>
          <w:color w:val="000000"/>
          <w:sz w:val="28"/>
          <w:szCs w:val="28"/>
        </w:rPr>
        <w:t xml:space="preserve">, высший уровень мотивации занимает потребность: 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в принадлежности и любви;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б) в </w:t>
      </w:r>
      <w:proofErr w:type="spellStart"/>
      <w:r w:rsidRPr="008332D4">
        <w:rPr>
          <w:rFonts w:ascii="Times New Roman" w:hAnsi="Times New Roman"/>
          <w:color w:val="000000"/>
          <w:sz w:val="28"/>
          <w:szCs w:val="28"/>
        </w:rPr>
        <w:t>самоактуализации</w:t>
      </w:r>
      <w:proofErr w:type="spellEnd"/>
      <w:r w:rsidRPr="008332D4">
        <w:rPr>
          <w:rFonts w:ascii="Times New Roman" w:hAnsi="Times New Roman"/>
          <w:color w:val="000000"/>
          <w:sz w:val="28"/>
          <w:szCs w:val="28"/>
        </w:rPr>
        <w:t>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духовная;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г) в признании.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54.  В структуру личности входят: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</w:t>
      </w:r>
      <w:r w:rsidRPr="008332D4">
        <w:rPr>
          <w:rFonts w:ascii="Times New Roman" w:hAnsi="Times New Roman"/>
          <w:bCs/>
          <w:color w:val="000000"/>
          <w:sz w:val="28"/>
          <w:szCs w:val="28"/>
        </w:rPr>
        <w:t xml:space="preserve"> темперамент, характер, способности и воля</w:t>
      </w:r>
      <w:r w:rsidRPr="008332D4">
        <w:rPr>
          <w:rFonts w:ascii="Times New Roman" w:hAnsi="Times New Roman"/>
          <w:color w:val="000000"/>
          <w:sz w:val="28"/>
          <w:szCs w:val="28"/>
        </w:rPr>
        <w:t>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8332D4">
        <w:rPr>
          <w:rFonts w:ascii="Times New Roman" w:hAnsi="Times New Roman"/>
          <w:bCs/>
          <w:color w:val="000000"/>
          <w:sz w:val="28"/>
          <w:szCs w:val="28"/>
        </w:rPr>
        <w:t>мотивация, характер, привычки и склонности</w:t>
      </w:r>
      <w:r w:rsidRPr="008332D4">
        <w:rPr>
          <w:rFonts w:ascii="Times New Roman" w:hAnsi="Times New Roman"/>
          <w:color w:val="000000"/>
          <w:sz w:val="28"/>
          <w:szCs w:val="28"/>
        </w:rPr>
        <w:t>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8332D4">
        <w:rPr>
          <w:rFonts w:ascii="Times New Roman" w:hAnsi="Times New Roman"/>
          <w:bCs/>
          <w:color w:val="000000"/>
          <w:sz w:val="28"/>
          <w:szCs w:val="28"/>
        </w:rPr>
        <w:t xml:space="preserve">темперамент, привычки, </w:t>
      </w:r>
      <w:r w:rsidRPr="008332D4">
        <w:rPr>
          <w:rFonts w:ascii="Times New Roman" w:hAnsi="Times New Roman"/>
          <w:bCs/>
          <w:sz w:val="28"/>
          <w:szCs w:val="28"/>
        </w:rPr>
        <w:t>способности, мотивация</w:t>
      </w:r>
      <w:r w:rsidRPr="008332D4">
        <w:rPr>
          <w:rFonts w:ascii="Times New Roman" w:hAnsi="Times New Roman"/>
          <w:sz w:val="28"/>
          <w:szCs w:val="28"/>
        </w:rPr>
        <w:t>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 xml:space="preserve">г) </w:t>
      </w:r>
      <w:r w:rsidRPr="008332D4">
        <w:rPr>
          <w:rFonts w:ascii="Times New Roman" w:hAnsi="Times New Roman"/>
          <w:bCs/>
          <w:sz w:val="28"/>
          <w:szCs w:val="28"/>
        </w:rPr>
        <w:t>темперамент, характер, способности, направленность</w:t>
      </w:r>
      <w:r w:rsidRPr="008332D4">
        <w:rPr>
          <w:rFonts w:ascii="Times New Roman" w:hAnsi="Times New Roman"/>
          <w:sz w:val="28"/>
          <w:szCs w:val="28"/>
        </w:rPr>
        <w:t>.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 xml:space="preserve">55. </w:t>
      </w:r>
      <w:r w:rsidRPr="008332D4">
        <w:rPr>
          <w:rFonts w:ascii="Times New Roman" w:hAnsi="Times New Roman"/>
          <w:color w:val="000000"/>
          <w:sz w:val="28"/>
          <w:szCs w:val="28"/>
        </w:rPr>
        <w:t>Характер – это: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</w:t>
      </w:r>
      <w:r w:rsidRPr="008332D4">
        <w:rPr>
          <w:rFonts w:ascii="Times New Roman" w:hAnsi="Times New Roman"/>
          <w:bCs/>
          <w:color w:val="000000"/>
          <w:sz w:val="28"/>
          <w:szCs w:val="28"/>
        </w:rPr>
        <w:t xml:space="preserve"> врожденные качества личности</w:t>
      </w:r>
      <w:r w:rsidRPr="008332D4">
        <w:rPr>
          <w:rFonts w:ascii="Times New Roman" w:hAnsi="Times New Roman"/>
          <w:color w:val="000000"/>
          <w:sz w:val="28"/>
          <w:szCs w:val="28"/>
        </w:rPr>
        <w:t>;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8332D4">
        <w:rPr>
          <w:rFonts w:ascii="Times New Roman" w:hAnsi="Times New Roman"/>
          <w:bCs/>
          <w:color w:val="000000"/>
          <w:sz w:val="28"/>
          <w:szCs w:val="28"/>
        </w:rPr>
        <w:t>приобретенные качества личности</w:t>
      </w:r>
      <w:r w:rsidRPr="008332D4">
        <w:rPr>
          <w:rFonts w:ascii="Times New Roman" w:hAnsi="Times New Roman"/>
          <w:color w:val="000000"/>
          <w:sz w:val="28"/>
          <w:szCs w:val="28"/>
        </w:rPr>
        <w:t>.</w:t>
      </w:r>
    </w:p>
    <w:p w:rsidR="00794816" w:rsidRPr="008332D4" w:rsidRDefault="00794816" w:rsidP="008332D4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lastRenderedPageBreak/>
        <w:t>56. Искусство нравиться другим людям в процессе общения называется:</w:t>
      </w:r>
    </w:p>
    <w:p w:rsidR="00794816" w:rsidRPr="008332D4" w:rsidRDefault="00794816" w:rsidP="008332D4">
      <w:pPr>
        <w:widowControl w:val="0"/>
        <w:tabs>
          <w:tab w:val="num" w:pos="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перцепция;</w:t>
      </w:r>
    </w:p>
    <w:p w:rsidR="00794816" w:rsidRPr="008332D4" w:rsidRDefault="00794816" w:rsidP="008332D4">
      <w:pPr>
        <w:widowControl w:val="0"/>
        <w:tabs>
          <w:tab w:val="num" w:pos="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аттракция;</w:t>
      </w:r>
    </w:p>
    <w:p w:rsidR="00794816" w:rsidRPr="008332D4" w:rsidRDefault="00794816" w:rsidP="008332D4">
      <w:pPr>
        <w:widowControl w:val="0"/>
        <w:tabs>
          <w:tab w:val="num" w:pos="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в) </w:t>
      </w:r>
      <w:proofErr w:type="spellStart"/>
      <w:r w:rsidRPr="008332D4">
        <w:rPr>
          <w:rFonts w:ascii="Times New Roman" w:hAnsi="Times New Roman"/>
          <w:color w:val="000000"/>
          <w:sz w:val="28"/>
          <w:szCs w:val="28"/>
        </w:rPr>
        <w:t>аффилиация</w:t>
      </w:r>
      <w:proofErr w:type="spellEnd"/>
      <w:r w:rsidRPr="008332D4">
        <w:rPr>
          <w:rFonts w:ascii="Times New Roman" w:hAnsi="Times New Roman"/>
          <w:color w:val="000000"/>
          <w:sz w:val="28"/>
          <w:szCs w:val="28"/>
        </w:rPr>
        <w:t>.</w:t>
      </w:r>
    </w:p>
    <w:p w:rsidR="00794816" w:rsidRPr="008332D4" w:rsidRDefault="00794816" w:rsidP="008332D4">
      <w:pPr>
        <w:widowControl w:val="0"/>
        <w:tabs>
          <w:tab w:val="num" w:pos="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57. Крайняя форма психологического отчуждения, выражающаяся в уходе человека от контактов с окружающей действительностью, называется:</w:t>
      </w:r>
    </w:p>
    <w:p w:rsidR="00794816" w:rsidRPr="008332D4" w:rsidRDefault="00794816" w:rsidP="008332D4">
      <w:pPr>
        <w:widowControl w:val="0"/>
        <w:tabs>
          <w:tab w:val="num" w:pos="0"/>
          <w:tab w:val="left" w:pos="40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астения;</w:t>
      </w:r>
    </w:p>
    <w:p w:rsidR="00794816" w:rsidRPr="008332D4" w:rsidRDefault="00794816" w:rsidP="008332D4">
      <w:pPr>
        <w:widowControl w:val="0"/>
        <w:tabs>
          <w:tab w:val="num" w:pos="0"/>
          <w:tab w:val="left" w:pos="40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амнезия;</w:t>
      </w:r>
    </w:p>
    <w:p w:rsidR="00794816" w:rsidRPr="008332D4" w:rsidRDefault="00794816" w:rsidP="008332D4">
      <w:pPr>
        <w:widowControl w:val="0"/>
        <w:tabs>
          <w:tab w:val="num" w:pos="0"/>
          <w:tab w:val="left" w:pos="40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аутизм.</w:t>
      </w:r>
    </w:p>
    <w:p w:rsidR="00794816" w:rsidRPr="008332D4" w:rsidRDefault="00794816" w:rsidP="008332D4">
      <w:pPr>
        <w:widowControl w:val="0"/>
        <w:tabs>
          <w:tab w:val="num" w:pos="0"/>
          <w:tab w:val="left" w:pos="40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58. Способность человека к сопереживанию, умение «вчувствоваться» в состояние другого человека называется:</w:t>
      </w:r>
    </w:p>
    <w:p w:rsidR="00794816" w:rsidRPr="008332D4" w:rsidRDefault="00794816" w:rsidP="008332D4">
      <w:pPr>
        <w:widowControl w:val="0"/>
        <w:tabs>
          <w:tab w:val="num" w:pos="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рефлексия;</w:t>
      </w:r>
    </w:p>
    <w:p w:rsidR="00794816" w:rsidRPr="008332D4" w:rsidRDefault="00794816" w:rsidP="008332D4">
      <w:pPr>
        <w:widowControl w:val="0"/>
        <w:tabs>
          <w:tab w:val="num" w:pos="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б) </w:t>
      </w:r>
      <w:proofErr w:type="spellStart"/>
      <w:r w:rsidRPr="008332D4">
        <w:rPr>
          <w:rFonts w:ascii="Times New Roman" w:hAnsi="Times New Roman"/>
          <w:color w:val="000000"/>
          <w:sz w:val="28"/>
          <w:szCs w:val="28"/>
        </w:rPr>
        <w:t>эмпатия</w:t>
      </w:r>
      <w:proofErr w:type="spellEnd"/>
      <w:r w:rsidRPr="008332D4">
        <w:rPr>
          <w:rFonts w:ascii="Times New Roman" w:hAnsi="Times New Roman"/>
          <w:color w:val="000000"/>
          <w:sz w:val="28"/>
          <w:szCs w:val="28"/>
        </w:rPr>
        <w:t>;</w:t>
      </w:r>
    </w:p>
    <w:p w:rsidR="00794816" w:rsidRPr="008332D4" w:rsidRDefault="00794816" w:rsidP="008332D4">
      <w:pPr>
        <w:widowControl w:val="0"/>
        <w:tabs>
          <w:tab w:val="num" w:pos="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аттракция.</w:t>
      </w:r>
    </w:p>
    <w:p w:rsidR="00794816" w:rsidRPr="008332D4" w:rsidRDefault="00794816" w:rsidP="008332D4">
      <w:pPr>
        <w:widowControl w:val="0"/>
        <w:tabs>
          <w:tab w:val="num" w:pos="0"/>
          <w:tab w:val="num" w:pos="700"/>
          <w:tab w:val="left" w:pos="900"/>
          <w:tab w:val="left" w:pos="12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 xml:space="preserve">59.  </w:t>
      </w:r>
      <w:r w:rsidRPr="008332D4">
        <w:rPr>
          <w:rFonts w:ascii="Times New Roman" w:hAnsi="Times New Roman"/>
          <w:sz w:val="28"/>
          <w:szCs w:val="28"/>
        </w:rPr>
        <w:t>Общение – это более широкое понятие, чем взаимодействие:</w:t>
      </w:r>
    </w:p>
    <w:p w:rsidR="00794816" w:rsidRPr="008332D4" w:rsidRDefault="00794816" w:rsidP="008332D4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а) да, верно;</w:t>
      </w:r>
    </w:p>
    <w:p w:rsidR="00794816" w:rsidRPr="008332D4" w:rsidRDefault="00794816" w:rsidP="008332D4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б) нет, не верно.</w:t>
      </w:r>
    </w:p>
    <w:p w:rsidR="00794816" w:rsidRPr="008332D4" w:rsidRDefault="00794816" w:rsidP="008332D4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60.  Невербальное общение осуществляется с помощью:</w:t>
      </w:r>
    </w:p>
    <w:p w:rsidR="00794816" w:rsidRPr="008332D4" w:rsidRDefault="00794816" w:rsidP="008332D4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а) звучащей речи;</w:t>
      </w:r>
    </w:p>
    <w:p w:rsidR="00794816" w:rsidRPr="008332D4" w:rsidRDefault="00794816" w:rsidP="008332D4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sz w:val="28"/>
          <w:szCs w:val="28"/>
        </w:rPr>
        <w:t>б) жестов, мимики, пантомимики.</w:t>
      </w:r>
    </w:p>
    <w:p w:rsidR="00794816" w:rsidRPr="00AA30D5" w:rsidRDefault="00794816" w:rsidP="00AA30D5">
      <w:pPr>
        <w:rPr>
          <w:rFonts w:ascii="Times New Roman" w:hAnsi="Times New Roman"/>
          <w:sz w:val="28"/>
          <w:szCs w:val="28"/>
        </w:rPr>
      </w:pPr>
    </w:p>
    <w:p w:rsidR="00794816" w:rsidRDefault="00794816" w:rsidP="004206C7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Закончите фразы:</w:t>
      </w:r>
    </w:p>
    <w:p w:rsidR="00794816" w:rsidRDefault="00794816" w:rsidP="009008C6">
      <w:pPr>
        <w:pStyle w:val="a3"/>
        <w:spacing w:after="0"/>
        <w:rPr>
          <w:rFonts w:ascii="Times New Roman" w:hAnsi="Times New Roman"/>
          <w:b/>
          <w:sz w:val="28"/>
          <w:szCs w:val="28"/>
        </w:rPr>
      </w:pPr>
    </w:p>
    <w:p w:rsidR="00794816" w:rsidRPr="00C17503" w:rsidRDefault="00794816" w:rsidP="00C1750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5315FD">
        <w:rPr>
          <w:rFonts w:ascii="Times New Roman CYR" w:hAnsi="Times New Roman CYR" w:cs="Times New Roman CYR"/>
          <w:sz w:val="28"/>
          <w:szCs w:val="28"/>
        </w:rPr>
        <w:t xml:space="preserve">1. </w:t>
      </w:r>
      <w:r w:rsidRPr="00C17503">
        <w:rPr>
          <w:rFonts w:ascii="Times New Roman" w:hAnsi="Times New Roman"/>
          <w:sz w:val="28"/>
          <w:szCs w:val="28"/>
        </w:rPr>
        <w:t xml:space="preserve">Психика – это… </w:t>
      </w:r>
    </w:p>
    <w:p w:rsidR="00794816" w:rsidRPr="00C17503" w:rsidRDefault="00794816" w:rsidP="00C1750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C17503">
        <w:rPr>
          <w:rFonts w:ascii="Times New Roman" w:hAnsi="Times New Roman"/>
          <w:sz w:val="28"/>
          <w:szCs w:val="28"/>
        </w:rPr>
        <w:t>2.  К психическим свойствам личности относятся...</w:t>
      </w:r>
    </w:p>
    <w:p w:rsidR="00794816" w:rsidRPr="00C17503" w:rsidRDefault="00794816" w:rsidP="00C1750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C17503">
        <w:rPr>
          <w:rFonts w:ascii="Times New Roman" w:hAnsi="Times New Roman"/>
          <w:sz w:val="28"/>
          <w:szCs w:val="28"/>
        </w:rPr>
        <w:t>3.  Отрасль педагогики, которая исследует научные основы обучения и образования, называется…</w:t>
      </w:r>
    </w:p>
    <w:p w:rsidR="00794816" w:rsidRPr="00C17503" w:rsidRDefault="00794816" w:rsidP="00C1750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C17503">
        <w:rPr>
          <w:rFonts w:ascii="Times New Roman" w:hAnsi="Times New Roman"/>
          <w:sz w:val="28"/>
          <w:szCs w:val="28"/>
        </w:rPr>
        <w:t>4.  Основными структурными компонентами психики являются: ...</w:t>
      </w:r>
    </w:p>
    <w:p w:rsidR="00794816" w:rsidRPr="00C17503" w:rsidRDefault="00794816" w:rsidP="00C1750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17503">
        <w:rPr>
          <w:rFonts w:ascii="Times New Roman" w:hAnsi="Times New Roman"/>
          <w:sz w:val="28"/>
          <w:szCs w:val="28"/>
        </w:rPr>
        <w:t>5. Интенсивность ощущений пропорциональна … силы раздражителя.</w:t>
      </w:r>
    </w:p>
    <w:p w:rsidR="00794816" w:rsidRPr="00C17503" w:rsidRDefault="00794816" w:rsidP="00C1750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17503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Выделяют т</w:t>
      </w:r>
      <w:r w:rsidRPr="00C17503">
        <w:rPr>
          <w:rFonts w:ascii="Times New Roman" w:hAnsi="Times New Roman"/>
          <w:sz w:val="28"/>
          <w:szCs w:val="28"/>
        </w:rPr>
        <w:t xml:space="preserve">ри </w:t>
      </w:r>
      <w:r>
        <w:rPr>
          <w:rFonts w:ascii="Times New Roman" w:hAnsi="Times New Roman"/>
          <w:sz w:val="28"/>
          <w:szCs w:val="28"/>
        </w:rPr>
        <w:t xml:space="preserve">основных </w:t>
      </w:r>
      <w:r w:rsidRPr="00C17503">
        <w:rPr>
          <w:rFonts w:ascii="Times New Roman" w:hAnsi="Times New Roman"/>
          <w:sz w:val="28"/>
          <w:szCs w:val="28"/>
        </w:rPr>
        <w:t xml:space="preserve"> процесса памяти – это: …</w:t>
      </w:r>
    </w:p>
    <w:p w:rsidR="00794816" w:rsidRPr="00C17503" w:rsidRDefault="00794816" w:rsidP="00C1750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17503">
        <w:rPr>
          <w:rFonts w:ascii="Times New Roman" w:hAnsi="Times New Roman"/>
          <w:sz w:val="28"/>
          <w:szCs w:val="28"/>
        </w:rPr>
        <w:lastRenderedPageBreak/>
        <w:t xml:space="preserve"> 7. Под эмоциями понимают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75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</w:t>
      </w:r>
    </w:p>
    <w:p w:rsidR="00794816" w:rsidRPr="00C17503" w:rsidRDefault="00794816" w:rsidP="00C17503">
      <w:pPr>
        <w:widowControl w:val="0"/>
        <w:tabs>
          <w:tab w:val="num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7503">
        <w:rPr>
          <w:rFonts w:ascii="Times New Roman" w:hAnsi="Times New Roman"/>
          <w:sz w:val="28"/>
          <w:szCs w:val="28"/>
        </w:rPr>
        <w:t>8. Совокупность задатков, обусловливающих успешную активность человека в различных сферах деятельности и общения, называют …</w:t>
      </w:r>
    </w:p>
    <w:p w:rsidR="00794816" w:rsidRPr="00C17503" w:rsidRDefault="00794816" w:rsidP="00C17503">
      <w:pPr>
        <w:widowControl w:val="0"/>
        <w:tabs>
          <w:tab w:val="num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7503">
        <w:rPr>
          <w:rFonts w:ascii="Times New Roman" w:hAnsi="Times New Roman"/>
          <w:sz w:val="28"/>
          <w:szCs w:val="28"/>
        </w:rPr>
        <w:t>9.  На уровне личности проявление воли выражается в таких качествах как  …, …, ….</w:t>
      </w:r>
    </w:p>
    <w:p w:rsidR="00794816" w:rsidRPr="00C17503" w:rsidRDefault="00794816" w:rsidP="00C17503">
      <w:pPr>
        <w:tabs>
          <w:tab w:val="left" w:pos="12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7503">
        <w:rPr>
          <w:rFonts w:ascii="Times New Roman" w:hAnsi="Times New Roman"/>
          <w:sz w:val="28"/>
          <w:szCs w:val="28"/>
        </w:rPr>
        <w:t xml:space="preserve">10. Общение – это … </w:t>
      </w:r>
    </w:p>
    <w:p w:rsidR="00794816" w:rsidRPr="00C17503" w:rsidRDefault="00794816" w:rsidP="000E2CD5">
      <w:pPr>
        <w:spacing w:after="0"/>
        <w:rPr>
          <w:rFonts w:ascii="Times New Roman" w:hAnsi="Times New Roman"/>
          <w:sz w:val="28"/>
          <w:szCs w:val="28"/>
        </w:rPr>
      </w:pPr>
    </w:p>
    <w:p w:rsidR="00794816" w:rsidRDefault="00794816" w:rsidP="001F6B0B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b/>
          <w:sz w:val="28"/>
          <w:szCs w:val="28"/>
        </w:rPr>
      </w:pPr>
      <w:r w:rsidRPr="004206C7">
        <w:rPr>
          <w:rFonts w:ascii="Times New Roman" w:hAnsi="Times New Roman"/>
          <w:b/>
          <w:sz w:val="28"/>
          <w:szCs w:val="28"/>
        </w:rPr>
        <w:t xml:space="preserve">Раскройте содержание следующих понятий: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47A8E">
        <w:rPr>
          <w:rFonts w:ascii="Times New Roman" w:hAnsi="Times New Roman"/>
          <w:sz w:val="28"/>
          <w:szCs w:val="28"/>
        </w:rPr>
        <w:t>даптация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 xml:space="preserve"> альтруизм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акцентуация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 xml:space="preserve"> амбивалентность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47A8E">
        <w:rPr>
          <w:rFonts w:ascii="Times New Roman" w:hAnsi="Times New Roman"/>
          <w:sz w:val="28"/>
          <w:szCs w:val="28"/>
        </w:rPr>
        <w:t>мнезия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 xml:space="preserve"> аффект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47A8E">
        <w:rPr>
          <w:rFonts w:ascii="Times New Roman" w:hAnsi="Times New Roman"/>
          <w:sz w:val="28"/>
          <w:szCs w:val="28"/>
        </w:rPr>
        <w:t>пперцепция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бихевиоризм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внимание;</w:t>
      </w:r>
    </w:p>
    <w:p w:rsidR="00794816" w:rsidRPr="004206C7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4206C7">
        <w:rPr>
          <w:rFonts w:ascii="Times New Roman" w:hAnsi="Times New Roman"/>
          <w:sz w:val="28"/>
          <w:szCs w:val="28"/>
        </w:rPr>
        <w:t xml:space="preserve"> воображение;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47A8E">
        <w:rPr>
          <w:rFonts w:ascii="Times New Roman" w:hAnsi="Times New Roman"/>
          <w:sz w:val="28"/>
          <w:szCs w:val="28"/>
        </w:rPr>
        <w:t>оля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гуманизм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депрессия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дидактика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47A8E">
        <w:rPr>
          <w:rFonts w:ascii="Times New Roman" w:hAnsi="Times New Roman"/>
          <w:sz w:val="28"/>
          <w:szCs w:val="28"/>
        </w:rPr>
        <w:t>дидактогения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доминанта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когнитивный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47A8E">
        <w:rPr>
          <w:rFonts w:ascii="Times New Roman" w:hAnsi="Times New Roman"/>
          <w:sz w:val="28"/>
          <w:szCs w:val="28"/>
        </w:rPr>
        <w:t>конформность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мышление</w:t>
      </w:r>
      <w:r>
        <w:rPr>
          <w:rFonts w:ascii="Times New Roman" w:hAnsi="Times New Roman"/>
          <w:sz w:val="28"/>
          <w:szCs w:val="28"/>
        </w:rPr>
        <w:t>;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медитация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меланхолик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интроверсия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инфантилизм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память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психология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психика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сангвиник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стресс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47A8E">
        <w:rPr>
          <w:rFonts w:ascii="Times New Roman" w:hAnsi="Times New Roman"/>
          <w:sz w:val="28"/>
          <w:szCs w:val="28"/>
        </w:rPr>
        <w:t>сенсорика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lastRenderedPageBreak/>
        <w:t>тремор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речь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рефлексия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флегматик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фрустрация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47A8E">
        <w:rPr>
          <w:rFonts w:ascii="Times New Roman" w:hAnsi="Times New Roman"/>
          <w:sz w:val="28"/>
          <w:szCs w:val="28"/>
        </w:rPr>
        <w:t>харизма</w:t>
      </w:r>
      <w:proofErr w:type="spellEnd"/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холерик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циклоидный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эйфория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экстраверсия</w:t>
      </w:r>
      <w:r>
        <w:rPr>
          <w:rFonts w:ascii="Times New Roman" w:hAnsi="Times New Roman"/>
          <w:sz w:val="28"/>
          <w:szCs w:val="28"/>
        </w:rPr>
        <w:t>;</w:t>
      </w:r>
      <w:r w:rsidRPr="00347A8E">
        <w:rPr>
          <w:rFonts w:ascii="Times New Roman" w:hAnsi="Times New Roman"/>
          <w:sz w:val="28"/>
          <w:szCs w:val="28"/>
        </w:rPr>
        <w:t xml:space="preserve"> </w:t>
      </w:r>
    </w:p>
    <w:p w:rsidR="00794816" w:rsidRPr="00347A8E" w:rsidRDefault="00794816" w:rsidP="001F6B0B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ятрогения.</w:t>
      </w:r>
    </w:p>
    <w:p w:rsidR="00794816" w:rsidRDefault="00794816" w:rsidP="001F6B0B">
      <w:pPr>
        <w:pStyle w:val="a3"/>
        <w:spacing w:after="0"/>
        <w:rPr>
          <w:rFonts w:ascii="Times New Roman" w:hAnsi="Times New Roman"/>
          <w:b/>
          <w:sz w:val="28"/>
          <w:szCs w:val="28"/>
        </w:rPr>
      </w:pPr>
    </w:p>
    <w:p w:rsidR="00794816" w:rsidRDefault="00794816" w:rsidP="001F6B0B">
      <w:pPr>
        <w:pStyle w:val="a3"/>
        <w:spacing w:after="0"/>
        <w:rPr>
          <w:rFonts w:ascii="Times New Roman" w:hAnsi="Times New Roman"/>
          <w:b/>
          <w:sz w:val="28"/>
          <w:szCs w:val="28"/>
        </w:rPr>
      </w:pPr>
    </w:p>
    <w:p w:rsidR="00A863E6" w:rsidRPr="00A863E6" w:rsidRDefault="00A863E6" w:rsidP="00A863E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63E6">
        <w:rPr>
          <w:rFonts w:ascii="Times New Roman" w:hAnsi="Times New Roman"/>
          <w:b/>
          <w:sz w:val="28"/>
          <w:szCs w:val="28"/>
        </w:rPr>
        <w:t>Образец экзаменационного билета</w:t>
      </w:r>
    </w:p>
    <w:p w:rsidR="00A863E6" w:rsidRPr="00A863E6" w:rsidRDefault="00A863E6" w:rsidP="00A863E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A863E6" w:rsidRPr="00A863E6" w:rsidRDefault="00A863E6" w:rsidP="00A863E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A863E6">
        <w:rPr>
          <w:rFonts w:ascii="Times New Roman" w:hAnsi="Times New Roman"/>
          <w:b/>
          <w:bCs/>
          <w:i/>
          <w:sz w:val="28"/>
          <w:szCs w:val="28"/>
        </w:rPr>
        <w:t>I</w:t>
      </w:r>
      <w:proofErr w:type="gramStart"/>
      <w:r w:rsidRPr="00A863E6">
        <w:rPr>
          <w:rFonts w:ascii="Times New Roman" w:hAnsi="Times New Roman"/>
          <w:b/>
          <w:bCs/>
          <w:i/>
          <w:sz w:val="28"/>
          <w:szCs w:val="28"/>
        </w:rPr>
        <w:t xml:space="preserve"> В</w:t>
      </w:r>
      <w:proofErr w:type="gramEnd"/>
      <w:r w:rsidRPr="00A863E6">
        <w:rPr>
          <w:rFonts w:ascii="Times New Roman" w:hAnsi="Times New Roman"/>
          <w:b/>
          <w:bCs/>
          <w:i/>
          <w:sz w:val="28"/>
          <w:szCs w:val="28"/>
        </w:rPr>
        <w:t>ыполните тест:</w:t>
      </w:r>
    </w:p>
    <w:p w:rsidR="00A863E6" w:rsidRPr="00A863E6" w:rsidRDefault="00A863E6" w:rsidP="00A863E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bCs/>
          <w:iCs/>
          <w:sz w:val="28"/>
          <w:szCs w:val="28"/>
        </w:rPr>
        <w:t>1</w:t>
      </w:r>
      <w:r w:rsidRPr="00A863E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A863E6">
        <w:rPr>
          <w:rFonts w:ascii="Times New Roman" w:hAnsi="Times New Roman"/>
          <w:sz w:val="28"/>
          <w:szCs w:val="28"/>
        </w:rPr>
        <w:t>Предмет современной научной психологии – это изучение: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а) особенностей поведения человека;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б) закономерностей функционирования и развития психики;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в) закономерностей сознания человека.</w:t>
      </w:r>
    </w:p>
    <w:p w:rsidR="00A863E6" w:rsidRPr="00A863E6" w:rsidRDefault="00A863E6" w:rsidP="00A863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2 Ощущение по своему происхождению и содержанию: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а) субъективно;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 xml:space="preserve">б) объективно;  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в) все ответы верны.</w:t>
      </w:r>
    </w:p>
    <w:p w:rsidR="00A863E6" w:rsidRPr="00A863E6" w:rsidRDefault="00A863E6" w:rsidP="00A863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3 Эмоции и ощущени</w:t>
      </w:r>
      <w:r>
        <w:rPr>
          <w:rFonts w:ascii="Times New Roman" w:hAnsi="Times New Roman"/>
          <w:sz w:val="28"/>
          <w:szCs w:val="28"/>
        </w:rPr>
        <w:t>я</w:t>
      </w:r>
      <w:r w:rsidRPr="00A863E6">
        <w:rPr>
          <w:rFonts w:ascii="Times New Roman" w:hAnsi="Times New Roman"/>
          <w:sz w:val="28"/>
          <w:szCs w:val="28"/>
        </w:rPr>
        <w:t xml:space="preserve"> есть: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а) психические процессы;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 xml:space="preserve">б) психические свойства;  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в) психические образования.</w:t>
      </w:r>
    </w:p>
    <w:p w:rsidR="00A863E6" w:rsidRPr="00A863E6" w:rsidRDefault="00A863E6" w:rsidP="00A863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4 Психические состояния характеризуются: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 xml:space="preserve">а) относительной </w:t>
      </w:r>
      <w:r>
        <w:rPr>
          <w:rFonts w:ascii="Times New Roman" w:hAnsi="Times New Roman"/>
          <w:sz w:val="28"/>
          <w:szCs w:val="28"/>
        </w:rPr>
        <w:t>устойчивостью</w:t>
      </w:r>
      <w:r w:rsidRPr="00A863E6">
        <w:rPr>
          <w:rFonts w:ascii="Times New Roman" w:hAnsi="Times New Roman"/>
          <w:sz w:val="28"/>
          <w:szCs w:val="28"/>
        </w:rPr>
        <w:t>;</w:t>
      </w:r>
    </w:p>
    <w:p w:rsidR="00A863E6" w:rsidRP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lastRenderedPageBreak/>
        <w:t>б) изменчивостью;</w:t>
      </w:r>
    </w:p>
    <w:p w:rsidR="00A863E6" w:rsidRDefault="00A863E6" w:rsidP="00A863E6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в) оба ответа верны</w:t>
      </w:r>
      <w:r w:rsidR="00175481">
        <w:rPr>
          <w:rFonts w:ascii="Times New Roman" w:hAnsi="Times New Roman"/>
          <w:sz w:val="28"/>
          <w:szCs w:val="28"/>
        </w:rPr>
        <w:t>:</w:t>
      </w:r>
    </w:p>
    <w:p w:rsidR="00175481" w:rsidRPr="00A863E6" w:rsidRDefault="00175481" w:rsidP="00175481">
      <w:pPr>
        <w:widowControl w:val="0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color w:val="000000"/>
          <w:sz w:val="28"/>
          <w:szCs w:val="28"/>
        </w:rPr>
        <w:t xml:space="preserve">г) оба </w:t>
      </w:r>
      <w:r>
        <w:rPr>
          <w:rFonts w:ascii="Times New Roman" w:hAnsi="Times New Roman"/>
          <w:color w:val="000000"/>
          <w:sz w:val="28"/>
          <w:szCs w:val="28"/>
        </w:rPr>
        <w:t>ответа</w:t>
      </w:r>
      <w:r w:rsidRPr="00A863E6">
        <w:rPr>
          <w:rFonts w:ascii="Times New Roman" w:hAnsi="Times New Roman"/>
          <w:color w:val="000000"/>
          <w:sz w:val="28"/>
          <w:szCs w:val="28"/>
        </w:rPr>
        <w:t xml:space="preserve"> не верны.</w:t>
      </w:r>
    </w:p>
    <w:p w:rsidR="00A863E6" w:rsidRPr="00A863E6" w:rsidRDefault="00A863E6" w:rsidP="00A863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 xml:space="preserve">5 </w:t>
      </w:r>
      <w:r w:rsidRPr="00A863E6">
        <w:rPr>
          <w:rFonts w:ascii="Times New Roman" w:hAnsi="Times New Roman"/>
          <w:color w:val="000000"/>
          <w:sz w:val="28"/>
          <w:szCs w:val="28"/>
        </w:rPr>
        <w:t>Хара</w:t>
      </w:r>
      <w:r w:rsidRPr="00A863E6">
        <w:rPr>
          <w:rFonts w:ascii="Times New Roman" w:hAnsi="Times New Roman"/>
          <w:color w:val="000000"/>
          <w:sz w:val="28"/>
          <w:szCs w:val="28"/>
        </w:rPr>
        <w:t>к</w:t>
      </w:r>
      <w:r w:rsidRPr="00A863E6">
        <w:rPr>
          <w:rFonts w:ascii="Times New Roman" w:hAnsi="Times New Roman"/>
          <w:color w:val="000000"/>
          <w:sz w:val="28"/>
          <w:szCs w:val="28"/>
        </w:rPr>
        <w:t>тер – это:</w:t>
      </w:r>
    </w:p>
    <w:p w:rsidR="00A863E6" w:rsidRPr="00A863E6" w:rsidRDefault="00A863E6" w:rsidP="00A863E6">
      <w:pPr>
        <w:widowControl w:val="0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color w:val="000000"/>
          <w:sz w:val="28"/>
          <w:szCs w:val="28"/>
        </w:rPr>
        <w:t>а)</w:t>
      </w:r>
      <w:r w:rsidRPr="00A863E6">
        <w:rPr>
          <w:rFonts w:ascii="Times New Roman" w:hAnsi="Times New Roman"/>
          <w:bCs/>
          <w:color w:val="000000"/>
          <w:sz w:val="28"/>
          <w:szCs w:val="28"/>
        </w:rPr>
        <w:t xml:space="preserve"> врожденные качества лично</w:t>
      </w:r>
      <w:r w:rsidRPr="00A863E6"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A863E6">
        <w:rPr>
          <w:rFonts w:ascii="Times New Roman" w:hAnsi="Times New Roman"/>
          <w:bCs/>
          <w:color w:val="000000"/>
          <w:sz w:val="28"/>
          <w:szCs w:val="28"/>
        </w:rPr>
        <w:t>ти</w:t>
      </w:r>
      <w:r w:rsidRPr="00A863E6">
        <w:rPr>
          <w:rFonts w:ascii="Times New Roman" w:hAnsi="Times New Roman"/>
          <w:color w:val="000000"/>
          <w:sz w:val="28"/>
          <w:szCs w:val="28"/>
        </w:rPr>
        <w:t>;</w:t>
      </w:r>
    </w:p>
    <w:p w:rsidR="00A863E6" w:rsidRPr="00A863E6" w:rsidRDefault="00A863E6" w:rsidP="00A863E6">
      <w:pPr>
        <w:widowControl w:val="0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A863E6">
        <w:rPr>
          <w:rFonts w:ascii="Times New Roman" w:hAnsi="Times New Roman"/>
          <w:bCs/>
          <w:color w:val="000000"/>
          <w:sz w:val="28"/>
          <w:szCs w:val="28"/>
        </w:rPr>
        <w:t>приобретенные качества лично</w:t>
      </w:r>
      <w:r w:rsidRPr="00A863E6"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A863E6">
        <w:rPr>
          <w:rFonts w:ascii="Times New Roman" w:hAnsi="Times New Roman"/>
          <w:bCs/>
          <w:color w:val="000000"/>
          <w:sz w:val="28"/>
          <w:szCs w:val="28"/>
        </w:rPr>
        <w:t>ти</w:t>
      </w:r>
      <w:r w:rsidRPr="00A863E6">
        <w:rPr>
          <w:rFonts w:ascii="Times New Roman" w:hAnsi="Times New Roman"/>
          <w:color w:val="000000"/>
          <w:sz w:val="28"/>
          <w:szCs w:val="28"/>
        </w:rPr>
        <w:t>;</w:t>
      </w:r>
    </w:p>
    <w:p w:rsidR="00A863E6" w:rsidRPr="00A863E6" w:rsidRDefault="00A863E6" w:rsidP="00A863E6">
      <w:pPr>
        <w:widowControl w:val="0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color w:val="000000"/>
          <w:sz w:val="28"/>
          <w:szCs w:val="28"/>
        </w:rPr>
        <w:t xml:space="preserve">в) оба </w:t>
      </w:r>
      <w:r w:rsidR="00175481">
        <w:rPr>
          <w:rFonts w:ascii="Times New Roman" w:hAnsi="Times New Roman"/>
          <w:color w:val="000000"/>
          <w:sz w:val="28"/>
          <w:szCs w:val="28"/>
        </w:rPr>
        <w:t>ответа</w:t>
      </w:r>
      <w:r w:rsidRPr="00A863E6">
        <w:rPr>
          <w:rFonts w:ascii="Times New Roman" w:hAnsi="Times New Roman"/>
          <w:color w:val="000000"/>
          <w:sz w:val="28"/>
          <w:szCs w:val="28"/>
        </w:rPr>
        <w:t xml:space="preserve"> верны;</w:t>
      </w:r>
    </w:p>
    <w:p w:rsidR="00A863E6" w:rsidRPr="00A863E6" w:rsidRDefault="00A863E6" w:rsidP="00A863E6">
      <w:pPr>
        <w:widowControl w:val="0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color w:val="000000"/>
          <w:sz w:val="28"/>
          <w:szCs w:val="28"/>
        </w:rPr>
        <w:t xml:space="preserve">г) оба </w:t>
      </w:r>
      <w:r w:rsidR="00175481">
        <w:rPr>
          <w:rFonts w:ascii="Times New Roman" w:hAnsi="Times New Roman"/>
          <w:color w:val="000000"/>
          <w:sz w:val="28"/>
          <w:szCs w:val="28"/>
        </w:rPr>
        <w:t>ответа</w:t>
      </w:r>
      <w:r w:rsidRPr="00A863E6">
        <w:rPr>
          <w:rFonts w:ascii="Times New Roman" w:hAnsi="Times New Roman"/>
          <w:color w:val="000000"/>
          <w:sz w:val="28"/>
          <w:szCs w:val="28"/>
        </w:rPr>
        <w:t xml:space="preserve"> не верны.</w:t>
      </w:r>
    </w:p>
    <w:p w:rsidR="00A863E6" w:rsidRPr="00A863E6" w:rsidRDefault="00A863E6" w:rsidP="00A863E6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 xml:space="preserve">6 </w:t>
      </w:r>
      <w:r w:rsidRPr="00A863E6">
        <w:rPr>
          <w:rFonts w:ascii="Times New Roman" w:hAnsi="Times New Roman"/>
          <w:color w:val="000000"/>
          <w:sz w:val="28"/>
          <w:szCs w:val="28"/>
        </w:rPr>
        <w:t>Свойства нервной системы, определяющие типы темпер</w:t>
      </w:r>
      <w:r w:rsidRPr="00A863E6">
        <w:rPr>
          <w:rFonts w:ascii="Times New Roman" w:hAnsi="Times New Roman"/>
          <w:color w:val="000000"/>
          <w:sz w:val="28"/>
          <w:szCs w:val="28"/>
        </w:rPr>
        <w:t>а</w:t>
      </w:r>
      <w:r w:rsidRPr="00A863E6">
        <w:rPr>
          <w:rFonts w:ascii="Times New Roman" w:hAnsi="Times New Roman"/>
          <w:color w:val="000000"/>
          <w:sz w:val="28"/>
          <w:szCs w:val="28"/>
        </w:rPr>
        <w:t>мента (по И. П. Павл</w:t>
      </w:r>
      <w:r w:rsidRPr="00A863E6">
        <w:rPr>
          <w:rFonts w:ascii="Times New Roman" w:hAnsi="Times New Roman"/>
          <w:color w:val="000000"/>
          <w:sz w:val="28"/>
          <w:szCs w:val="28"/>
        </w:rPr>
        <w:t>о</w:t>
      </w:r>
      <w:r w:rsidRPr="00A863E6">
        <w:rPr>
          <w:rFonts w:ascii="Times New Roman" w:hAnsi="Times New Roman"/>
          <w:color w:val="000000"/>
          <w:sz w:val="28"/>
          <w:szCs w:val="28"/>
        </w:rPr>
        <w:t xml:space="preserve">ву): </w:t>
      </w:r>
    </w:p>
    <w:p w:rsidR="00A863E6" w:rsidRPr="00A863E6" w:rsidRDefault="00A863E6" w:rsidP="00A863E6">
      <w:pPr>
        <w:widowControl w:val="0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color w:val="000000"/>
          <w:sz w:val="28"/>
          <w:szCs w:val="28"/>
        </w:rPr>
        <w:t>а) смелость и выносл</w:t>
      </w:r>
      <w:r w:rsidRPr="00A863E6">
        <w:rPr>
          <w:rFonts w:ascii="Times New Roman" w:hAnsi="Times New Roman"/>
          <w:color w:val="000000"/>
          <w:sz w:val="28"/>
          <w:szCs w:val="28"/>
        </w:rPr>
        <w:t>и</w:t>
      </w:r>
      <w:r w:rsidRPr="00A863E6">
        <w:rPr>
          <w:rFonts w:ascii="Times New Roman" w:hAnsi="Times New Roman"/>
          <w:color w:val="000000"/>
          <w:sz w:val="28"/>
          <w:szCs w:val="28"/>
        </w:rPr>
        <w:t>вость;</w:t>
      </w:r>
    </w:p>
    <w:p w:rsidR="00A863E6" w:rsidRPr="00A863E6" w:rsidRDefault="00A863E6" w:rsidP="00A863E6">
      <w:pPr>
        <w:widowControl w:val="0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color w:val="000000"/>
          <w:sz w:val="28"/>
          <w:szCs w:val="28"/>
        </w:rPr>
        <w:t>б) скорость, уравнов</w:t>
      </w:r>
      <w:r w:rsidRPr="00A863E6">
        <w:rPr>
          <w:rFonts w:ascii="Times New Roman" w:hAnsi="Times New Roman"/>
          <w:color w:val="000000"/>
          <w:sz w:val="28"/>
          <w:szCs w:val="28"/>
        </w:rPr>
        <w:t>е</w:t>
      </w:r>
      <w:r w:rsidRPr="00A863E6">
        <w:rPr>
          <w:rFonts w:ascii="Times New Roman" w:hAnsi="Times New Roman"/>
          <w:color w:val="000000"/>
          <w:sz w:val="28"/>
          <w:szCs w:val="28"/>
        </w:rPr>
        <w:t>шенность, стойкость;</w:t>
      </w:r>
    </w:p>
    <w:p w:rsidR="00A863E6" w:rsidRPr="00A863E6" w:rsidRDefault="00A863E6" w:rsidP="00A863E6">
      <w:pPr>
        <w:widowControl w:val="0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color w:val="000000"/>
          <w:sz w:val="28"/>
          <w:szCs w:val="28"/>
        </w:rPr>
        <w:t>в) уравновешенность, с</w:t>
      </w:r>
      <w:r w:rsidRPr="00A863E6">
        <w:rPr>
          <w:rFonts w:ascii="Times New Roman" w:hAnsi="Times New Roman"/>
          <w:color w:val="000000"/>
          <w:sz w:val="28"/>
          <w:szCs w:val="28"/>
        </w:rPr>
        <w:t>и</w:t>
      </w:r>
      <w:r w:rsidRPr="00A863E6">
        <w:rPr>
          <w:rFonts w:ascii="Times New Roman" w:hAnsi="Times New Roman"/>
          <w:color w:val="000000"/>
          <w:sz w:val="28"/>
          <w:szCs w:val="28"/>
        </w:rPr>
        <w:t>ла, подвижность;</w:t>
      </w:r>
    </w:p>
    <w:p w:rsidR="00A863E6" w:rsidRDefault="00A863E6" w:rsidP="00A863E6">
      <w:pPr>
        <w:widowControl w:val="0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color w:val="000000"/>
          <w:sz w:val="28"/>
          <w:szCs w:val="28"/>
        </w:rPr>
        <w:t>г) все вариа</w:t>
      </w:r>
      <w:r w:rsidRPr="00A863E6">
        <w:rPr>
          <w:rFonts w:ascii="Times New Roman" w:hAnsi="Times New Roman"/>
          <w:color w:val="000000"/>
          <w:sz w:val="28"/>
          <w:szCs w:val="28"/>
        </w:rPr>
        <w:t>н</w:t>
      </w:r>
      <w:r w:rsidRPr="00A863E6">
        <w:rPr>
          <w:rFonts w:ascii="Times New Roman" w:hAnsi="Times New Roman"/>
          <w:color w:val="000000"/>
          <w:sz w:val="28"/>
          <w:szCs w:val="28"/>
        </w:rPr>
        <w:t>ты не верны.</w:t>
      </w:r>
    </w:p>
    <w:p w:rsidR="00DA578A" w:rsidRPr="008332D4" w:rsidRDefault="00DA578A" w:rsidP="00DA578A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7 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Свойства нервной системы, определяющие типы темперамента (по И.Павлову): </w:t>
      </w:r>
    </w:p>
    <w:p w:rsidR="00DA578A" w:rsidRPr="008332D4" w:rsidRDefault="00DA578A" w:rsidP="00DA578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смелость и выносливость;</w:t>
      </w:r>
    </w:p>
    <w:p w:rsidR="00DA578A" w:rsidRPr="008332D4" w:rsidRDefault="00DA578A" w:rsidP="00DA578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скорость, уравновешенность, стойкость;</w:t>
      </w:r>
    </w:p>
    <w:p w:rsidR="00DA578A" w:rsidRDefault="00DA578A" w:rsidP="00DA578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уравновешенность, сила, подвижность.</w:t>
      </w:r>
    </w:p>
    <w:p w:rsidR="00DA578A" w:rsidRPr="008332D4" w:rsidRDefault="00DA578A" w:rsidP="00DA578A">
      <w:pPr>
        <w:tabs>
          <w:tab w:val="num" w:pos="0"/>
          <w:tab w:val="left" w:pos="200"/>
          <w:tab w:val="left" w:pos="400"/>
          <w:tab w:val="left" w:pos="72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8 </w:t>
      </w:r>
      <w:r w:rsidRPr="008332D4">
        <w:rPr>
          <w:rFonts w:ascii="Times New Roman" w:hAnsi="Times New Roman"/>
          <w:sz w:val="28"/>
          <w:szCs w:val="28"/>
        </w:rPr>
        <w:t>Волевое поведение выполняет функцию:</w:t>
      </w:r>
    </w:p>
    <w:p w:rsidR="00DA578A" w:rsidRPr="008332D4" w:rsidRDefault="00DA578A" w:rsidP="00DA578A">
      <w:pPr>
        <w:tabs>
          <w:tab w:val="num" w:pos="0"/>
          <w:tab w:val="left" w:pos="200"/>
          <w:tab w:val="left" w:pos="40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8332D4">
        <w:rPr>
          <w:rFonts w:ascii="Times New Roman" w:hAnsi="Times New Roman"/>
          <w:sz w:val="28"/>
          <w:szCs w:val="28"/>
        </w:rPr>
        <w:t>а) преодоления преград на пути к цели;</w:t>
      </w:r>
    </w:p>
    <w:p w:rsidR="00DA578A" w:rsidRPr="008332D4" w:rsidRDefault="00DA578A" w:rsidP="00DA578A">
      <w:pPr>
        <w:tabs>
          <w:tab w:val="num" w:pos="0"/>
          <w:tab w:val="left" w:pos="200"/>
          <w:tab w:val="left" w:pos="40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8332D4">
        <w:rPr>
          <w:rFonts w:ascii="Times New Roman" w:hAnsi="Times New Roman"/>
          <w:sz w:val="28"/>
          <w:szCs w:val="28"/>
        </w:rPr>
        <w:t>б) гармонизации мотивов;</w:t>
      </w:r>
    </w:p>
    <w:p w:rsidR="00DA578A" w:rsidRPr="008332D4" w:rsidRDefault="00DA578A" w:rsidP="00DA578A">
      <w:pPr>
        <w:tabs>
          <w:tab w:val="num" w:pos="0"/>
          <w:tab w:val="left" w:pos="200"/>
          <w:tab w:val="left" w:pos="400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8332D4">
        <w:rPr>
          <w:rFonts w:ascii="Times New Roman" w:hAnsi="Times New Roman"/>
          <w:sz w:val="28"/>
          <w:szCs w:val="28"/>
        </w:rPr>
        <w:t>в) устранения внутренних конфликтов.</w:t>
      </w:r>
    </w:p>
    <w:p w:rsidR="00DA578A" w:rsidRPr="008332D4" w:rsidRDefault="00DA578A" w:rsidP="00DA578A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9 </w:t>
      </w:r>
      <w:r w:rsidRPr="008332D4">
        <w:rPr>
          <w:rFonts w:ascii="Times New Roman" w:hAnsi="Times New Roman"/>
          <w:color w:val="000000"/>
          <w:sz w:val="28"/>
          <w:szCs w:val="28"/>
        </w:rPr>
        <w:t xml:space="preserve">Интровертами являются: </w:t>
      </w:r>
    </w:p>
    <w:p w:rsidR="00DA578A" w:rsidRPr="008332D4" w:rsidRDefault="00DA578A" w:rsidP="00DA578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а) флегматик и сангвиник;</w:t>
      </w:r>
    </w:p>
    <w:p w:rsidR="00DA578A" w:rsidRPr="008332D4" w:rsidRDefault="00DA578A" w:rsidP="00DA578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б) меланхолик и холерик;</w:t>
      </w:r>
    </w:p>
    <w:p w:rsidR="00DA578A" w:rsidRPr="008332D4" w:rsidRDefault="00DA578A" w:rsidP="00DA578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в) сангвиник и холерик;</w:t>
      </w:r>
    </w:p>
    <w:p w:rsidR="00DA578A" w:rsidRPr="008332D4" w:rsidRDefault="00DA578A" w:rsidP="00DA578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г) флегматик и меланхолик.</w:t>
      </w:r>
    </w:p>
    <w:p w:rsidR="00DA578A" w:rsidRPr="008332D4" w:rsidRDefault="00DA578A" w:rsidP="00DA578A">
      <w:pPr>
        <w:widowControl w:val="0"/>
        <w:tabs>
          <w:tab w:val="num" w:pos="-200"/>
          <w:tab w:val="num" w:pos="900"/>
          <w:tab w:val="left" w:pos="100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10 </w:t>
      </w:r>
      <w:r w:rsidRPr="008332D4">
        <w:rPr>
          <w:rFonts w:ascii="Times New Roman" w:hAnsi="Times New Roman"/>
          <w:color w:val="000000"/>
          <w:sz w:val="28"/>
          <w:szCs w:val="28"/>
        </w:rPr>
        <w:t>Фрустрация проявляется в состоянии:</w:t>
      </w:r>
    </w:p>
    <w:p w:rsidR="00DA578A" w:rsidRPr="008332D4" w:rsidRDefault="00DA578A" w:rsidP="00DA578A">
      <w:pPr>
        <w:pStyle w:val="a4"/>
        <w:widowControl w:val="0"/>
        <w:tabs>
          <w:tab w:val="num" w:pos="900"/>
          <w:tab w:val="left" w:pos="1100"/>
        </w:tabs>
        <w:spacing w:line="360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8332D4">
        <w:rPr>
          <w:color w:val="000000"/>
          <w:szCs w:val="28"/>
        </w:rPr>
        <w:t>а) упрямства;</w:t>
      </w:r>
    </w:p>
    <w:p w:rsidR="00DA578A" w:rsidRPr="008332D4" w:rsidRDefault="00DA578A" w:rsidP="00DA578A">
      <w:pPr>
        <w:pStyle w:val="a4"/>
        <w:widowControl w:val="0"/>
        <w:tabs>
          <w:tab w:val="num" w:pos="900"/>
          <w:tab w:val="left" w:pos="1100"/>
        </w:tabs>
        <w:spacing w:line="360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8332D4">
        <w:rPr>
          <w:color w:val="000000"/>
          <w:szCs w:val="28"/>
        </w:rPr>
        <w:t>б) приподнятости;</w:t>
      </w:r>
    </w:p>
    <w:p w:rsidR="00DA578A" w:rsidRPr="008332D4" w:rsidRDefault="00DA578A" w:rsidP="00DA578A">
      <w:pPr>
        <w:pStyle w:val="a4"/>
        <w:widowControl w:val="0"/>
        <w:tabs>
          <w:tab w:val="num" w:pos="900"/>
          <w:tab w:val="left" w:pos="1100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8332D4">
        <w:rPr>
          <w:szCs w:val="28"/>
        </w:rPr>
        <w:t>в) крушения надежд.</w:t>
      </w:r>
    </w:p>
    <w:p w:rsidR="00A863E6" w:rsidRPr="00A863E6" w:rsidRDefault="00A863E6" w:rsidP="00A863E6">
      <w:pPr>
        <w:widowControl w:val="0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A863E6">
        <w:rPr>
          <w:rFonts w:ascii="Times New Roman" w:hAnsi="Times New Roman"/>
          <w:i/>
          <w:color w:val="000000"/>
          <w:sz w:val="28"/>
          <w:szCs w:val="28"/>
        </w:rPr>
        <w:t>Правильные ответы:</w:t>
      </w:r>
      <w:r>
        <w:rPr>
          <w:rFonts w:ascii="Times New Roman" w:hAnsi="Times New Roman"/>
          <w:color w:val="000000"/>
          <w:sz w:val="28"/>
          <w:szCs w:val="28"/>
        </w:rPr>
        <w:t xml:space="preserve"> 1б, 2б, 3а, </w:t>
      </w:r>
      <w:r w:rsidR="00DA578A">
        <w:rPr>
          <w:rFonts w:ascii="Times New Roman" w:hAnsi="Times New Roman"/>
          <w:color w:val="000000"/>
          <w:sz w:val="28"/>
          <w:szCs w:val="28"/>
        </w:rPr>
        <w:t>7в, 8а, 9г, 10в</w:t>
      </w:r>
    </w:p>
    <w:p w:rsidR="00A863E6" w:rsidRPr="00A863E6" w:rsidRDefault="00A863E6" w:rsidP="00A863E6">
      <w:pPr>
        <w:widowControl w:val="0"/>
        <w:ind w:firstLine="90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A863E6" w:rsidRPr="00A863E6" w:rsidRDefault="00A863E6" w:rsidP="00A863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A863E6">
        <w:rPr>
          <w:rFonts w:ascii="Times New Roman" w:hAnsi="Times New Roman"/>
          <w:b/>
          <w:bCs/>
          <w:i/>
          <w:sz w:val="28"/>
          <w:szCs w:val="28"/>
        </w:rPr>
        <w:t>II</w:t>
      </w:r>
      <w:proofErr w:type="gramStart"/>
      <w:r w:rsidRPr="00A863E6">
        <w:rPr>
          <w:rFonts w:ascii="Times New Roman" w:hAnsi="Times New Roman"/>
          <w:b/>
          <w:bCs/>
          <w:i/>
          <w:sz w:val="28"/>
          <w:szCs w:val="28"/>
        </w:rPr>
        <w:t xml:space="preserve"> З</w:t>
      </w:r>
      <w:proofErr w:type="gramEnd"/>
      <w:r w:rsidRPr="00A863E6">
        <w:rPr>
          <w:rFonts w:ascii="Times New Roman" w:hAnsi="Times New Roman"/>
          <w:b/>
          <w:bCs/>
          <w:i/>
          <w:sz w:val="28"/>
          <w:szCs w:val="28"/>
        </w:rPr>
        <w:t>акончите фразу:</w:t>
      </w:r>
    </w:p>
    <w:p w:rsidR="00A863E6" w:rsidRPr="00A863E6" w:rsidRDefault="00A863E6" w:rsidP="00A863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 xml:space="preserve">1 Психика – это… </w:t>
      </w:r>
    </w:p>
    <w:p w:rsidR="00A863E6" w:rsidRPr="00A863E6" w:rsidRDefault="00A863E6" w:rsidP="00A863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2</w:t>
      </w:r>
      <w:proofErr w:type="gramStart"/>
      <w:r w:rsidRPr="00A863E6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A863E6">
        <w:rPr>
          <w:rFonts w:ascii="Times New Roman" w:hAnsi="Times New Roman"/>
          <w:sz w:val="28"/>
          <w:szCs w:val="28"/>
        </w:rPr>
        <w:t xml:space="preserve"> </w:t>
      </w:r>
      <w:r w:rsidR="00CB0978">
        <w:rPr>
          <w:rFonts w:ascii="Times New Roman" w:hAnsi="Times New Roman"/>
          <w:sz w:val="28"/>
          <w:szCs w:val="28"/>
        </w:rPr>
        <w:t>компонентам</w:t>
      </w:r>
      <w:r w:rsidRPr="00A863E6">
        <w:rPr>
          <w:rFonts w:ascii="Times New Roman" w:hAnsi="Times New Roman"/>
          <w:sz w:val="28"/>
          <w:szCs w:val="28"/>
        </w:rPr>
        <w:t xml:space="preserve"> личности относятся...</w:t>
      </w:r>
    </w:p>
    <w:p w:rsidR="00A863E6" w:rsidRPr="00A863E6" w:rsidRDefault="00A863E6" w:rsidP="00A863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3 Отрасль педагогики, которая исследует научные основы обучения и образования, называется…</w:t>
      </w:r>
    </w:p>
    <w:p w:rsidR="00CB0978" w:rsidRDefault="00A863E6" w:rsidP="00CB097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4 Основными структурными компонентами психики являются: ...</w:t>
      </w:r>
    </w:p>
    <w:p w:rsidR="00CB0978" w:rsidRPr="00CB0978" w:rsidRDefault="00DA578A" w:rsidP="00CB097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 </w:t>
      </w:r>
      <w:r w:rsidR="00CB0978" w:rsidRPr="008332D4">
        <w:rPr>
          <w:rFonts w:ascii="Times New Roman" w:hAnsi="Times New Roman"/>
          <w:color w:val="000000"/>
          <w:sz w:val="28"/>
          <w:szCs w:val="28"/>
        </w:rPr>
        <w:t>Способность человека к сопереживанию, умение «вчувствоваться» в состояние другого человека называется</w:t>
      </w:r>
      <w:r w:rsidR="00CB0978">
        <w:rPr>
          <w:rFonts w:ascii="Times New Roman" w:hAnsi="Times New Roman"/>
          <w:color w:val="000000"/>
          <w:sz w:val="28"/>
          <w:szCs w:val="28"/>
        </w:rPr>
        <w:t xml:space="preserve"> …</w:t>
      </w:r>
    </w:p>
    <w:p w:rsidR="00DA578A" w:rsidRDefault="00DA578A" w:rsidP="00A863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863E6">
        <w:rPr>
          <w:rFonts w:ascii="Times New Roman" w:hAnsi="Times New Roman"/>
          <w:i/>
          <w:color w:val="000000"/>
          <w:sz w:val="28"/>
          <w:szCs w:val="28"/>
        </w:rPr>
        <w:t>Правильные ответы:</w:t>
      </w:r>
    </w:p>
    <w:p w:rsidR="00DA578A" w:rsidRPr="00DA578A" w:rsidRDefault="00DA578A" w:rsidP="00DA578A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Психика – это </w:t>
      </w:r>
      <w:r w:rsidRPr="00CB0978">
        <w:rPr>
          <w:rFonts w:ascii="Times New Roman" w:hAnsi="Times New Roman"/>
          <w:i/>
          <w:color w:val="000000"/>
          <w:sz w:val="28"/>
          <w:szCs w:val="28"/>
        </w:rPr>
        <w:t>системное свойство высокоорганизованной материи (мозга), заключающееся в активном отражении субъектом объективной реальности и этой основе регуляции своего поведения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A578A" w:rsidRDefault="00DA578A" w:rsidP="00DA578A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 xml:space="preserve">К </w:t>
      </w:r>
      <w:r w:rsidR="00CB0978">
        <w:rPr>
          <w:rFonts w:ascii="Times New Roman" w:hAnsi="Times New Roman"/>
          <w:sz w:val="28"/>
          <w:szCs w:val="28"/>
        </w:rPr>
        <w:t>компонентам</w:t>
      </w:r>
      <w:r w:rsidRPr="00A863E6">
        <w:rPr>
          <w:rFonts w:ascii="Times New Roman" w:hAnsi="Times New Roman"/>
          <w:sz w:val="28"/>
          <w:szCs w:val="28"/>
        </w:rPr>
        <w:t xml:space="preserve"> личности относятся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AB159C" w:rsidRPr="00CB0978">
        <w:rPr>
          <w:rFonts w:ascii="Times New Roman" w:hAnsi="Times New Roman"/>
          <w:i/>
          <w:sz w:val="28"/>
          <w:szCs w:val="28"/>
        </w:rPr>
        <w:t xml:space="preserve">темперамент, характер, </w:t>
      </w:r>
      <w:r w:rsidR="00CB0978" w:rsidRPr="00CB0978">
        <w:rPr>
          <w:rFonts w:ascii="Times New Roman" w:hAnsi="Times New Roman"/>
          <w:i/>
          <w:sz w:val="28"/>
          <w:szCs w:val="28"/>
        </w:rPr>
        <w:t>направленность, способности</w:t>
      </w:r>
      <w:r w:rsidR="00CB0978">
        <w:rPr>
          <w:rFonts w:ascii="Times New Roman" w:hAnsi="Times New Roman"/>
          <w:sz w:val="28"/>
          <w:szCs w:val="28"/>
        </w:rPr>
        <w:t>.</w:t>
      </w:r>
    </w:p>
    <w:p w:rsidR="00CB0978" w:rsidRPr="00A863E6" w:rsidRDefault="00CB0978" w:rsidP="00CB0978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Отрасль педагогики, которая исследует научные основы обучения и образования, 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978">
        <w:rPr>
          <w:rFonts w:ascii="Times New Roman" w:hAnsi="Times New Roman"/>
          <w:i/>
          <w:sz w:val="28"/>
          <w:szCs w:val="28"/>
        </w:rPr>
        <w:t>дидактика</w:t>
      </w:r>
      <w:r>
        <w:rPr>
          <w:rFonts w:ascii="Times New Roman" w:hAnsi="Times New Roman"/>
          <w:sz w:val="28"/>
          <w:szCs w:val="28"/>
        </w:rPr>
        <w:t>.</w:t>
      </w:r>
    </w:p>
    <w:p w:rsidR="00DA578A" w:rsidRPr="00A863E6" w:rsidRDefault="00DA578A" w:rsidP="00DA578A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sz w:val="28"/>
          <w:szCs w:val="28"/>
        </w:rPr>
        <w:t>Основными структурными компонентами психики 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978">
        <w:rPr>
          <w:rFonts w:ascii="Times New Roman" w:hAnsi="Times New Roman"/>
          <w:i/>
          <w:sz w:val="28"/>
          <w:szCs w:val="28"/>
        </w:rPr>
        <w:t>психические процессы, психические свойства, психические состояния, психические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CB0978" w:rsidRPr="00C17503" w:rsidRDefault="00CB0978" w:rsidP="00CB0978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332D4">
        <w:rPr>
          <w:rFonts w:ascii="Times New Roman" w:hAnsi="Times New Roman"/>
          <w:color w:val="000000"/>
          <w:sz w:val="28"/>
          <w:szCs w:val="28"/>
        </w:rPr>
        <w:t>Способность человека к сопереживанию, умение «вчувствоваться» в состояние другого человека называется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B0978">
        <w:rPr>
          <w:rFonts w:ascii="Times New Roman" w:hAnsi="Times New Roman"/>
          <w:i/>
          <w:color w:val="000000"/>
          <w:sz w:val="28"/>
          <w:szCs w:val="28"/>
        </w:rPr>
        <w:t>эмпатией</w:t>
      </w:r>
      <w:proofErr w:type="spellEnd"/>
      <w:r w:rsidRPr="00C17503">
        <w:rPr>
          <w:rFonts w:ascii="Times New Roman" w:hAnsi="Times New Roman"/>
          <w:sz w:val="28"/>
          <w:szCs w:val="28"/>
        </w:rPr>
        <w:t>.</w:t>
      </w:r>
    </w:p>
    <w:p w:rsidR="00A863E6" w:rsidRPr="00A863E6" w:rsidRDefault="00A863E6" w:rsidP="00A863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794816" w:rsidRDefault="00A863E6" w:rsidP="00CB097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63E6">
        <w:rPr>
          <w:rFonts w:ascii="Times New Roman" w:hAnsi="Times New Roman"/>
          <w:b/>
          <w:bCs/>
          <w:i/>
          <w:sz w:val="28"/>
          <w:szCs w:val="28"/>
        </w:rPr>
        <w:t>III</w:t>
      </w:r>
      <w:proofErr w:type="gramStart"/>
      <w:r w:rsidRPr="00A863E6">
        <w:rPr>
          <w:rFonts w:ascii="Times New Roman" w:hAnsi="Times New Roman"/>
          <w:b/>
          <w:bCs/>
          <w:i/>
          <w:sz w:val="28"/>
          <w:szCs w:val="28"/>
        </w:rPr>
        <w:t xml:space="preserve"> Р</w:t>
      </w:r>
      <w:proofErr w:type="gramEnd"/>
      <w:r w:rsidRPr="00A863E6">
        <w:rPr>
          <w:rFonts w:ascii="Times New Roman" w:hAnsi="Times New Roman"/>
          <w:b/>
          <w:bCs/>
          <w:i/>
          <w:sz w:val="28"/>
          <w:szCs w:val="28"/>
        </w:rPr>
        <w:t xml:space="preserve">аскройте </w:t>
      </w:r>
      <w:r w:rsidR="00CB0978">
        <w:rPr>
          <w:rFonts w:ascii="Times New Roman" w:hAnsi="Times New Roman"/>
          <w:b/>
          <w:bCs/>
          <w:i/>
          <w:sz w:val="28"/>
          <w:szCs w:val="28"/>
        </w:rPr>
        <w:t>следующие понятия</w:t>
      </w:r>
      <w:r w:rsidRPr="00A863E6">
        <w:rPr>
          <w:rFonts w:ascii="Times New Roman" w:hAnsi="Times New Roman"/>
          <w:b/>
          <w:bCs/>
          <w:i/>
          <w:sz w:val="28"/>
          <w:szCs w:val="28"/>
        </w:rPr>
        <w:t xml:space="preserve">: </w:t>
      </w:r>
      <w:r w:rsidR="00CB0978" w:rsidRPr="00347A8E">
        <w:rPr>
          <w:rFonts w:ascii="Times New Roman" w:hAnsi="Times New Roman"/>
          <w:sz w:val="28"/>
          <w:szCs w:val="28"/>
        </w:rPr>
        <w:t>акцентуация</w:t>
      </w:r>
      <w:r w:rsidR="00CB0978">
        <w:rPr>
          <w:rFonts w:ascii="Times New Roman" w:hAnsi="Times New Roman"/>
          <w:sz w:val="28"/>
          <w:szCs w:val="28"/>
        </w:rPr>
        <w:t xml:space="preserve">, </w:t>
      </w:r>
      <w:r w:rsidR="00CB0978" w:rsidRPr="00347A8E">
        <w:rPr>
          <w:rFonts w:ascii="Times New Roman" w:hAnsi="Times New Roman"/>
          <w:sz w:val="28"/>
          <w:szCs w:val="28"/>
        </w:rPr>
        <w:t>внимание</w:t>
      </w:r>
      <w:r w:rsidR="00CB0978">
        <w:rPr>
          <w:rFonts w:ascii="Times New Roman" w:hAnsi="Times New Roman"/>
          <w:sz w:val="28"/>
          <w:szCs w:val="28"/>
        </w:rPr>
        <w:t>,</w:t>
      </w:r>
      <w:r w:rsidR="00CB0978" w:rsidRPr="00347A8E">
        <w:rPr>
          <w:rFonts w:ascii="Times New Roman" w:hAnsi="Times New Roman"/>
          <w:sz w:val="28"/>
          <w:szCs w:val="28"/>
        </w:rPr>
        <w:t xml:space="preserve"> дидактика</w:t>
      </w:r>
      <w:r w:rsidR="00CB0978">
        <w:rPr>
          <w:rFonts w:ascii="Times New Roman" w:hAnsi="Times New Roman"/>
          <w:sz w:val="28"/>
          <w:szCs w:val="28"/>
        </w:rPr>
        <w:t xml:space="preserve">, </w:t>
      </w:r>
      <w:r w:rsidR="00CB0978" w:rsidRPr="00347A8E">
        <w:rPr>
          <w:rFonts w:ascii="Times New Roman" w:hAnsi="Times New Roman"/>
          <w:sz w:val="28"/>
          <w:szCs w:val="28"/>
        </w:rPr>
        <w:t>память</w:t>
      </w:r>
      <w:r w:rsidR="00CB0978">
        <w:rPr>
          <w:rFonts w:ascii="Times New Roman" w:hAnsi="Times New Roman"/>
          <w:sz w:val="28"/>
          <w:szCs w:val="28"/>
        </w:rPr>
        <w:t xml:space="preserve">, </w:t>
      </w:r>
      <w:r w:rsidR="008E1657">
        <w:rPr>
          <w:rFonts w:ascii="Times New Roman" w:hAnsi="Times New Roman"/>
          <w:sz w:val="28"/>
          <w:szCs w:val="28"/>
        </w:rPr>
        <w:t>личность</w:t>
      </w:r>
      <w:r w:rsidR="00CB0978">
        <w:rPr>
          <w:rFonts w:ascii="Times New Roman" w:hAnsi="Times New Roman"/>
          <w:sz w:val="28"/>
          <w:szCs w:val="28"/>
        </w:rPr>
        <w:t>.</w:t>
      </w:r>
    </w:p>
    <w:p w:rsidR="00CB0978" w:rsidRDefault="00CB0978" w:rsidP="00CB097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lastRenderedPageBreak/>
        <w:t>Акцентуация</w:t>
      </w:r>
      <w:r>
        <w:rPr>
          <w:rFonts w:ascii="Times New Roman" w:hAnsi="Times New Roman"/>
          <w:sz w:val="28"/>
          <w:szCs w:val="28"/>
        </w:rPr>
        <w:t xml:space="preserve"> – ярко выраженная черта характера, находящаяся на границе нормы (напр., </w:t>
      </w:r>
      <w:proofErr w:type="spellStart"/>
      <w:r w:rsidR="008E1657">
        <w:rPr>
          <w:rFonts w:ascii="Times New Roman" w:hAnsi="Times New Roman"/>
          <w:sz w:val="28"/>
          <w:szCs w:val="28"/>
        </w:rPr>
        <w:t>дистим</w:t>
      </w:r>
      <w:proofErr w:type="spellEnd"/>
      <w:r w:rsidR="008E1657">
        <w:rPr>
          <w:rFonts w:ascii="Times New Roman" w:hAnsi="Times New Roman"/>
          <w:sz w:val="28"/>
          <w:szCs w:val="28"/>
        </w:rPr>
        <w:t xml:space="preserve">, циклоид, </w:t>
      </w:r>
      <w:proofErr w:type="spellStart"/>
      <w:r w:rsidR="008E1657">
        <w:rPr>
          <w:rFonts w:ascii="Times New Roman" w:hAnsi="Times New Roman"/>
          <w:sz w:val="28"/>
          <w:szCs w:val="28"/>
        </w:rPr>
        <w:t>эмотивный</w:t>
      </w:r>
      <w:proofErr w:type="spellEnd"/>
      <w:r w:rsidR="008E1657">
        <w:rPr>
          <w:rFonts w:ascii="Times New Roman" w:hAnsi="Times New Roman"/>
          <w:sz w:val="28"/>
          <w:szCs w:val="28"/>
        </w:rPr>
        <w:t xml:space="preserve"> и др.</w:t>
      </w:r>
      <w:r>
        <w:rPr>
          <w:rFonts w:ascii="Times New Roman" w:hAnsi="Times New Roman"/>
          <w:sz w:val="28"/>
          <w:szCs w:val="28"/>
        </w:rPr>
        <w:t>)</w:t>
      </w:r>
      <w:r w:rsidR="008E1657">
        <w:rPr>
          <w:rFonts w:ascii="Times New Roman" w:hAnsi="Times New Roman"/>
          <w:sz w:val="28"/>
          <w:szCs w:val="28"/>
        </w:rPr>
        <w:t>.</w:t>
      </w:r>
    </w:p>
    <w:p w:rsidR="00CB0978" w:rsidRDefault="00CB0978" w:rsidP="00CB097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47A8E">
        <w:rPr>
          <w:rFonts w:ascii="Times New Roman" w:hAnsi="Times New Roman"/>
          <w:sz w:val="28"/>
          <w:szCs w:val="28"/>
        </w:rPr>
        <w:t>нимание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8E1657">
        <w:rPr>
          <w:rFonts w:ascii="Times New Roman" w:hAnsi="Times New Roman"/>
          <w:sz w:val="28"/>
          <w:szCs w:val="28"/>
        </w:rPr>
        <w:t>–</w:t>
      </w:r>
      <w:r w:rsidR="00573103">
        <w:rPr>
          <w:rFonts w:ascii="Times New Roman" w:hAnsi="Times New Roman"/>
          <w:sz w:val="28"/>
          <w:szCs w:val="28"/>
        </w:rPr>
        <w:t xml:space="preserve"> </w:t>
      </w:r>
      <w:r w:rsidR="008E1657">
        <w:rPr>
          <w:rFonts w:ascii="Times New Roman" w:hAnsi="Times New Roman"/>
          <w:sz w:val="28"/>
          <w:szCs w:val="28"/>
        </w:rPr>
        <w:t>регулятивный психический процесс, заключающийся в  сосредоточении сознания на определенных объектах и предметах действительности при отвлеченности от других.</w:t>
      </w:r>
    </w:p>
    <w:p w:rsidR="00CB0978" w:rsidRDefault="00CB0978" w:rsidP="00CB097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347A8E">
        <w:rPr>
          <w:rFonts w:ascii="Times New Roman" w:hAnsi="Times New Roman"/>
          <w:sz w:val="28"/>
          <w:szCs w:val="28"/>
        </w:rPr>
        <w:t>идактика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8E165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8E1657">
        <w:rPr>
          <w:rFonts w:ascii="Times New Roman" w:hAnsi="Times New Roman"/>
          <w:sz w:val="28"/>
          <w:szCs w:val="28"/>
        </w:rPr>
        <w:t>это о</w:t>
      </w:r>
      <w:r w:rsidR="008E1657" w:rsidRPr="00A863E6">
        <w:rPr>
          <w:rFonts w:ascii="Times New Roman" w:hAnsi="Times New Roman"/>
          <w:sz w:val="28"/>
          <w:szCs w:val="28"/>
        </w:rPr>
        <w:t>трасль педагогики, которая исследует научные основы обучения и образования</w:t>
      </w:r>
      <w:r w:rsidR="008E1657">
        <w:rPr>
          <w:rFonts w:ascii="Times New Roman" w:hAnsi="Times New Roman"/>
          <w:sz w:val="28"/>
          <w:szCs w:val="28"/>
        </w:rPr>
        <w:t>.</w:t>
      </w:r>
    </w:p>
    <w:p w:rsidR="008E1657" w:rsidRDefault="00CB0978" w:rsidP="00CB097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47A8E">
        <w:rPr>
          <w:rFonts w:ascii="Times New Roman" w:hAnsi="Times New Roman"/>
          <w:sz w:val="28"/>
          <w:szCs w:val="28"/>
        </w:rPr>
        <w:t>Память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8E165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E1657">
        <w:rPr>
          <w:rFonts w:ascii="Times New Roman" w:hAnsi="Times New Roman"/>
          <w:sz w:val="28"/>
          <w:szCs w:val="28"/>
        </w:rPr>
        <w:t>познавательный психический процесс, заключающийся в запечатлении, сохранении и воспроизведении того, что было в прошлом опыте.</w:t>
      </w:r>
    </w:p>
    <w:p w:rsidR="00CB0978" w:rsidRPr="008E1657" w:rsidRDefault="008E1657" w:rsidP="00CB097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Личность – это социализированный человек, субъект общественных отношений.</w:t>
      </w:r>
    </w:p>
    <w:p w:rsidR="00CB0978" w:rsidRPr="00CB0978" w:rsidRDefault="00CB0978" w:rsidP="00CB097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sectPr w:rsidR="00CB0978" w:rsidRPr="00CB0978" w:rsidSect="00D2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433"/>
    <w:multiLevelType w:val="singleLevel"/>
    <w:tmpl w:val="8D2681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393635"/>
    <w:multiLevelType w:val="hybridMultilevel"/>
    <w:tmpl w:val="5C9C3A32"/>
    <w:lvl w:ilvl="0" w:tplc="3848927E">
      <w:start w:val="39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7C7552"/>
    <w:multiLevelType w:val="hybridMultilevel"/>
    <w:tmpl w:val="A52287D2"/>
    <w:lvl w:ilvl="0" w:tplc="DACA15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0B945AA"/>
    <w:multiLevelType w:val="hybridMultilevel"/>
    <w:tmpl w:val="BED6BF82"/>
    <w:lvl w:ilvl="0" w:tplc="D31095C8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0CD3D05"/>
    <w:multiLevelType w:val="hybridMultilevel"/>
    <w:tmpl w:val="BB121908"/>
    <w:lvl w:ilvl="0" w:tplc="BC22E7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F24B84"/>
    <w:multiLevelType w:val="hybridMultilevel"/>
    <w:tmpl w:val="1F36C20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450741"/>
    <w:multiLevelType w:val="hybridMultilevel"/>
    <w:tmpl w:val="023ABC8C"/>
    <w:lvl w:ilvl="0" w:tplc="86A047D4">
      <w:start w:val="15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375687"/>
    <w:multiLevelType w:val="hybridMultilevel"/>
    <w:tmpl w:val="18E20518"/>
    <w:lvl w:ilvl="0" w:tplc="77243CA0">
      <w:start w:val="14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C87FD9"/>
    <w:multiLevelType w:val="hybridMultilevel"/>
    <w:tmpl w:val="5D1A4838"/>
    <w:lvl w:ilvl="0" w:tplc="43243A6A">
      <w:start w:val="2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D4320A"/>
    <w:multiLevelType w:val="hybridMultilevel"/>
    <w:tmpl w:val="F0D6F3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7C16232"/>
    <w:multiLevelType w:val="hybridMultilevel"/>
    <w:tmpl w:val="D190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A64928"/>
    <w:multiLevelType w:val="hybridMultilevel"/>
    <w:tmpl w:val="EC1A3C8A"/>
    <w:lvl w:ilvl="0" w:tplc="DE702202">
      <w:start w:val="1"/>
      <w:numFmt w:val="decimal"/>
      <w:lvlText w:val="%1"/>
      <w:lvlJc w:val="left"/>
      <w:pPr>
        <w:tabs>
          <w:tab w:val="num" w:pos="1021"/>
        </w:tabs>
        <w:ind w:firstLine="567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2E496C"/>
    <w:multiLevelType w:val="hybridMultilevel"/>
    <w:tmpl w:val="7174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4973B61"/>
    <w:multiLevelType w:val="hybridMultilevel"/>
    <w:tmpl w:val="56E4C4AA"/>
    <w:lvl w:ilvl="0" w:tplc="B9881F4E">
      <w:start w:val="2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0A17FB"/>
    <w:multiLevelType w:val="hybridMultilevel"/>
    <w:tmpl w:val="5170CC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0D60543"/>
    <w:multiLevelType w:val="hybridMultilevel"/>
    <w:tmpl w:val="88AA4A1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48C2AE3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4AB432AC"/>
    <w:multiLevelType w:val="hybridMultilevel"/>
    <w:tmpl w:val="A77CD6CC"/>
    <w:lvl w:ilvl="0" w:tplc="1E10BAD8">
      <w:start w:val="19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617BA3"/>
    <w:multiLevelType w:val="hybridMultilevel"/>
    <w:tmpl w:val="217E5CEE"/>
    <w:lvl w:ilvl="0" w:tplc="DE82D41E">
      <w:start w:val="35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D2419"/>
    <w:multiLevelType w:val="hybridMultilevel"/>
    <w:tmpl w:val="552A80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5114A8"/>
    <w:multiLevelType w:val="hybridMultilevel"/>
    <w:tmpl w:val="143A461A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4048B1"/>
    <w:multiLevelType w:val="hybridMultilevel"/>
    <w:tmpl w:val="AFDC1906"/>
    <w:lvl w:ilvl="0" w:tplc="7194A50C">
      <w:start w:val="1"/>
      <w:numFmt w:val="decimal"/>
      <w:lvlText w:val="%1."/>
      <w:lvlJc w:val="left"/>
      <w:pPr>
        <w:tabs>
          <w:tab w:val="num" w:pos="967"/>
        </w:tabs>
        <w:ind w:left="173" w:firstLine="227"/>
      </w:pPr>
      <w:rPr>
        <w:rFonts w:ascii="Times New Roman" w:hAnsi="Times New Roman" w:cs="Times New Roman" w:hint="default"/>
      </w:rPr>
    </w:lvl>
    <w:lvl w:ilvl="1" w:tplc="2CD072C2">
      <w:numFmt w:val="none"/>
      <w:lvlText w:val=""/>
      <w:lvlJc w:val="left"/>
      <w:pPr>
        <w:tabs>
          <w:tab w:val="num" w:pos="400"/>
        </w:tabs>
      </w:pPr>
      <w:rPr>
        <w:rFonts w:cs="Times New Roman"/>
      </w:rPr>
    </w:lvl>
    <w:lvl w:ilvl="2" w:tplc="E11EBEFC">
      <w:numFmt w:val="none"/>
      <w:lvlText w:val=""/>
      <w:lvlJc w:val="left"/>
      <w:pPr>
        <w:tabs>
          <w:tab w:val="num" w:pos="400"/>
        </w:tabs>
      </w:pPr>
      <w:rPr>
        <w:rFonts w:cs="Times New Roman"/>
      </w:rPr>
    </w:lvl>
    <w:lvl w:ilvl="3" w:tplc="42ECB576">
      <w:numFmt w:val="none"/>
      <w:lvlText w:val=""/>
      <w:lvlJc w:val="left"/>
      <w:pPr>
        <w:tabs>
          <w:tab w:val="num" w:pos="400"/>
        </w:tabs>
      </w:pPr>
      <w:rPr>
        <w:rFonts w:cs="Times New Roman"/>
      </w:rPr>
    </w:lvl>
    <w:lvl w:ilvl="4" w:tplc="268646A2">
      <w:numFmt w:val="none"/>
      <w:lvlText w:val=""/>
      <w:lvlJc w:val="left"/>
      <w:pPr>
        <w:tabs>
          <w:tab w:val="num" w:pos="400"/>
        </w:tabs>
      </w:pPr>
      <w:rPr>
        <w:rFonts w:cs="Times New Roman"/>
      </w:rPr>
    </w:lvl>
    <w:lvl w:ilvl="5" w:tplc="1754576A">
      <w:numFmt w:val="none"/>
      <w:lvlText w:val=""/>
      <w:lvlJc w:val="left"/>
      <w:pPr>
        <w:tabs>
          <w:tab w:val="num" w:pos="400"/>
        </w:tabs>
      </w:pPr>
      <w:rPr>
        <w:rFonts w:cs="Times New Roman"/>
      </w:rPr>
    </w:lvl>
    <w:lvl w:ilvl="6" w:tplc="F7700C14">
      <w:numFmt w:val="none"/>
      <w:lvlText w:val=""/>
      <w:lvlJc w:val="left"/>
      <w:pPr>
        <w:tabs>
          <w:tab w:val="num" w:pos="400"/>
        </w:tabs>
      </w:pPr>
      <w:rPr>
        <w:rFonts w:cs="Times New Roman"/>
      </w:rPr>
    </w:lvl>
    <w:lvl w:ilvl="7" w:tplc="B19C4BA2">
      <w:numFmt w:val="none"/>
      <w:lvlText w:val=""/>
      <w:lvlJc w:val="left"/>
      <w:pPr>
        <w:tabs>
          <w:tab w:val="num" w:pos="400"/>
        </w:tabs>
      </w:pPr>
      <w:rPr>
        <w:rFonts w:cs="Times New Roman"/>
      </w:rPr>
    </w:lvl>
    <w:lvl w:ilvl="8" w:tplc="E9806FBE">
      <w:numFmt w:val="none"/>
      <w:lvlText w:val=""/>
      <w:lvlJc w:val="left"/>
      <w:pPr>
        <w:tabs>
          <w:tab w:val="num" w:pos="400"/>
        </w:tabs>
      </w:pPr>
      <w:rPr>
        <w:rFonts w:cs="Times New Roman"/>
      </w:rPr>
    </w:lvl>
  </w:abstractNum>
  <w:abstractNum w:abstractNumId="21">
    <w:nsid w:val="58EB0AB7"/>
    <w:multiLevelType w:val="hybridMultilevel"/>
    <w:tmpl w:val="1E02ADD6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3778B9"/>
    <w:multiLevelType w:val="hybridMultilevel"/>
    <w:tmpl w:val="2A7E7A4E"/>
    <w:lvl w:ilvl="0" w:tplc="B37292B2">
      <w:start w:val="59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EC442F2"/>
    <w:multiLevelType w:val="hybridMultilevel"/>
    <w:tmpl w:val="3B8A77D2"/>
    <w:lvl w:ilvl="0" w:tplc="35AEA222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1D6214F"/>
    <w:multiLevelType w:val="hybridMultilevel"/>
    <w:tmpl w:val="D74AF242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F35038"/>
    <w:multiLevelType w:val="hybridMultilevel"/>
    <w:tmpl w:val="74D0B9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7BE4241"/>
    <w:multiLevelType w:val="hybridMultilevel"/>
    <w:tmpl w:val="E66A2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39E8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C27A0A"/>
    <w:multiLevelType w:val="hybridMultilevel"/>
    <w:tmpl w:val="1D0EF424"/>
    <w:lvl w:ilvl="0" w:tplc="0419000F">
      <w:start w:val="3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1C72A5C"/>
    <w:multiLevelType w:val="hybridMultilevel"/>
    <w:tmpl w:val="5F9C70AC"/>
    <w:lvl w:ilvl="0" w:tplc="2B34D8F8">
      <w:start w:val="10"/>
      <w:numFmt w:val="decimal"/>
      <w:lvlText w:val="%1."/>
      <w:lvlJc w:val="left"/>
      <w:pPr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72322FB6"/>
    <w:multiLevelType w:val="hybridMultilevel"/>
    <w:tmpl w:val="7F820C3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9FB5E81"/>
    <w:multiLevelType w:val="hybridMultilevel"/>
    <w:tmpl w:val="C1404998"/>
    <w:lvl w:ilvl="0" w:tplc="890050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AE92A418">
      <w:start w:val="1"/>
      <w:numFmt w:val="decimal"/>
      <w:lvlText w:val="%2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</w:rPr>
    </w:lvl>
    <w:lvl w:ilvl="2" w:tplc="BEF43B6A">
      <w:start w:val="32"/>
      <w:numFmt w:val="decimal"/>
      <w:lvlText w:val="%3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0"/>
  </w:num>
  <w:num w:numId="2">
    <w:abstractNumId w:val="18"/>
  </w:num>
  <w:num w:numId="3">
    <w:abstractNumId w:val="9"/>
  </w:num>
  <w:num w:numId="4">
    <w:abstractNumId w:val="23"/>
  </w:num>
  <w:num w:numId="5">
    <w:abstractNumId w:val="14"/>
  </w:num>
  <w:num w:numId="6">
    <w:abstractNumId w:val="29"/>
  </w:num>
  <w:num w:numId="7">
    <w:abstractNumId w:val="5"/>
  </w:num>
  <w:num w:numId="8">
    <w:abstractNumId w:val="24"/>
  </w:num>
  <w:num w:numId="9">
    <w:abstractNumId w:val="21"/>
  </w:num>
  <w:num w:numId="10">
    <w:abstractNumId w:val="19"/>
  </w:num>
  <w:num w:numId="11">
    <w:abstractNumId w:val="7"/>
  </w:num>
  <w:num w:numId="12">
    <w:abstractNumId w:val="6"/>
  </w:num>
  <w:num w:numId="13">
    <w:abstractNumId w:val="16"/>
  </w:num>
  <w:num w:numId="14">
    <w:abstractNumId w:val="8"/>
  </w:num>
  <w:num w:numId="15">
    <w:abstractNumId w:val="13"/>
  </w:num>
  <w:num w:numId="16">
    <w:abstractNumId w:val="27"/>
  </w:num>
  <w:num w:numId="17">
    <w:abstractNumId w:val="17"/>
  </w:num>
  <w:num w:numId="18">
    <w:abstractNumId w:val="1"/>
  </w:num>
  <w:num w:numId="19">
    <w:abstractNumId w:val="11"/>
  </w:num>
  <w:num w:numId="20">
    <w:abstractNumId w:val="22"/>
  </w:num>
  <w:num w:numId="21">
    <w:abstractNumId w:val="25"/>
  </w:num>
  <w:num w:numId="22">
    <w:abstractNumId w:val="12"/>
  </w:num>
  <w:num w:numId="23">
    <w:abstractNumId w:val="28"/>
  </w:num>
  <w:num w:numId="24">
    <w:abstractNumId w:val="15"/>
  </w:num>
  <w:num w:numId="25">
    <w:abstractNumId w:val="26"/>
  </w:num>
  <w:num w:numId="26">
    <w:abstractNumId w:val="0"/>
  </w:num>
  <w:num w:numId="27">
    <w:abstractNumId w:val="4"/>
  </w:num>
  <w:num w:numId="28">
    <w:abstractNumId w:val="20"/>
  </w:num>
  <w:num w:numId="29">
    <w:abstractNumId w:val="30"/>
  </w:num>
  <w:num w:numId="30">
    <w:abstractNumId w:val="3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ADF"/>
    <w:rsid w:val="00004843"/>
    <w:rsid w:val="00006177"/>
    <w:rsid w:val="0001049D"/>
    <w:rsid w:val="00012D9F"/>
    <w:rsid w:val="00037889"/>
    <w:rsid w:val="00060CC2"/>
    <w:rsid w:val="000E2CD5"/>
    <w:rsid w:val="0012018D"/>
    <w:rsid w:val="00121EBF"/>
    <w:rsid w:val="00127795"/>
    <w:rsid w:val="00175481"/>
    <w:rsid w:val="001A44BA"/>
    <w:rsid w:val="001C0103"/>
    <w:rsid w:val="001F6B0B"/>
    <w:rsid w:val="002042FE"/>
    <w:rsid w:val="002418E4"/>
    <w:rsid w:val="002561C0"/>
    <w:rsid w:val="00286447"/>
    <w:rsid w:val="002A40E4"/>
    <w:rsid w:val="00316124"/>
    <w:rsid w:val="0032709B"/>
    <w:rsid w:val="00347A8E"/>
    <w:rsid w:val="003B7BB4"/>
    <w:rsid w:val="003D5A28"/>
    <w:rsid w:val="003F6E3E"/>
    <w:rsid w:val="004206C7"/>
    <w:rsid w:val="00425B1E"/>
    <w:rsid w:val="00441F44"/>
    <w:rsid w:val="00462664"/>
    <w:rsid w:val="004918AC"/>
    <w:rsid w:val="004C2EAD"/>
    <w:rsid w:val="004C4F30"/>
    <w:rsid w:val="005315FD"/>
    <w:rsid w:val="00573103"/>
    <w:rsid w:val="00575A62"/>
    <w:rsid w:val="00576CD4"/>
    <w:rsid w:val="00592093"/>
    <w:rsid w:val="0059367B"/>
    <w:rsid w:val="005F26D7"/>
    <w:rsid w:val="0061459D"/>
    <w:rsid w:val="0061753C"/>
    <w:rsid w:val="00617594"/>
    <w:rsid w:val="0065321C"/>
    <w:rsid w:val="006779CA"/>
    <w:rsid w:val="006C648F"/>
    <w:rsid w:val="006E577B"/>
    <w:rsid w:val="006E6864"/>
    <w:rsid w:val="0071138C"/>
    <w:rsid w:val="00744B93"/>
    <w:rsid w:val="00746E92"/>
    <w:rsid w:val="00755C0D"/>
    <w:rsid w:val="0076229E"/>
    <w:rsid w:val="00794816"/>
    <w:rsid w:val="00812F8C"/>
    <w:rsid w:val="008271A7"/>
    <w:rsid w:val="008332D4"/>
    <w:rsid w:val="0083718F"/>
    <w:rsid w:val="00891F98"/>
    <w:rsid w:val="008C1122"/>
    <w:rsid w:val="008E1657"/>
    <w:rsid w:val="009008C6"/>
    <w:rsid w:val="009524A3"/>
    <w:rsid w:val="00975F8A"/>
    <w:rsid w:val="009A4FC1"/>
    <w:rsid w:val="009B6B2E"/>
    <w:rsid w:val="009B75C5"/>
    <w:rsid w:val="009F5682"/>
    <w:rsid w:val="00A27E31"/>
    <w:rsid w:val="00A77930"/>
    <w:rsid w:val="00A863E6"/>
    <w:rsid w:val="00AA30D5"/>
    <w:rsid w:val="00AA767C"/>
    <w:rsid w:val="00AB159C"/>
    <w:rsid w:val="00AB4FD1"/>
    <w:rsid w:val="00AC5926"/>
    <w:rsid w:val="00AE2E2E"/>
    <w:rsid w:val="00B246D6"/>
    <w:rsid w:val="00B279A8"/>
    <w:rsid w:val="00B34845"/>
    <w:rsid w:val="00B423A9"/>
    <w:rsid w:val="00B5540C"/>
    <w:rsid w:val="00B64EB0"/>
    <w:rsid w:val="00B71E50"/>
    <w:rsid w:val="00BC4B49"/>
    <w:rsid w:val="00C17503"/>
    <w:rsid w:val="00C800A5"/>
    <w:rsid w:val="00CB0978"/>
    <w:rsid w:val="00CD0215"/>
    <w:rsid w:val="00CF51CD"/>
    <w:rsid w:val="00D0114F"/>
    <w:rsid w:val="00D04ADF"/>
    <w:rsid w:val="00D239F1"/>
    <w:rsid w:val="00D5497C"/>
    <w:rsid w:val="00D65F49"/>
    <w:rsid w:val="00D77047"/>
    <w:rsid w:val="00D77144"/>
    <w:rsid w:val="00DA49A0"/>
    <w:rsid w:val="00DA578A"/>
    <w:rsid w:val="00DC62C7"/>
    <w:rsid w:val="00E32E9B"/>
    <w:rsid w:val="00E44B26"/>
    <w:rsid w:val="00E463AB"/>
    <w:rsid w:val="00E46733"/>
    <w:rsid w:val="00E676C2"/>
    <w:rsid w:val="00E838DD"/>
    <w:rsid w:val="00EB4530"/>
    <w:rsid w:val="00EE6EF1"/>
    <w:rsid w:val="00F63A8C"/>
    <w:rsid w:val="00F65D40"/>
    <w:rsid w:val="00F84397"/>
    <w:rsid w:val="00F932AB"/>
    <w:rsid w:val="00FB4D70"/>
    <w:rsid w:val="00FC3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9209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5540C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5540C"/>
    <w:rPr>
      <w:rFonts w:ascii="Times New Roman" w:hAnsi="Times New Roman" w:cs="Times New Roman"/>
      <w:sz w:val="20"/>
      <w:szCs w:val="20"/>
    </w:rPr>
  </w:style>
  <w:style w:type="paragraph" w:customStyle="1" w:styleId="FR3">
    <w:name w:val="FR3"/>
    <w:uiPriority w:val="99"/>
    <w:rsid w:val="00B5540C"/>
    <w:pPr>
      <w:widowControl w:val="0"/>
      <w:spacing w:line="300" w:lineRule="auto"/>
      <w:ind w:firstLine="440"/>
    </w:pPr>
    <w:rPr>
      <w:rFonts w:ascii="Times New Roman" w:hAnsi="Times New Roman"/>
      <w:sz w:val="28"/>
      <w:szCs w:val="20"/>
    </w:rPr>
  </w:style>
  <w:style w:type="character" w:customStyle="1" w:styleId="font141">
    <w:name w:val="font141"/>
    <w:basedOn w:val="a0"/>
    <w:uiPriority w:val="99"/>
    <w:rsid w:val="00B5540C"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812F8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812F8C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15</Pages>
  <Words>1861</Words>
  <Characters>12840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124</cp:revision>
  <dcterms:created xsi:type="dcterms:W3CDTF">2012-11-15T16:58:00Z</dcterms:created>
  <dcterms:modified xsi:type="dcterms:W3CDTF">2012-12-12T18:34:00Z</dcterms:modified>
</cp:coreProperties>
</file>