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B5B2F" w14:textId="77777777" w:rsidR="005C2483" w:rsidRPr="00F30EC0" w:rsidRDefault="005C2483" w:rsidP="005C2483">
      <w:pPr>
        <w:spacing w:line="360" w:lineRule="auto"/>
        <w:jc w:val="center"/>
        <w:rPr>
          <w:rFonts w:ascii="Times New Roman" w:hAnsi="Times New Roman" w:cs="Times New Roman"/>
          <w:sz w:val="28"/>
          <w:szCs w:val="28"/>
          <w:lang w:val="uk-UA"/>
        </w:rPr>
      </w:pPr>
      <w:r w:rsidRPr="00F30EC0">
        <w:rPr>
          <w:rFonts w:ascii="Times New Roman" w:hAnsi="Times New Roman" w:cs="Times New Roman"/>
          <w:sz w:val="28"/>
          <w:szCs w:val="28"/>
        </w:rPr>
        <w:t>М</w:t>
      </w:r>
      <w:r w:rsidRPr="00F30EC0">
        <w:rPr>
          <w:rFonts w:ascii="Times New Roman" w:hAnsi="Times New Roman" w:cs="Times New Roman"/>
          <w:sz w:val="28"/>
          <w:szCs w:val="28"/>
          <w:lang w:val="uk-UA"/>
        </w:rPr>
        <w:t>І</w:t>
      </w:r>
      <w:r w:rsidRPr="00F30EC0">
        <w:rPr>
          <w:rFonts w:ascii="Times New Roman" w:hAnsi="Times New Roman" w:cs="Times New Roman"/>
          <w:sz w:val="28"/>
          <w:szCs w:val="28"/>
        </w:rPr>
        <w:t>Н</w:t>
      </w:r>
      <w:r w:rsidRPr="00F30EC0">
        <w:rPr>
          <w:rFonts w:ascii="Times New Roman" w:hAnsi="Times New Roman" w:cs="Times New Roman"/>
          <w:sz w:val="28"/>
          <w:szCs w:val="28"/>
          <w:lang w:val="uk-UA"/>
        </w:rPr>
        <w:t>І</w:t>
      </w:r>
      <w:r w:rsidRPr="00F30EC0">
        <w:rPr>
          <w:rFonts w:ascii="Times New Roman" w:hAnsi="Times New Roman" w:cs="Times New Roman"/>
          <w:sz w:val="28"/>
          <w:szCs w:val="28"/>
        </w:rPr>
        <w:t xml:space="preserve">СТЕРСТВО ОСВІТИ </w:t>
      </w:r>
      <w:r w:rsidRPr="00F30EC0">
        <w:rPr>
          <w:rFonts w:ascii="Times New Roman" w:hAnsi="Times New Roman" w:cs="Times New Roman"/>
          <w:sz w:val="28"/>
          <w:szCs w:val="28"/>
          <w:lang w:val="uk-UA"/>
        </w:rPr>
        <w:t xml:space="preserve">І </w:t>
      </w:r>
      <w:r w:rsidRPr="00F30EC0">
        <w:rPr>
          <w:rFonts w:ascii="Times New Roman" w:hAnsi="Times New Roman" w:cs="Times New Roman"/>
          <w:sz w:val="28"/>
          <w:szCs w:val="28"/>
        </w:rPr>
        <w:t>НАУКИ УКРА</w:t>
      </w:r>
      <w:r w:rsidRPr="00F30EC0">
        <w:rPr>
          <w:rFonts w:ascii="Times New Roman" w:hAnsi="Times New Roman" w:cs="Times New Roman"/>
          <w:sz w:val="28"/>
          <w:szCs w:val="28"/>
          <w:lang w:val="uk-UA"/>
        </w:rPr>
        <w:t>Ї</w:t>
      </w:r>
      <w:r w:rsidRPr="00F30EC0">
        <w:rPr>
          <w:rFonts w:ascii="Times New Roman" w:hAnsi="Times New Roman" w:cs="Times New Roman"/>
          <w:sz w:val="28"/>
          <w:szCs w:val="28"/>
        </w:rPr>
        <w:t>Н</w:t>
      </w:r>
      <w:r w:rsidRPr="00F30EC0">
        <w:rPr>
          <w:rFonts w:ascii="Times New Roman" w:hAnsi="Times New Roman" w:cs="Times New Roman"/>
          <w:sz w:val="28"/>
          <w:szCs w:val="28"/>
          <w:lang w:val="uk-UA"/>
        </w:rPr>
        <w:t>И</w:t>
      </w:r>
    </w:p>
    <w:p w14:paraId="1805F783" w14:textId="77777777" w:rsidR="005C2483" w:rsidRPr="00F30EC0" w:rsidRDefault="005C2483" w:rsidP="005C2483">
      <w:pPr>
        <w:spacing w:line="360" w:lineRule="auto"/>
        <w:jc w:val="center"/>
        <w:rPr>
          <w:rFonts w:ascii="Times New Roman" w:hAnsi="Times New Roman" w:cs="Times New Roman"/>
          <w:sz w:val="28"/>
          <w:szCs w:val="28"/>
        </w:rPr>
      </w:pPr>
      <w:r w:rsidRPr="00F30EC0">
        <w:rPr>
          <w:rFonts w:ascii="Times New Roman" w:hAnsi="Times New Roman" w:cs="Times New Roman"/>
          <w:sz w:val="28"/>
          <w:szCs w:val="28"/>
        </w:rPr>
        <w:t>ДОНБАС</w:t>
      </w:r>
      <w:r w:rsidRPr="00F30EC0">
        <w:rPr>
          <w:rFonts w:ascii="Times New Roman" w:hAnsi="Times New Roman" w:cs="Times New Roman"/>
          <w:sz w:val="28"/>
          <w:szCs w:val="28"/>
          <w:lang w:val="uk-UA"/>
        </w:rPr>
        <w:t>ЬКА</w:t>
      </w:r>
      <w:r w:rsidRPr="00F30EC0">
        <w:rPr>
          <w:rFonts w:ascii="Times New Roman" w:hAnsi="Times New Roman" w:cs="Times New Roman"/>
          <w:sz w:val="28"/>
          <w:szCs w:val="28"/>
        </w:rPr>
        <w:t xml:space="preserve"> </w:t>
      </w:r>
      <w:r w:rsidRPr="00F30EC0">
        <w:rPr>
          <w:rFonts w:ascii="Times New Roman" w:hAnsi="Times New Roman" w:cs="Times New Roman"/>
          <w:sz w:val="28"/>
          <w:szCs w:val="28"/>
          <w:lang w:val="uk-UA"/>
        </w:rPr>
        <w:t>ДЕРЖАВНА</w:t>
      </w:r>
      <w:r w:rsidRPr="00F30EC0">
        <w:rPr>
          <w:rFonts w:ascii="Times New Roman" w:hAnsi="Times New Roman" w:cs="Times New Roman"/>
          <w:sz w:val="28"/>
          <w:szCs w:val="28"/>
        </w:rPr>
        <w:t xml:space="preserve"> МАШ</w:t>
      </w:r>
      <w:r w:rsidRPr="00F30EC0">
        <w:rPr>
          <w:rFonts w:ascii="Times New Roman" w:hAnsi="Times New Roman" w:cs="Times New Roman"/>
          <w:sz w:val="28"/>
          <w:szCs w:val="28"/>
          <w:lang w:val="uk-UA"/>
        </w:rPr>
        <w:t>ІНОБУДІВНА</w:t>
      </w:r>
      <w:r w:rsidRPr="00F30EC0">
        <w:rPr>
          <w:rFonts w:ascii="Times New Roman" w:hAnsi="Times New Roman" w:cs="Times New Roman"/>
          <w:sz w:val="28"/>
          <w:szCs w:val="28"/>
        </w:rPr>
        <w:t xml:space="preserve"> АКАДЕМ</w:t>
      </w:r>
      <w:r w:rsidRPr="00F30EC0">
        <w:rPr>
          <w:rFonts w:ascii="Times New Roman" w:hAnsi="Times New Roman" w:cs="Times New Roman"/>
          <w:sz w:val="28"/>
          <w:szCs w:val="28"/>
          <w:lang w:val="uk-UA"/>
        </w:rPr>
        <w:t>І</w:t>
      </w:r>
      <w:r w:rsidRPr="00F30EC0">
        <w:rPr>
          <w:rFonts w:ascii="Times New Roman" w:hAnsi="Times New Roman" w:cs="Times New Roman"/>
          <w:sz w:val="28"/>
          <w:szCs w:val="28"/>
        </w:rPr>
        <w:t>Я</w:t>
      </w:r>
    </w:p>
    <w:p w14:paraId="37F52379" w14:textId="77777777" w:rsidR="005C2483" w:rsidRPr="00F30EC0" w:rsidRDefault="005C2483" w:rsidP="005C2483">
      <w:pPr>
        <w:spacing w:line="360" w:lineRule="auto"/>
        <w:jc w:val="center"/>
        <w:rPr>
          <w:rFonts w:ascii="Times New Roman" w:hAnsi="Times New Roman" w:cs="Times New Roman"/>
          <w:sz w:val="28"/>
          <w:szCs w:val="28"/>
        </w:rPr>
      </w:pPr>
      <w:r w:rsidRPr="00F30EC0">
        <w:rPr>
          <w:rFonts w:ascii="Times New Roman" w:hAnsi="Times New Roman" w:cs="Times New Roman"/>
          <w:sz w:val="28"/>
          <w:szCs w:val="28"/>
        </w:rPr>
        <w:t>кафедра ф</w:t>
      </w:r>
      <w:r w:rsidRPr="00F30EC0">
        <w:rPr>
          <w:rFonts w:ascii="Times New Roman" w:hAnsi="Times New Roman" w:cs="Times New Roman"/>
          <w:sz w:val="28"/>
          <w:szCs w:val="28"/>
          <w:lang w:val="uk-UA"/>
        </w:rPr>
        <w:t>і</w:t>
      </w:r>
      <w:r w:rsidRPr="00F30EC0">
        <w:rPr>
          <w:rFonts w:ascii="Times New Roman" w:hAnsi="Times New Roman" w:cs="Times New Roman"/>
          <w:sz w:val="28"/>
          <w:szCs w:val="28"/>
        </w:rPr>
        <w:t>зич</w:t>
      </w:r>
      <w:r w:rsidRPr="00F30EC0">
        <w:rPr>
          <w:rFonts w:ascii="Times New Roman" w:hAnsi="Times New Roman" w:cs="Times New Roman"/>
          <w:sz w:val="28"/>
          <w:szCs w:val="28"/>
          <w:lang w:val="uk-UA"/>
        </w:rPr>
        <w:t>н</w:t>
      </w:r>
      <w:r w:rsidRPr="00F30EC0">
        <w:rPr>
          <w:rFonts w:ascii="Times New Roman" w:hAnsi="Times New Roman" w:cs="Times New Roman"/>
          <w:sz w:val="28"/>
          <w:szCs w:val="28"/>
        </w:rPr>
        <w:t>ого в</w:t>
      </w:r>
      <w:r w:rsidRPr="00F30EC0">
        <w:rPr>
          <w:rFonts w:ascii="Times New Roman" w:hAnsi="Times New Roman" w:cs="Times New Roman"/>
          <w:sz w:val="28"/>
          <w:szCs w:val="28"/>
          <w:lang w:val="uk-UA"/>
        </w:rPr>
        <w:t>ихованн</w:t>
      </w:r>
      <w:r w:rsidRPr="00F30EC0">
        <w:rPr>
          <w:rFonts w:ascii="Times New Roman" w:hAnsi="Times New Roman" w:cs="Times New Roman"/>
          <w:sz w:val="28"/>
          <w:szCs w:val="28"/>
        </w:rPr>
        <w:t xml:space="preserve">я </w:t>
      </w:r>
    </w:p>
    <w:p w14:paraId="525EAC5A" w14:textId="77777777" w:rsidR="005C2483" w:rsidRPr="00F30EC0" w:rsidRDefault="005C2483" w:rsidP="005C2483">
      <w:pPr>
        <w:autoSpaceDE w:val="0"/>
        <w:autoSpaceDN w:val="0"/>
        <w:adjustRightInd w:val="0"/>
        <w:jc w:val="both"/>
        <w:rPr>
          <w:rFonts w:ascii="Times New Roman" w:hAnsi="Times New Roman" w:cs="Times New Roman"/>
          <w:sz w:val="28"/>
          <w:szCs w:val="28"/>
          <w:lang w:val="uk-UA"/>
        </w:rPr>
      </w:pPr>
    </w:p>
    <w:p w14:paraId="1506D8E8" w14:textId="77777777" w:rsidR="005C2483" w:rsidRPr="00F30EC0" w:rsidRDefault="005C2483" w:rsidP="005C2483">
      <w:pPr>
        <w:autoSpaceDE w:val="0"/>
        <w:autoSpaceDN w:val="0"/>
        <w:adjustRightInd w:val="0"/>
        <w:jc w:val="both"/>
        <w:rPr>
          <w:rFonts w:ascii="Times New Roman" w:hAnsi="Times New Roman" w:cs="Times New Roman"/>
          <w:sz w:val="28"/>
          <w:szCs w:val="28"/>
          <w:lang w:val="uk-UA"/>
        </w:rPr>
      </w:pPr>
    </w:p>
    <w:p w14:paraId="42BBF873" w14:textId="77777777" w:rsidR="005C2483" w:rsidRPr="00F30EC0" w:rsidRDefault="005C2483" w:rsidP="005C2483">
      <w:pPr>
        <w:autoSpaceDE w:val="0"/>
        <w:autoSpaceDN w:val="0"/>
        <w:adjustRightInd w:val="0"/>
        <w:jc w:val="both"/>
        <w:rPr>
          <w:rFonts w:ascii="Times New Roman" w:hAnsi="Times New Roman" w:cs="Times New Roman"/>
          <w:sz w:val="28"/>
          <w:szCs w:val="28"/>
          <w:lang w:val="uk-UA"/>
        </w:rPr>
      </w:pPr>
    </w:p>
    <w:p w14:paraId="40372826" w14:textId="77777777" w:rsidR="005C2483" w:rsidRPr="00F30EC0" w:rsidRDefault="005C2483" w:rsidP="005C2483">
      <w:pPr>
        <w:autoSpaceDE w:val="0"/>
        <w:autoSpaceDN w:val="0"/>
        <w:adjustRightInd w:val="0"/>
        <w:jc w:val="both"/>
        <w:rPr>
          <w:rFonts w:ascii="Times New Roman" w:hAnsi="Times New Roman" w:cs="Times New Roman"/>
          <w:sz w:val="28"/>
          <w:szCs w:val="28"/>
          <w:lang w:val="uk-UA"/>
        </w:rPr>
      </w:pPr>
    </w:p>
    <w:p w14:paraId="1F0C0183" w14:textId="77777777" w:rsidR="005C2483" w:rsidRPr="00F30EC0" w:rsidRDefault="005C2483" w:rsidP="005C2483">
      <w:pPr>
        <w:autoSpaceDE w:val="0"/>
        <w:autoSpaceDN w:val="0"/>
        <w:adjustRightInd w:val="0"/>
        <w:jc w:val="both"/>
        <w:rPr>
          <w:rFonts w:ascii="Times New Roman" w:hAnsi="Times New Roman" w:cs="Times New Roman"/>
          <w:sz w:val="28"/>
          <w:szCs w:val="28"/>
          <w:lang w:val="uk-UA"/>
        </w:rPr>
      </w:pPr>
    </w:p>
    <w:p w14:paraId="2AA2D1E9" w14:textId="77777777" w:rsidR="005C2483" w:rsidRPr="00F30EC0" w:rsidRDefault="005C2483" w:rsidP="005C2483">
      <w:pPr>
        <w:autoSpaceDE w:val="0"/>
        <w:autoSpaceDN w:val="0"/>
        <w:adjustRightInd w:val="0"/>
        <w:jc w:val="both"/>
        <w:rPr>
          <w:rFonts w:ascii="Times New Roman" w:hAnsi="Times New Roman" w:cs="Times New Roman"/>
          <w:sz w:val="28"/>
          <w:szCs w:val="28"/>
          <w:lang w:val="uk-UA"/>
        </w:rPr>
      </w:pPr>
    </w:p>
    <w:p w14:paraId="435BB0E2" w14:textId="77777777" w:rsidR="005C2483" w:rsidRPr="00F30EC0" w:rsidRDefault="005C2483" w:rsidP="005C2483">
      <w:pPr>
        <w:autoSpaceDE w:val="0"/>
        <w:autoSpaceDN w:val="0"/>
        <w:adjustRightInd w:val="0"/>
        <w:jc w:val="both"/>
        <w:rPr>
          <w:rFonts w:ascii="Times New Roman" w:hAnsi="Times New Roman" w:cs="Times New Roman"/>
          <w:sz w:val="28"/>
          <w:szCs w:val="28"/>
          <w:lang w:val="uk-UA"/>
        </w:rPr>
      </w:pPr>
    </w:p>
    <w:p w14:paraId="2F9DB4C1" w14:textId="77777777" w:rsidR="005C2483" w:rsidRPr="00F30EC0" w:rsidRDefault="005C2483" w:rsidP="005C2483">
      <w:pPr>
        <w:autoSpaceDE w:val="0"/>
        <w:autoSpaceDN w:val="0"/>
        <w:adjustRightInd w:val="0"/>
        <w:jc w:val="both"/>
        <w:rPr>
          <w:rFonts w:ascii="Times New Roman" w:hAnsi="Times New Roman" w:cs="Times New Roman"/>
          <w:sz w:val="28"/>
          <w:szCs w:val="28"/>
          <w:lang w:val="uk-UA"/>
        </w:rPr>
      </w:pPr>
    </w:p>
    <w:p w14:paraId="502C241B" w14:textId="77777777" w:rsidR="005C2483" w:rsidRPr="00F30EC0" w:rsidRDefault="005C2483" w:rsidP="005C2483">
      <w:pPr>
        <w:autoSpaceDE w:val="0"/>
        <w:autoSpaceDN w:val="0"/>
        <w:adjustRightInd w:val="0"/>
        <w:jc w:val="both"/>
        <w:rPr>
          <w:rFonts w:ascii="Times New Roman" w:hAnsi="Times New Roman" w:cs="Times New Roman"/>
          <w:sz w:val="28"/>
          <w:szCs w:val="28"/>
          <w:lang w:val="uk-UA"/>
        </w:rPr>
      </w:pPr>
    </w:p>
    <w:p w14:paraId="48721166" w14:textId="77777777" w:rsidR="005C2483" w:rsidRPr="00F30EC0" w:rsidRDefault="005C2483" w:rsidP="005C2483">
      <w:pPr>
        <w:autoSpaceDE w:val="0"/>
        <w:autoSpaceDN w:val="0"/>
        <w:adjustRightInd w:val="0"/>
        <w:jc w:val="both"/>
        <w:rPr>
          <w:rFonts w:ascii="Times New Roman" w:hAnsi="Times New Roman" w:cs="Times New Roman"/>
          <w:sz w:val="28"/>
          <w:szCs w:val="28"/>
          <w:lang w:val="uk-UA"/>
        </w:rPr>
      </w:pPr>
    </w:p>
    <w:p w14:paraId="11EF2AA5" w14:textId="77777777" w:rsidR="005C2483" w:rsidRPr="00044941" w:rsidRDefault="005C2483" w:rsidP="005C2483">
      <w:pPr>
        <w:autoSpaceDE w:val="0"/>
        <w:autoSpaceDN w:val="0"/>
        <w:adjustRightInd w:val="0"/>
        <w:jc w:val="center"/>
        <w:rPr>
          <w:rFonts w:ascii="Times New Roman Полужирный" w:hAnsi="Times New Roman Полужирный"/>
          <w:b/>
          <w:iCs/>
          <w:caps/>
          <w:sz w:val="28"/>
          <w:szCs w:val="28"/>
          <w:lang w:val="uk-UA"/>
        </w:rPr>
      </w:pPr>
      <w:bookmarkStart w:id="0" w:name="_Hlk55390045"/>
      <w:r w:rsidRPr="009F53B3">
        <w:rPr>
          <w:rFonts w:ascii="Times New Roman Полужирный" w:hAnsi="Times New Roman Полужирный"/>
          <w:b/>
          <w:iCs/>
          <w:caps/>
          <w:sz w:val="28"/>
          <w:szCs w:val="28"/>
          <w:lang w:val="uk-UA"/>
        </w:rPr>
        <w:t>Силові здібності</w:t>
      </w:r>
    </w:p>
    <w:bookmarkEnd w:id="0"/>
    <w:p w14:paraId="6AAC3D8C" w14:textId="77777777" w:rsidR="005C2483" w:rsidRPr="00DC0C3B" w:rsidRDefault="005C2483" w:rsidP="005C2483">
      <w:pPr>
        <w:autoSpaceDE w:val="0"/>
        <w:autoSpaceDN w:val="0"/>
        <w:adjustRightInd w:val="0"/>
        <w:jc w:val="center"/>
        <w:rPr>
          <w:rFonts w:cs="Times New Roman"/>
          <w:b/>
          <w:caps/>
          <w:sz w:val="28"/>
          <w:szCs w:val="28"/>
          <w:lang w:val="uk-UA"/>
        </w:rPr>
      </w:pPr>
    </w:p>
    <w:p w14:paraId="6CC21C1E" w14:textId="77777777" w:rsidR="005C2483" w:rsidRDefault="005C2483" w:rsidP="005C2483">
      <w:pPr>
        <w:autoSpaceDE w:val="0"/>
        <w:autoSpaceDN w:val="0"/>
        <w:adjustRightInd w:val="0"/>
        <w:jc w:val="center"/>
        <w:rPr>
          <w:rFonts w:ascii="Times New Roman" w:hAnsi="Times New Roman" w:cs="Times New Roman"/>
          <w:sz w:val="28"/>
          <w:szCs w:val="28"/>
          <w:lang w:val="uk-UA"/>
        </w:rPr>
      </w:pPr>
      <w:r w:rsidRPr="00336AB3">
        <w:rPr>
          <w:rFonts w:ascii="Times New Roman" w:hAnsi="Times New Roman" w:cs="Times New Roman"/>
          <w:sz w:val="28"/>
          <w:szCs w:val="28"/>
          <w:lang w:val="uk-UA"/>
        </w:rPr>
        <w:t>лекція</w:t>
      </w:r>
    </w:p>
    <w:p w14:paraId="6DBD9931" w14:textId="77777777" w:rsidR="005C2483" w:rsidRDefault="005C2483" w:rsidP="005C2483">
      <w:pPr>
        <w:autoSpaceDE w:val="0"/>
        <w:autoSpaceDN w:val="0"/>
        <w:adjustRightInd w:val="0"/>
        <w:jc w:val="center"/>
        <w:rPr>
          <w:rFonts w:ascii="Times New Roman" w:hAnsi="Times New Roman" w:cs="Times New Roman"/>
          <w:sz w:val="28"/>
          <w:szCs w:val="28"/>
          <w:lang w:val="uk-UA"/>
        </w:rPr>
      </w:pPr>
    </w:p>
    <w:p w14:paraId="1DAAD507" w14:textId="77777777" w:rsidR="005C2483" w:rsidRDefault="005C2483" w:rsidP="005C2483">
      <w:pPr>
        <w:autoSpaceDE w:val="0"/>
        <w:autoSpaceDN w:val="0"/>
        <w:adjustRightInd w:val="0"/>
        <w:jc w:val="center"/>
        <w:rPr>
          <w:rFonts w:ascii="Times New Roman" w:hAnsi="Times New Roman" w:cs="Times New Roman"/>
          <w:sz w:val="28"/>
          <w:szCs w:val="28"/>
          <w:lang w:val="uk-UA"/>
        </w:rPr>
      </w:pPr>
    </w:p>
    <w:p w14:paraId="3DBB3A7F" w14:textId="77777777" w:rsidR="005C2483" w:rsidRDefault="005C2483" w:rsidP="005C2483">
      <w:pPr>
        <w:autoSpaceDE w:val="0"/>
        <w:autoSpaceDN w:val="0"/>
        <w:adjustRightInd w:val="0"/>
        <w:ind w:left="4248" w:firstLine="708"/>
        <w:jc w:val="center"/>
        <w:rPr>
          <w:rFonts w:ascii="Times New Roman" w:hAnsi="Times New Roman" w:cs="Times New Roman"/>
          <w:sz w:val="28"/>
          <w:szCs w:val="28"/>
          <w:lang w:val="uk-UA"/>
        </w:rPr>
      </w:pPr>
    </w:p>
    <w:p w14:paraId="52BFE284" w14:textId="77777777" w:rsidR="005C2483" w:rsidRDefault="005C2483" w:rsidP="005C2483">
      <w:pPr>
        <w:tabs>
          <w:tab w:val="left" w:pos="7513"/>
        </w:tabs>
        <w:autoSpaceDE w:val="0"/>
        <w:autoSpaceDN w:val="0"/>
        <w:adjustRightInd w:val="0"/>
        <w:ind w:left="4248" w:firstLine="708"/>
        <w:jc w:val="center"/>
        <w:rPr>
          <w:rFonts w:ascii="Times New Roman" w:hAnsi="Times New Roman" w:cs="Times New Roman"/>
          <w:sz w:val="28"/>
          <w:szCs w:val="28"/>
          <w:lang w:val="uk-UA"/>
        </w:rPr>
      </w:pPr>
    </w:p>
    <w:p w14:paraId="2661CDA1" w14:textId="77777777" w:rsidR="005C2483" w:rsidRDefault="005C2483" w:rsidP="005C2483">
      <w:pPr>
        <w:autoSpaceDE w:val="0"/>
        <w:autoSpaceDN w:val="0"/>
        <w:adjustRightInd w:val="0"/>
        <w:ind w:left="4248" w:firstLine="708"/>
        <w:jc w:val="center"/>
        <w:rPr>
          <w:rFonts w:ascii="Times New Roman" w:hAnsi="Times New Roman" w:cs="Times New Roman"/>
          <w:sz w:val="28"/>
          <w:szCs w:val="28"/>
          <w:lang w:val="uk-UA"/>
        </w:rPr>
      </w:pPr>
    </w:p>
    <w:p w14:paraId="111A4DA4" w14:textId="77777777" w:rsidR="005C2483" w:rsidRDefault="005C2483" w:rsidP="005C2483">
      <w:pPr>
        <w:autoSpaceDE w:val="0"/>
        <w:autoSpaceDN w:val="0"/>
        <w:adjustRightInd w:val="0"/>
        <w:ind w:left="4248" w:firstLine="708"/>
        <w:jc w:val="center"/>
        <w:rPr>
          <w:rFonts w:ascii="Times New Roman" w:hAnsi="Times New Roman" w:cs="Times New Roman"/>
          <w:sz w:val="28"/>
          <w:szCs w:val="28"/>
          <w:lang w:val="uk-UA"/>
        </w:rPr>
      </w:pPr>
    </w:p>
    <w:p w14:paraId="3921503D" w14:textId="77777777" w:rsidR="005C2483" w:rsidRDefault="005C2483" w:rsidP="005C2483">
      <w:pPr>
        <w:autoSpaceDE w:val="0"/>
        <w:autoSpaceDN w:val="0"/>
        <w:adjustRightInd w:val="0"/>
        <w:ind w:left="4248" w:firstLine="708"/>
        <w:jc w:val="center"/>
        <w:rPr>
          <w:rFonts w:ascii="Times New Roman" w:hAnsi="Times New Roman" w:cs="Times New Roman"/>
          <w:sz w:val="28"/>
          <w:szCs w:val="28"/>
          <w:lang w:val="uk-UA"/>
        </w:rPr>
      </w:pPr>
    </w:p>
    <w:p w14:paraId="4E100ED3" w14:textId="77777777" w:rsidR="005C2483" w:rsidRDefault="005C2483" w:rsidP="005C2483">
      <w:pPr>
        <w:autoSpaceDE w:val="0"/>
        <w:autoSpaceDN w:val="0"/>
        <w:adjustRightInd w:val="0"/>
        <w:ind w:left="4248" w:firstLine="708"/>
        <w:jc w:val="center"/>
        <w:rPr>
          <w:rFonts w:ascii="Times New Roman" w:hAnsi="Times New Roman" w:cs="Times New Roman"/>
          <w:sz w:val="28"/>
          <w:szCs w:val="28"/>
          <w:lang w:val="uk-UA"/>
        </w:rPr>
      </w:pPr>
    </w:p>
    <w:p w14:paraId="59158640" w14:textId="77777777" w:rsidR="005C2483" w:rsidRDefault="005C2483" w:rsidP="005C2483">
      <w:pPr>
        <w:autoSpaceDE w:val="0"/>
        <w:autoSpaceDN w:val="0"/>
        <w:adjustRightInd w:val="0"/>
        <w:ind w:left="4248" w:firstLine="708"/>
        <w:jc w:val="center"/>
        <w:rPr>
          <w:rFonts w:ascii="Times New Roman" w:hAnsi="Times New Roman" w:cs="Times New Roman"/>
          <w:sz w:val="28"/>
          <w:szCs w:val="28"/>
          <w:lang w:val="uk-UA"/>
        </w:rPr>
      </w:pPr>
    </w:p>
    <w:p w14:paraId="29CC17AC" w14:textId="77777777" w:rsidR="005C2483" w:rsidRDefault="005C2483" w:rsidP="005C2483">
      <w:pPr>
        <w:autoSpaceDE w:val="0"/>
        <w:autoSpaceDN w:val="0"/>
        <w:adjustRightInd w:val="0"/>
        <w:ind w:left="4248" w:firstLine="708"/>
        <w:jc w:val="center"/>
        <w:rPr>
          <w:rFonts w:ascii="Times New Roman" w:hAnsi="Times New Roman" w:cs="Times New Roman"/>
          <w:sz w:val="28"/>
          <w:szCs w:val="28"/>
          <w:lang w:val="uk-UA"/>
        </w:rPr>
      </w:pPr>
    </w:p>
    <w:p w14:paraId="15B4F3D5" w14:textId="77777777" w:rsidR="005C2483" w:rsidRDefault="005C2483" w:rsidP="005C2483">
      <w:pPr>
        <w:autoSpaceDE w:val="0"/>
        <w:autoSpaceDN w:val="0"/>
        <w:adjustRightInd w:val="0"/>
        <w:ind w:left="4248" w:firstLine="708"/>
        <w:jc w:val="center"/>
        <w:rPr>
          <w:rFonts w:ascii="Times New Roman" w:hAnsi="Times New Roman" w:cs="Times New Roman"/>
          <w:sz w:val="28"/>
          <w:szCs w:val="28"/>
          <w:lang w:val="uk-UA"/>
        </w:rPr>
      </w:pPr>
    </w:p>
    <w:p w14:paraId="59FAFDC1" w14:textId="77777777" w:rsidR="005C2483" w:rsidRPr="00F30EC0" w:rsidRDefault="005C2483" w:rsidP="005C2483">
      <w:pPr>
        <w:autoSpaceDE w:val="0"/>
        <w:autoSpaceDN w:val="0"/>
        <w:adjustRightInd w:val="0"/>
        <w:ind w:left="5664" w:firstLine="708"/>
        <w:rPr>
          <w:rFonts w:ascii="Times New Roman" w:hAnsi="Times New Roman" w:cs="Times New Roman"/>
          <w:sz w:val="28"/>
          <w:szCs w:val="28"/>
          <w:lang w:val="uk-UA"/>
        </w:rPr>
      </w:pPr>
      <w:r>
        <w:rPr>
          <w:rFonts w:ascii="Times New Roman" w:hAnsi="Times New Roman" w:cs="Times New Roman"/>
          <w:sz w:val="28"/>
          <w:szCs w:val="28"/>
          <w:lang w:val="uk-UA"/>
        </w:rPr>
        <w:t>Розробник:</w:t>
      </w:r>
    </w:p>
    <w:p w14:paraId="0CE5CAFB" w14:textId="77777777" w:rsidR="005C2483" w:rsidRPr="001E0D10" w:rsidRDefault="005C2483" w:rsidP="005C2483">
      <w:pPr>
        <w:ind w:left="5664"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доцент кафедри </w:t>
      </w:r>
    </w:p>
    <w:p w14:paraId="66A8A7F1" w14:textId="77777777" w:rsidR="005C2483" w:rsidRPr="00F30EC0" w:rsidRDefault="005C2483" w:rsidP="005C2483">
      <w:pPr>
        <w:ind w:left="6372"/>
        <w:rPr>
          <w:rFonts w:ascii="Times New Roman" w:hAnsi="Times New Roman" w:cs="Times New Roman"/>
          <w:sz w:val="28"/>
          <w:szCs w:val="28"/>
        </w:rPr>
      </w:pPr>
      <w:r>
        <w:rPr>
          <w:rFonts w:ascii="Times New Roman" w:hAnsi="Times New Roman" w:cs="Times New Roman"/>
          <w:sz w:val="28"/>
          <w:szCs w:val="28"/>
          <w:lang w:val="uk-UA"/>
        </w:rPr>
        <w:t>фізичного виховання</w:t>
      </w:r>
      <w:r w:rsidRPr="00F30EC0">
        <w:rPr>
          <w:rFonts w:ascii="Times New Roman" w:hAnsi="Times New Roman" w:cs="Times New Roman"/>
          <w:sz w:val="28"/>
          <w:szCs w:val="28"/>
        </w:rPr>
        <w:t xml:space="preserve"> </w:t>
      </w:r>
      <w:r>
        <w:rPr>
          <w:rFonts w:ascii="Times New Roman" w:hAnsi="Times New Roman" w:cs="Times New Roman"/>
          <w:sz w:val="28"/>
          <w:szCs w:val="28"/>
          <w:lang w:val="uk-UA"/>
        </w:rPr>
        <w:t>і спорту</w:t>
      </w:r>
      <w:r w:rsidRPr="00F30EC0">
        <w:rPr>
          <w:rFonts w:ascii="Times New Roman" w:hAnsi="Times New Roman" w:cs="Times New Roman"/>
          <w:sz w:val="28"/>
          <w:szCs w:val="28"/>
        </w:rPr>
        <w:t xml:space="preserve">                                                                      </w:t>
      </w:r>
    </w:p>
    <w:p w14:paraId="6F3FC18F" w14:textId="77777777" w:rsidR="005C2483" w:rsidRPr="00F30EC0" w:rsidRDefault="005C2483" w:rsidP="005C2483">
      <w:pPr>
        <w:spacing w:line="360" w:lineRule="auto"/>
        <w:ind w:left="6372"/>
        <w:rPr>
          <w:rFonts w:ascii="Times New Roman" w:hAnsi="Times New Roman" w:cs="Times New Roman"/>
          <w:sz w:val="28"/>
          <w:szCs w:val="28"/>
        </w:rPr>
      </w:pPr>
      <w:r w:rsidRPr="00F30EC0">
        <w:rPr>
          <w:rFonts w:ascii="Times New Roman" w:hAnsi="Times New Roman" w:cs="Times New Roman"/>
          <w:sz w:val="28"/>
          <w:szCs w:val="28"/>
        </w:rPr>
        <w:t>Черненко С.</w:t>
      </w:r>
      <w:r w:rsidRPr="00F30EC0">
        <w:rPr>
          <w:rFonts w:ascii="Times New Roman" w:hAnsi="Times New Roman" w:cs="Times New Roman"/>
          <w:sz w:val="28"/>
          <w:szCs w:val="28"/>
          <w:lang w:val="uk-UA"/>
        </w:rPr>
        <w:t>О</w:t>
      </w:r>
      <w:r w:rsidRPr="00F30EC0">
        <w:rPr>
          <w:rFonts w:ascii="Times New Roman" w:hAnsi="Times New Roman" w:cs="Times New Roman"/>
          <w:sz w:val="28"/>
          <w:szCs w:val="28"/>
        </w:rPr>
        <w:t>.</w:t>
      </w:r>
    </w:p>
    <w:p w14:paraId="7BF17232" w14:textId="77777777" w:rsidR="005C2483" w:rsidRPr="00F30EC0" w:rsidRDefault="005C2483" w:rsidP="005C2483">
      <w:pPr>
        <w:autoSpaceDE w:val="0"/>
        <w:autoSpaceDN w:val="0"/>
        <w:adjustRightInd w:val="0"/>
        <w:jc w:val="right"/>
        <w:rPr>
          <w:rFonts w:ascii="Times New Roman" w:hAnsi="Times New Roman" w:cs="Times New Roman"/>
          <w:sz w:val="28"/>
          <w:szCs w:val="28"/>
        </w:rPr>
      </w:pPr>
    </w:p>
    <w:p w14:paraId="78B6F40D" w14:textId="77777777" w:rsidR="005C2483" w:rsidRDefault="005C2483" w:rsidP="005C2483">
      <w:pPr>
        <w:autoSpaceDE w:val="0"/>
        <w:autoSpaceDN w:val="0"/>
        <w:adjustRightInd w:val="0"/>
        <w:jc w:val="center"/>
        <w:rPr>
          <w:rFonts w:ascii="Times New Roman" w:hAnsi="Times New Roman" w:cs="Times New Roman"/>
          <w:sz w:val="28"/>
          <w:szCs w:val="28"/>
          <w:lang w:val="uk-UA"/>
        </w:rPr>
      </w:pPr>
    </w:p>
    <w:p w14:paraId="1DBD9BB9" w14:textId="77777777" w:rsidR="005C2483" w:rsidRDefault="005C2483" w:rsidP="005C2483">
      <w:pPr>
        <w:autoSpaceDE w:val="0"/>
        <w:autoSpaceDN w:val="0"/>
        <w:adjustRightInd w:val="0"/>
        <w:jc w:val="center"/>
        <w:rPr>
          <w:rFonts w:ascii="Times New Roman" w:hAnsi="Times New Roman" w:cs="Times New Roman"/>
          <w:sz w:val="28"/>
          <w:szCs w:val="28"/>
          <w:lang w:val="uk-UA"/>
        </w:rPr>
      </w:pPr>
    </w:p>
    <w:p w14:paraId="0E0BCB92" w14:textId="77777777" w:rsidR="005C2483" w:rsidRDefault="005C2483" w:rsidP="005C2483">
      <w:pPr>
        <w:autoSpaceDE w:val="0"/>
        <w:autoSpaceDN w:val="0"/>
        <w:adjustRightInd w:val="0"/>
        <w:jc w:val="center"/>
        <w:rPr>
          <w:rFonts w:ascii="Times New Roman" w:hAnsi="Times New Roman" w:cs="Times New Roman"/>
          <w:sz w:val="28"/>
          <w:szCs w:val="28"/>
          <w:lang w:val="uk-UA"/>
        </w:rPr>
      </w:pPr>
    </w:p>
    <w:p w14:paraId="758D5ED3" w14:textId="77777777" w:rsidR="005C2483" w:rsidRDefault="005C2483" w:rsidP="005C2483">
      <w:pPr>
        <w:autoSpaceDE w:val="0"/>
        <w:autoSpaceDN w:val="0"/>
        <w:adjustRightInd w:val="0"/>
        <w:jc w:val="center"/>
        <w:rPr>
          <w:rFonts w:ascii="Times New Roman" w:hAnsi="Times New Roman" w:cs="Times New Roman"/>
          <w:sz w:val="28"/>
          <w:szCs w:val="28"/>
          <w:lang w:val="uk-UA"/>
        </w:rPr>
      </w:pPr>
    </w:p>
    <w:p w14:paraId="4B7BCD19" w14:textId="77777777" w:rsidR="005C2483" w:rsidRDefault="005C2483" w:rsidP="005C2483">
      <w:pPr>
        <w:autoSpaceDE w:val="0"/>
        <w:autoSpaceDN w:val="0"/>
        <w:adjustRightInd w:val="0"/>
        <w:jc w:val="center"/>
        <w:rPr>
          <w:rFonts w:ascii="Times New Roman" w:hAnsi="Times New Roman" w:cs="Times New Roman"/>
          <w:sz w:val="28"/>
          <w:szCs w:val="28"/>
          <w:lang w:val="uk-UA"/>
        </w:rPr>
      </w:pPr>
    </w:p>
    <w:p w14:paraId="67780914" w14:textId="77777777" w:rsidR="005C2483" w:rsidRDefault="005C2483" w:rsidP="005C2483">
      <w:pPr>
        <w:autoSpaceDE w:val="0"/>
        <w:autoSpaceDN w:val="0"/>
        <w:adjustRightInd w:val="0"/>
        <w:jc w:val="center"/>
        <w:rPr>
          <w:rFonts w:ascii="Times New Roman" w:hAnsi="Times New Roman" w:cs="Times New Roman"/>
          <w:sz w:val="28"/>
          <w:szCs w:val="28"/>
          <w:lang w:val="uk-UA"/>
        </w:rPr>
      </w:pPr>
    </w:p>
    <w:p w14:paraId="03012BAC" w14:textId="77777777" w:rsidR="005C2483" w:rsidRDefault="005C2483" w:rsidP="005C2483">
      <w:pPr>
        <w:autoSpaceDE w:val="0"/>
        <w:autoSpaceDN w:val="0"/>
        <w:adjustRightInd w:val="0"/>
        <w:jc w:val="center"/>
        <w:rPr>
          <w:rFonts w:ascii="Times New Roman" w:hAnsi="Times New Roman" w:cs="Times New Roman"/>
          <w:sz w:val="28"/>
          <w:szCs w:val="28"/>
          <w:lang w:val="uk-UA"/>
        </w:rPr>
      </w:pPr>
    </w:p>
    <w:p w14:paraId="5EF50C12" w14:textId="77777777" w:rsidR="005C2483" w:rsidRDefault="005C2483" w:rsidP="005C2483">
      <w:pPr>
        <w:autoSpaceDE w:val="0"/>
        <w:autoSpaceDN w:val="0"/>
        <w:adjustRightInd w:val="0"/>
        <w:jc w:val="center"/>
        <w:rPr>
          <w:rFonts w:ascii="Times New Roman" w:hAnsi="Times New Roman" w:cs="Times New Roman"/>
          <w:sz w:val="28"/>
          <w:szCs w:val="28"/>
          <w:lang w:val="uk-UA"/>
        </w:rPr>
      </w:pPr>
    </w:p>
    <w:p w14:paraId="79DCFD48" w14:textId="77777777" w:rsidR="005C2483" w:rsidRDefault="005C2483" w:rsidP="005C2483">
      <w:pPr>
        <w:autoSpaceDE w:val="0"/>
        <w:autoSpaceDN w:val="0"/>
        <w:adjustRightInd w:val="0"/>
        <w:jc w:val="center"/>
        <w:rPr>
          <w:rFonts w:ascii="Times New Roman" w:hAnsi="Times New Roman" w:cs="Times New Roman"/>
          <w:sz w:val="28"/>
          <w:szCs w:val="28"/>
          <w:lang w:val="uk-UA"/>
        </w:rPr>
      </w:pPr>
      <w:r>
        <w:rPr>
          <w:rFonts w:ascii="Times New Roman" w:hAnsi="Times New Roman" w:cs="Times New Roman"/>
          <w:sz w:val="28"/>
          <w:szCs w:val="28"/>
          <w:lang w:val="uk-UA"/>
        </w:rPr>
        <w:t>2020</w:t>
      </w:r>
    </w:p>
    <w:p w14:paraId="2DEDB5D5" w14:textId="77777777" w:rsidR="005C2483" w:rsidRDefault="005C2483" w:rsidP="005C2483">
      <w:pPr>
        <w:autoSpaceDE w:val="0"/>
        <w:autoSpaceDN w:val="0"/>
        <w:adjustRightInd w:val="0"/>
        <w:jc w:val="center"/>
        <w:rPr>
          <w:rFonts w:ascii="Times New Roman" w:hAnsi="Times New Roman" w:cs="Times New Roman"/>
          <w:sz w:val="28"/>
          <w:szCs w:val="28"/>
          <w:lang w:val="uk-UA"/>
        </w:rPr>
      </w:pPr>
    </w:p>
    <w:p w14:paraId="13657DD4" w14:textId="77777777" w:rsidR="005C2483" w:rsidRPr="008C6641" w:rsidRDefault="005C2483" w:rsidP="005C2483">
      <w:pPr>
        <w:autoSpaceDE w:val="0"/>
        <w:autoSpaceDN w:val="0"/>
        <w:adjustRightInd w:val="0"/>
        <w:spacing w:line="360" w:lineRule="auto"/>
        <w:jc w:val="center"/>
        <w:rPr>
          <w:rFonts w:ascii="Times New Roman" w:hAnsi="Times New Roman" w:cs="Times New Roman"/>
          <w:sz w:val="28"/>
          <w:szCs w:val="28"/>
          <w:lang w:val="uk-UA"/>
        </w:rPr>
      </w:pPr>
      <w:r w:rsidRPr="008C6641">
        <w:rPr>
          <w:rFonts w:ascii="Times New Roman" w:hAnsi="Times New Roman" w:cs="Times New Roman"/>
          <w:b/>
          <w:sz w:val="28"/>
          <w:szCs w:val="28"/>
          <w:lang w:val="uk-UA"/>
        </w:rPr>
        <w:lastRenderedPageBreak/>
        <w:t>План</w:t>
      </w:r>
      <w:r w:rsidRPr="008C6641">
        <w:rPr>
          <w:rFonts w:ascii="Times New Roman" w:hAnsi="Times New Roman" w:cs="Times New Roman"/>
          <w:sz w:val="28"/>
          <w:szCs w:val="28"/>
          <w:lang w:val="uk-UA"/>
        </w:rPr>
        <w:t xml:space="preserve"> </w:t>
      </w:r>
    </w:p>
    <w:p w14:paraId="57DD28CD" w14:textId="7468B1DD" w:rsidR="005C2483" w:rsidRDefault="005C2483" w:rsidP="005C2483">
      <w:pPr>
        <w:autoSpaceDE w:val="0"/>
        <w:autoSpaceDN w:val="0"/>
        <w:adjustRightInd w:val="0"/>
        <w:spacing w:line="360" w:lineRule="auto"/>
        <w:jc w:val="both"/>
        <w:rPr>
          <w:rFonts w:ascii="Times New Roman" w:hAnsi="Times New Roman" w:cs="Times New Roman"/>
          <w:sz w:val="28"/>
          <w:szCs w:val="28"/>
          <w:lang w:val="uk-UA"/>
        </w:rPr>
      </w:pPr>
      <w:bookmarkStart w:id="1" w:name="_Hlk55390446"/>
      <w:r>
        <w:rPr>
          <w:rFonts w:ascii="Times New Roman" w:hAnsi="Times New Roman" w:cs="Times New Roman"/>
          <w:sz w:val="28"/>
          <w:szCs w:val="28"/>
          <w:lang w:val="uk-UA"/>
        </w:rPr>
        <w:t>1</w:t>
      </w:r>
      <w:r>
        <w:rPr>
          <w:rFonts w:ascii="Times New Roman" w:hAnsi="Times New Roman" w:cs="Times New Roman"/>
          <w:sz w:val="28"/>
          <w:szCs w:val="28"/>
          <w:lang w:val="uk-UA"/>
        </w:rPr>
        <w:t>.</w:t>
      </w:r>
      <w:r>
        <w:rPr>
          <w:rFonts w:ascii="Times New Roman" w:hAnsi="Times New Roman" w:cs="Times New Roman"/>
          <w:sz w:val="28"/>
          <w:szCs w:val="28"/>
          <w:lang w:val="uk-UA"/>
        </w:rPr>
        <w:t xml:space="preserve"> </w:t>
      </w:r>
      <w:bookmarkStart w:id="2" w:name="_Hlk54901402"/>
      <w:r w:rsidRPr="00801FF4">
        <w:rPr>
          <w:rFonts w:ascii="Times New Roman" w:hAnsi="Times New Roman" w:cs="Times New Roman"/>
          <w:sz w:val="28"/>
          <w:szCs w:val="28"/>
          <w:lang w:val="uk-UA"/>
        </w:rPr>
        <w:t>Поняття про силу.</w:t>
      </w:r>
      <w:bookmarkEnd w:id="2"/>
    </w:p>
    <w:p w14:paraId="5A7317D6" w14:textId="6F7C70CE" w:rsidR="005C2483" w:rsidRDefault="005C2483" w:rsidP="005C2483">
      <w:pPr>
        <w:autoSpaceDE w:val="0"/>
        <w:autoSpaceDN w:val="0"/>
        <w:adjustRightInd w:val="0"/>
        <w:spacing w:line="360" w:lineRule="auto"/>
        <w:jc w:val="both"/>
        <w:rPr>
          <w:rFonts w:ascii="Times New Roman" w:hAnsi="Times New Roman"/>
          <w:sz w:val="28"/>
          <w:szCs w:val="28"/>
          <w:lang w:val="uk-UA"/>
        </w:rPr>
      </w:pPr>
      <w:r>
        <w:rPr>
          <w:rFonts w:ascii="Times New Roman" w:hAnsi="Times New Roman" w:cs="Times New Roman"/>
          <w:sz w:val="28"/>
          <w:szCs w:val="28"/>
          <w:lang w:val="uk-UA"/>
        </w:rPr>
        <w:t>2</w:t>
      </w:r>
      <w:r>
        <w:rPr>
          <w:rFonts w:ascii="Times New Roman" w:hAnsi="Times New Roman" w:cs="Times New Roman"/>
          <w:sz w:val="28"/>
          <w:szCs w:val="28"/>
          <w:lang w:val="uk-UA"/>
        </w:rPr>
        <w:t>.</w:t>
      </w:r>
      <w:r>
        <w:rPr>
          <w:rFonts w:ascii="Times New Roman" w:hAnsi="Times New Roman" w:cs="Times New Roman"/>
          <w:sz w:val="28"/>
          <w:szCs w:val="28"/>
          <w:lang w:val="uk-UA"/>
        </w:rPr>
        <w:t xml:space="preserve"> </w:t>
      </w:r>
      <w:bookmarkStart w:id="3" w:name="_Hlk54901419"/>
      <w:r w:rsidRPr="00801FF4">
        <w:rPr>
          <w:rFonts w:ascii="Times New Roman" w:hAnsi="Times New Roman" w:cs="Times New Roman"/>
          <w:sz w:val="28"/>
          <w:szCs w:val="28"/>
          <w:lang w:val="uk-UA"/>
        </w:rPr>
        <w:t xml:space="preserve">Вікові, статеві й індивідуальні </w:t>
      </w:r>
      <w:bookmarkEnd w:id="3"/>
      <w:r w:rsidRPr="00801FF4">
        <w:rPr>
          <w:rFonts w:ascii="Times New Roman" w:hAnsi="Times New Roman" w:cs="Times New Roman"/>
          <w:sz w:val="28"/>
          <w:szCs w:val="28"/>
          <w:lang w:val="uk-UA"/>
        </w:rPr>
        <w:t>особливості розвитку сили.</w:t>
      </w:r>
    </w:p>
    <w:p w14:paraId="0C666501" w14:textId="1400830D" w:rsidR="005C2483" w:rsidRDefault="005C2483" w:rsidP="005C2483">
      <w:pPr>
        <w:autoSpaceDE w:val="0"/>
        <w:autoSpaceDN w:val="0"/>
        <w:adjustRightInd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w:t>
      </w:r>
      <w:r>
        <w:rPr>
          <w:rFonts w:ascii="Times New Roman" w:hAnsi="Times New Roman" w:cs="Times New Roman"/>
          <w:sz w:val="28"/>
          <w:szCs w:val="28"/>
          <w:lang w:val="uk-UA"/>
        </w:rPr>
        <w:t>.</w:t>
      </w:r>
      <w:r>
        <w:rPr>
          <w:rFonts w:ascii="Times New Roman" w:hAnsi="Times New Roman" w:cs="Times New Roman"/>
          <w:sz w:val="28"/>
          <w:szCs w:val="28"/>
          <w:lang w:val="uk-UA"/>
        </w:rPr>
        <w:t xml:space="preserve"> </w:t>
      </w:r>
      <w:bookmarkStart w:id="4" w:name="_Hlk54901462"/>
      <w:r w:rsidRPr="00801FF4">
        <w:rPr>
          <w:rFonts w:ascii="Times New Roman" w:hAnsi="Times New Roman" w:cs="Times New Roman"/>
          <w:sz w:val="28"/>
          <w:szCs w:val="28"/>
          <w:lang w:val="uk-UA"/>
        </w:rPr>
        <w:t>Засоби розвитку сили.</w:t>
      </w:r>
      <w:bookmarkEnd w:id="4"/>
    </w:p>
    <w:p w14:paraId="4F3D9F4B" w14:textId="72B05912" w:rsidR="005C2483" w:rsidRDefault="005C2483" w:rsidP="005C2483">
      <w:pPr>
        <w:autoSpaceDE w:val="0"/>
        <w:autoSpaceDN w:val="0"/>
        <w:adjustRightInd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w:t>
      </w:r>
      <w:r>
        <w:rPr>
          <w:rFonts w:ascii="Times New Roman" w:hAnsi="Times New Roman" w:cs="Times New Roman"/>
          <w:sz w:val="28"/>
          <w:szCs w:val="28"/>
          <w:lang w:val="uk-UA"/>
        </w:rPr>
        <w:t>.</w:t>
      </w:r>
      <w:r>
        <w:rPr>
          <w:rFonts w:ascii="Times New Roman" w:hAnsi="Times New Roman" w:cs="Times New Roman"/>
          <w:sz w:val="28"/>
          <w:szCs w:val="28"/>
          <w:lang w:val="uk-UA"/>
        </w:rPr>
        <w:t xml:space="preserve"> </w:t>
      </w:r>
      <w:bookmarkStart w:id="5" w:name="_Hlk54901473"/>
      <w:r w:rsidRPr="00801FF4">
        <w:rPr>
          <w:rFonts w:ascii="Times New Roman" w:hAnsi="Times New Roman" w:cs="Times New Roman"/>
          <w:sz w:val="28"/>
          <w:szCs w:val="28"/>
          <w:lang w:val="uk-UA"/>
        </w:rPr>
        <w:t>Методи розвитку сили</w:t>
      </w:r>
      <w:r>
        <w:rPr>
          <w:rFonts w:ascii="Times New Roman" w:eastAsia="Times New Roman" w:hAnsi="Times New Roman" w:cs="Times New Roman"/>
          <w:color w:val="000000"/>
          <w:spacing w:val="-5"/>
          <w:sz w:val="28"/>
          <w:szCs w:val="28"/>
          <w:lang w:val="uk-UA"/>
        </w:rPr>
        <w:t>.</w:t>
      </w:r>
      <w:bookmarkEnd w:id="5"/>
    </w:p>
    <w:p w14:paraId="0A14E87A" w14:textId="7255EF16" w:rsidR="005C2483" w:rsidRDefault="005C2483" w:rsidP="005C2483">
      <w:pPr>
        <w:autoSpaceDE w:val="0"/>
        <w:autoSpaceDN w:val="0"/>
        <w:adjustRightInd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w:t>
      </w:r>
      <w:r>
        <w:rPr>
          <w:rFonts w:ascii="Times New Roman" w:hAnsi="Times New Roman" w:cs="Times New Roman"/>
          <w:sz w:val="28"/>
          <w:szCs w:val="28"/>
          <w:lang w:val="uk-UA"/>
        </w:rPr>
        <w:t>.</w:t>
      </w:r>
      <w:r>
        <w:rPr>
          <w:rFonts w:ascii="Times New Roman" w:hAnsi="Times New Roman" w:cs="Times New Roman"/>
          <w:sz w:val="28"/>
          <w:szCs w:val="28"/>
          <w:lang w:val="uk-UA"/>
        </w:rPr>
        <w:t xml:space="preserve"> </w:t>
      </w:r>
      <w:bookmarkStart w:id="6" w:name="_Hlk54901482"/>
      <w:r w:rsidRPr="00801FF4">
        <w:rPr>
          <w:rFonts w:ascii="Times New Roman" w:hAnsi="Times New Roman" w:cs="Times New Roman"/>
          <w:sz w:val="28"/>
          <w:szCs w:val="28"/>
          <w:lang w:val="uk-UA"/>
        </w:rPr>
        <w:t>Педагогічний контроль за розвитком сили.</w:t>
      </w:r>
      <w:bookmarkEnd w:id="6"/>
    </w:p>
    <w:bookmarkEnd w:id="1"/>
    <w:p w14:paraId="0BD93118" w14:textId="77777777" w:rsidR="005C2483" w:rsidRPr="00854FBA" w:rsidRDefault="005C2483" w:rsidP="005C2483">
      <w:pPr>
        <w:pStyle w:val="a3"/>
        <w:autoSpaceDE w:val="0"/>
        <w:autoSpaceDN w:val="0"/>
        <w:adjustRightInd w:val="0"/>
        <w:spacing w:line="360" w:lineRule="auto"/>
        <w:rPr>
          <w:rFonts w:ascii="Times New Roman" w:hAnsi="Times New Roman" w:cs="Times New Roman"/>
          <w:sz w:val="28"/>
          <w:szCs w:val="28"/>
          <w:lang w:val="uk-UA"/>
        </w:rPr>
      </w:pPr>
    </w:p>
    <w:p w14:paraId="263D1CCB" w14:textId="77777777" w:rsidR="005C2483" w:rsidRDefault="005C2483" w:rsidP="005C2483">
      <w:pPr>
        <w:pStyle w:val="a3"/>
        <w:autoSpaceDE w:val="0"/>
        <w:autoSpaceDN w:val="0"/>
        <w:adjustRightInd w:val="0"/>
        <w:spacing w:line="360" w:lineRule="auto"/>
        <w:jc w:val="center"/>
        <w:rPr>
          <w:rFonts w:ascii="Times New Roman" w:hAnsi="Times New Roman" w:cs="Times New Roman"/>
          <w:sz w:val="28"/>
          <w:szCs w:val="28"/>
          <w:lang w:val="uk-UA"/>
        </w:rPr>
      </w:pPr>
    </w:p>
    <w:p w14:paraId="11865EA2" w14:textId="77777777" w:rsidR="005C2483" w:rsidRPr="005C2483" w:rsidRDefault="005C2483" w:rsidP="005C2483">
      <w:pPr>
        <w:autoSpaceDE w:val="0"/>
        <w:autoSpaceDN w:val="0"/>
        <w:adjustRightInd w:val="0"/>
        <w:spacing w:line="360" w:lineRule="auto"/>
        <w:jc w:val="center"/>
        <w:rPr>
          <w:rFonts w:ascii="Times New Roman" w:hAnsi="Times New Roman" w:cs="Times New Roman"/>
          <w:b/>
          <w:bCs/>
          <w:iCs/>
          <w:sz w:val="28"/>
          <w:szCs w:val="28"/>
          <w:lang w:val="uk-UA"/>
        </w:rPr>
      </w:pPr>
      <w:r w:rsidRPr="005C2483">
        <w:rPr>
          <w:rFonts w:ascii="Times New Roman" w:hAnsi="Times New Roman" w:cs="Times New Roman"/>
          <w:b/>
          <w:bCs/>
          <w:iCs/>
          <w:sz w:val="28"/>
          <w:szCs w:val="28"/>
          <w:lang w:val="uk-UA"/>
        </w:rPr>
        <w:t>Контрольні питання</w:t>
      </w:r>
      <w:r w:rsidRPr="005C2483">
        <w:rPr>
          <w:rFonts w:ascii="Times New Roman" w:hAnsi="Times New Roman" w:cs="Times New Roman"/>
          <w:b/>
          <w:bCs/>
          <w:i/>
          <w:sz w:val="28"/>
          <w:szCs w:val="28"/>
          <w:lang w:val="uk-UA"/>
        </w:rPr>
        <w:t xml:space="preserve"> </w:t>
      </w:r>
    </w:p>
    <w:p w14:paraId="104F90B8" w14:textId="1B183C2F" w:rsidR="005C2483" w:rsidRPr="005C2483" w:rsidRDefault="005C2483" w:rsidP="005C2483">
      <w:pPr>
        <w:autoSpaceDE w:val="0"/>
        <w:autoSpaceDN w:val="0"/>
        <w:adjustRightInd w:val="0"/>
        <w:spacing w:line="360" w:lineRule="auto"/>
        <w:jc w:val="both"/>
        <w:rPr>
          <w:rFonts w:ascii="Times New Roman" w:hAnsi="Times New Roman" w:cs="Times New Roman"/>
          <w:sz w:val="28"/>
          <w:szCs w:val="28"/>
          <w:lang w:val="uk-UA"/>
        </w:rPr>
      </w:pPr>
      <w:r w:rsidRPr="005C2483">
        <w:rPr>
          <w:rFonts w:ascii="Times New Roman" w:hAnsi="Times New Roman" w:cs="Times New Roman"/>
          <w:sz w:val="28"/>
          <w:szCs w:val="28"/>
          <w:lang w:val="uk-UA"/>
        </w:rPr>
        <w:t xml:space="preserve">1. Дайте визначення «поняття сила» і </w:t>
      </w:r>
      <w:r w:rsidRPr="005C2483">
        <w:rPr>
          <w:rFonts w:ascii="Times New Roman" w:hAnsi="Times New Roman" w:cs="Times New Roman"/>
          <w:sz w:val="28"/>
          <w:szCs w:val="28"/>
          <w:lang w:val="uk-UA"/>
        </w:rPr>
        <w:t>визначить</w:t>
      </w:r>
      <w:r w:rsidRPr="005C2483">
        <w:rPr>
          <w:rFonts w:ascii="Times New Roman" w:hAnsi="Times New Roman" w:cs="Times New Roman"/>
          <w:sz w:val="28"/>
          <w:szCs w:val="28"/>
          <w:lang w:val="uk-UA"/>
        </w:rPr>
        <w:t xml:space="preserve"> її різновиди.</w:t>
      </w:r>
    </w:p>
    <w:p w14:paraId="576F8E00" w14:textId="77777777" w:rsidR="005C2483" w:rsidRPr="005C2483" w:rsidRDefault="005C2483" w:rsidP="005C2483">
      <w:pPr>
        <w:autoSpaceDE w:val="0"/>
        <w:autoSpaceDN w:val="0"/>
        <w:adjustRightInd w:val="0"/>
        <w:spacing w:line="360" w:lineRule="auto"/>
        <w:jc w:val="both"/>
        <w:rPr>
          <w:rFonts w:ascii="Times New Roman" w:hAnsi="Times New Roman" w:cs="Times New Roman"/>
          <w:sz w:val="28"/>
          <w:szCs w:val="28"/>
          <w:lang w:val="uk-UA"/>
        </w:rPr>
      </w:pPr>
      <w:r w:rsidRPr="005C2483">
        <w:rPr>
          <w:rFonts w:ascii="Times New Roman" w:hAnsi="Times New Roman" w:cs="Times New Roman"/>
          <w:sz w:val="28"/>
          <w:szCs w:val="28"/>
          <w:lang w:val="uk-UA"/>
        </w:rPr>
        <w:t>2. Які чинники обумовлюють прояв силових здібностей?</w:t>
      </w:r>
    </w:p>
    <w:p w14:paraId="6DA787D0" w14:textId="77777777" w:rsidR="005C2483" w:rsidRPr="005C2483" w:rsidRDefault="005C2483" w:rsidP="005C2483">
      <w:pPr>
        <w:autoSpaceDE w:val="0"/>
        <w:autoSpaceDN w:val="0"/>
        <w:adjustRightInd w:val="0"/>
        <w:spacing w:line="360" w:lineRule="auto"/>
        <w:jc w:val="both"/>
        <w:rPr>
          <w:rFonts w:ascii="Times New Roman" w:hAnsi="Times New Roman" w:cs="Times New Roman"/>
          <w:sz w:val="28"/>
          <w:szCs w:val="28"/>
          <w:lang w:val="uk-UA"/>
        </w:rPr>
      </w:pPr>
      <w:r w:rsidRPr="005C2483">
        <w:rPr>
          <w:rFonts w:ascii="Times New Roman" w:hAnsi="Times New Roman" w:cs="Times New Roman"/>
          <w:sz w:val="28"/>
          <w:szCs w:val="28"/>
          <w:lang w:val="uk-UA"/>
        </w:rPr>
        <w:t>3. Назвіть режими роботи м’язів та фактори, що зумовлюють силові можливості людини.</w:t>
      </w:r>
    </w:p>
    <w:p w14:paraId="4F123364" w14:textId="77777777" w:rsidR="005C2483" w:rsidRPr="005C2483" w:rsidRDefault="005C2483" w:rsidP="005C2483">
      <w:pPr>
        <w:autoSpaceDE w:val="0"/>
        <w:autoSpaceDN w:val="0"/>
        <w:adjustRightInd w:val="0"/>
        <w:spacing w:line="360" w:lineRule="auto"/>
        <w:jc w:val="both"/>
        <w:rPr>
          <w:rFonts w:ascii="Times New Roman" w:hAnsi="Times New Roman" w:cs="Times New Roman"/>
          <w:sz w:val="28"/>
          <w:szCs w:val="28"/>
          <w:lang w:val="uk-UA"/>
        </w:rPr>
      </w:pPr>
      <w:r w:rsidRPr="005C2483">
        <w:rPr>
          <w:rFonts w:ascii="Times New Roman" w:hAnsi="Times New Roman" w:cs="Times New Roman"/>
          <w:sz w:val="28"/>
          <w:szCs w:val="28"/>
          <w:lang w:val="uk-UA"/>
        </w:rPr>
        <w:t>4. Дайте характеристику поняттю «методика» розвитку сили.</w:t>
      </w:r>
    </w:p>
    <w:p w14:paraId="084A74D9" w14:textId="77777777" w:rsidR="005C2483" w:rsidRPr="005C2483" w:rsidRDefault="005C2483" w:rsidP="005C2483">
      <w:pPr>
        <w:autoSpaceDE w:val="0"/>
        <w:autoSpaceDN w:val="0"/>
        <w:adjustRightInd w:val="0"/>
        <w:spacing w:line="360" w:lineRule="auto"/>
        <w:jc w:val="both"/>
        <w:rPr>
          <w:rFonts w:ascii="Times New Roman" w:hAnsi="Times New Roman" w:cs="Times New Roman"/>
          <w:sz w:val="28"/>
          <w:szCs w:val="28"/>
          <w:lang w:val="uk-UA"/>
        </w:rPr>
      </w:pPr>
      <w:r w:rsidRPr="005C2483">
        <w:rPr>
          <w:rFonts w:ascii="Times New Roman" w:hAnsi="Times New Roman" w:cs="Times New Roman"/>
          <w:sz w:val="28"/>
          <w:szCs w:val="28"/>
          <w:lang w:val="uk-UA"/>
        </w:rPr>
        <w:t>5. Як змінюються природні темпи розвитку сили в онтогенезі людини?</w:t>
      </w:r>
    </w:p>
    <w:p w14:paraId="2B71636D" w14:textId="77777777" w:rsidR="005C2483" w:rsidRPr="005C2483" w:rsidRDefault="005C2483" w:rsidP="005C2483">
      <w:pPr>
        <w:autoSpaceDE w:val="0"/>
        <w:autoSpaceDN w:val="0"/>
        <w:adjustRightInd w:val="0"/>
        <w:spacing w:line="360" w:lineRule="auto"/>
        <w:jc w:val="both"/>
        <w:rPr>
          <w:rFonts w:ascii="Times New Roman" w:hAnsi="Times New Roman" w:cs="Times New Roman"/>
          <w:sz w:val="28"/>
          <w:szCs w:val="28"/>
          <w:lang w:val="uk-UA"/>
        </w:rPr>
      </w:pPr>
      <w:r w:rsidRPr="005C2483">
        <w:rPr>
          <w:rFonts w:ascii="Times New Roman" w:hAnsi="Times New Roman" w:cs="Times New Roman"/>
          <w:sz w:val="28"/>
          <w:szCs w:val="28"/>
          <w:lang w:val="uk-UA"/>
        </w:rPr>
        <w:t>6. Назвіть тести контролю за розвитком сили.</w:t>
      </w:r>
    </w:p>
    <w:p w14:paraId="05AA18D2" w14:textId="77777777" w:rsidR="005C2483" w:rsidRDefault="005C2483" w:rsidP="005C2483">
      <w:pPr>
        <w:pStyle w:val="a3"/>
        <w:autoSpaceDE w:val="0"/>
        <w:autoSpaceDN w:val="0"/>
        <w:adjustRightInd w:val="0"/>
        <w:spacing w:line="360" w:lineRule="auto"/>
        <w:jc w:val="center"/>
        <w:rPr>
          <w:rFonts w:ascii="Times New Roman" w:hAnsi="Times New Roman" w:cs="Times New Roman"/>
          <w:sz w:val="28"/>
          <w:szCs w:val="28"/>
          <w:lang w:val="uk-UA"/>
        </w:rPr>
      </w:pPr>
    </w:p>
    <w:p w14:paraId="6986E32A" w14:textId="77777777" w:rsidR="005C2483" w:rsidRDefault="005C2483" w:rsidP="005C2483">
      <w:pPr>
        <w:pStyle w:val="a3"/>
        <w:autoSpaceDE w:val="0"/>
        <w:autoSpaceDN w:val="0"/>
        <w:adjustRightInd w:val="0"/>
        <w:spacing w:line="360" w:lineRule="auto"/>
        <w:jc w:val="center"/>
        <w:rPr>
          <w:rFonts w:ascii="Times New Roman" w:hAnsi="Times New Roman" w:cs="Times New Roman"/>
          <w:b/>
          <w:sz w:val="28"/>
          <w:szCs w:val="28"/>
          <w:lang w:val="uk-UA"/>
        </w:rPr>
      </w:pPr>
    </w:p>
    <w:p w14:paraId="76C5A8E8" w14:textId="77777777" w:rsidR="005C2483" w:rsidRPr="008C6641" w:rsidRDefault="005C2483" w:rsidP="005C2483">
      <w:pPr>
        <w:pStyle w:val="a3"/>
        <w:autoSpaceDE w:val="0"/>
        <w:autoSpaceDN w:val="0"/>
        <w:adjustRightInd w:val="0"/>
        <w:spacing w:line="360" w:lineRule="auto"/>
        <w:jc w:val="center"/>
        <w:rPr>
          <w:rFonts w:ascii="Times New Roman" w:hAnsi="Times New Roman" w:cs="Times New Roman"/>
          <w:b/>
          <w:sz w:val="28"/>
          <w:szCs w:val="28"/>
          <w:lang w:val="uk-UA"/>
        </w:rPr>
      </w:pPr>
      <w:r w:rsidRPr="008C6641">
        <w:rPr>
          <w:rFonts w:ascii="Times New Roman" w:hAnsi="Times New Roman" w:cs="Times New Roman"/>
          <w:b/>
          <w:sz w:val="28"/>
          <w:szCs w:val="28"/>
          <w:lang w:val="uk-UA"/>
        </w:rPr>
        <w:t>Література</w:t>
      </w:r>
    </w:p>
    <w:p w14:paraId="4137E62C" w14:textId="77777777" w:rsidR="005C2483" w:rsidRPr="00801FF4" w:rsidRDefault="005C2483" w:rsidP="005C2483">
      <w:pPr>
        <w:autoSpaceDE w:val="0"/>
        <w:autoSpaceDN w:val="0"/>
        <w:adjustRightInd w:val="0"/>
        <w:spacing w:line="360" w:lineRule="auto"/>
        <w:jc w:val="both"/>
        <w:rPr>
          <w:rFonts w:ascii="Times New Roman" w:hAnsi="Times New Roman" w:cs="Times New Roman"/>
          <w:sz w:val="28"/>
          <w:szCs w:val="28"/>
          <w:lang w:val="uk-UA"/>
        </w:rPr>
      </w:pPr>
      <w:r w:rsidRPr="00801FF4">
        <w:rPr>
          <w:rFonts w:ascii="Times New Roman" w:hAnsi="Times New Roman" w:cs="Times New Roman"/>
          <w:sz w:val="28"/>
          <w:szCs w:val="28"/>
          <w:lang w:val="uk-UA"/>
        </w:rPr>
        <w:t>1.</w:t>
      </w:r>
      <w:r>
        <w:rPr>
          <w:rFonts w:ascii="Times New Roman" w:hAnsi="Times New Roman" w:cs="Times New Roman"/>
          <w:sz w:val="28"/>
          <w:szCs w:val="28"/>
          <w:lang w:val="uk-UA"/>
        </w:rPr>
        <w:t> </w:t>
      </w:r>
      <w:r w:rsidRPr="00801FF4">
        <w:rPr>
          <w:rFonts w:ascii="Times New Roman" w:hAnsi="Times New Roman" w:cs="Times New Roman"/>
          <w:i/>
          <w:iCs/>
          <w:sz w:val="28"/>
          <w:szCs w:val="28"/>
          <w:lang w:val="uk-UA"/>
        </w:rPr>
        <w:t>Верхошанский Ю.</w:t>
      </w:r>
      <w:r>
        <w:t> </w:t>
      </w:r>
      <w:r w:rsidRPr="00801FF4">
        <w:rPr>
          <w:rFonts w:ascii="Times New Roman" w:hAnsi="Times New Roman" w:cs="Times New Roman"/>
          <w:i/>
          <w:iCs/>
          <w:sz w:val="28"/>
          <w:szCs w:val="28"/>
          <w:lang w:val="uk-UA"/>
        </w:rPr>
        <w:t xml:space="preserve">В. </w:t>
      </w:r>
      <w:r w:rsidRPr="00801FF4">
        <w:rPr>
          <w:rFonts w:ascii="Times New Roman" w:hAnsi="Times New Roman" w:cs="Times New Roman"/>
          <w:sz w:val="28"/>
          <w:szCs w:val="28"/>
          <w:lang w:val="uk-UA"/>
        </w:rPr>
        <w:t>Основы специальной физической подготовки спортсменов.</w:t>
      </w:r>
      <w:r>
        <w:rPr>
          <w:rFonts w:ascii="Times New Roman" w:hAnsi="Times New Roman" w:cs="Times New Roman"/>
          <w:sz w:val="28"/>
          <w:szCs w:val="28"/>
          <w:lang w:val="uk-UA"/>
        </w:rPr>
        <w:t xml:space="preserve"> – </w:t>
      </w:r>
      <w:r w:rsidRPr="00801FF4">
        <w:rPr>
          <w:rFonts w:ascii="Times New Roman" w:hAnsi="Times New Roman" w:cs="Times New Roman"/>
          <w:sz w:val="28"/>
          <w:szCs w:val="28"/>
          <w:lang w:val="uk-UA"/>
        </w:rPr>
        <w:t>М.: Физкультура и спорт, 1988.</w:t>
      </w:r>
      <w:r>
        <w:rPr>
          <w:rFonts w:ascii="Times New Roman" w:hAnsi="Times New Roman" w:cs="Times New Roman"/>
          <w:sz w:val="28"/>
          <w:szCs w:val="28"/>
          <w:lang w:val="uk-UA"/>
        </w:rPr>
        <w:t xml:space="preserve"> – </w:t>
      </w:r>
      <w:r w:rsidRPr="00801FF4">
        <w:rPr>
          <w:rFonts w:ascii="Times New Roman" w:hAnsi="Times New Roman" w:cs="Times New Roman"/>
          <w:sz w:val="28"/>
          <w:szCs w:val="28"/>
          <w:lang w:val="uk-UA"/>
        </w:rPr>
        <w:t>С. 123</w:t>
      </w:r>
      <w:r>
        <w:rPr>
          <w:rFonts w:ascii="Times New Roman" w:hAnsi="Times New Roman" w:cs="Times New Roman"/>
          <w:sz w:val="28"/>
          <w:szCs w:val="28"/>
          <w:lang w:val="uk-UA"/>
        </w:rPr>
        <w:t xml:space="preserve"> – </w:t>
      </w:r>
      <w:r w:rsidRPr="00801FF4">
        <w:rPr>
          <w:rFonts w:ascii="Times New Roman" w:hAnsi="Times New Roman" w:cs="Times New Roman"/>
          <w:sz w:val="28"/>
          <w:szCs w:val="28"/>
          <w:lang w:val="uk-UA"/>
        </w:rPr>
        <w:t>140.</w:t>
      </w:r>
    </w:p>
    <w:p w14:paraId="1885FF4D" w14:textId="77777777" w:rsidR="005C2483" w:rsidRPr="00801FF4" w:rsidRDefault="005C2483" w:rsidP="005C2483">
      <w:pPr>
        <w:autoSpaceDE w:val="0"/>
        <w:autoSpaceDN w:val="0"/>
        <w:adjustRightInd w:val="0"/>
        <w:spacing w:line="360" w:lineRule="auto"/>
        <w:jc w:val="both"/>
        <w:rPr>
          <w:rFonts w:ascii="Times New Roman" w:hAnsi="Times New Roman" w:cs="Times New Roman"/>
          <w:sz w:val="28"/>
          <w:szCs w:val="28"/>
          <w:lang w:val="uk-UA"/>
        </w:rPr>
      </w:pPr>
      <w:r w:rsidRPr="00801FF4">
        <w:rPr>
          <w:rFonts w:ascii="Times New Roman" w:hAnsi="Times New Roman" w:cs="Times New Roman"/>
          <w:sz w:val="28"/>
          <w:szCs w:val="28"/>
          <w:lang w:val="uk-UA"/>
        </w:rPr>
        <w:t>2.</w:t>
      </w:r>
      <w:r>
        <w:rPr>
          <w:rFonts w:ascii="Times New Roman" w:hAnsi="Times New Roman" w:cs="Times New Roman"/>
          <w:sz w:val="28"/>
          <w:szCs w:val="28"/>
          <w:lang w:val="uk-UA"/>
        </w:rPr>
        <w:t> </w:t>
      </w:r>
      <w:r w:rsidRPr="00801FF4">
        <w:rPr>
          <w:rFonts w:ascii="Times New Roman" w:hAnsi="Times New Roman" w:cs="Times New Roman"/>
          <w:i/>
          <w:iCs/>
          <w:sz w:val="28"/>
          <w:szCs w:val="28"/>
          <w:lang w:val="uk-UA"/>
        </w:rPr>
        <w:t>Матвеев Л.</w:t>
      </w:r>
      <w:r>
        <w:rPr>
          <w:rFonts w:ascii="Times New Roman" w:hAnsi="Times New Roman" w:cs="Times New Roman"/>
          <w:i/>
          <w:iCs/>
          <w:sz w:val="28"/>
          <w:szCs w:val="28"/>
          <w:lang w:val="uk-UA"/>
        </w:rPr>
        <w:t> </w:t>
      </w:r>
      <w:r w:rsidRPr="00801FF4">
        <w:rPr>
          <w:rFonts w:ascii="Times New Roman" w:hAnsi="Times New Roman" w:cs="Times New Roman"/>
          <w:i/>
          <w:iCs/>
          <w:sz w:val="28"/>
          <w:szCs w:val="28"/>
          <w:lang w:val="uk-UA"/>
        </w:rPr>
        <w:t xml:space="preserve">П. </w:t>
      </w:r>
      <w:r w:rsidRPr="00801FF4">
        <w:rPr>
          <w:rFonts w:ascii="Times New Roman" w:hAnsi="Times New Roman" w:cs="Times New Roman"/>
          <w:sz w:val="28"/>
          <w:szCs w:val="28"/>
          <w:lang w:val="uk-UA"/>
        </w:rPr>
        <w:t>Теория и методика физической культуры.</w:t>
      </w:r>
      <w:r>
        <w:rPr>
          <w:rFonts w:ascii="Times New Roman" w:hAnsi="Times New Roman" w:cs="Times New Roman"/>
          <w:sz w:val="28"/>
          <w:szCs w:val="28"/>
          <w:lang w:val="uk-UA"/>
        </w:rPr>
        <w:t xml:space="preserve"> – </w:t>
      </w:r>
      <w:r w:rsidRPr="00801FF4">
        <w:rPr>
          <w:rFonts w:ascii="Times New Roman" w:hAnsi="Times New Roman" w:cs="Times New Roman"/>
          <w:sz w:val="28"/>
          <w:szCs w:val="28"/>
          <w:lang w:val="uk-UA"/>
        </w:rPr>
        <w:t>М.: Физкультура и спорт, 1991.</w:t>
      </w:r>
      <w:r>
        <w:rPr>
          <w:rFonts w:ascii="Times New Roman" w:hAnsi="Times New Roman" w:cs="Times New Roman"/>
          <w:sz w:val="28"/>
          <w:szCs w:val="28"/>
          <w:lang w:val="uk-UA"/>
        </w:rPr>
        <w:t xml:space="preserve"> – </w:t>
      </w:r>
      <w:r w:rsidRPr="00801FF4">
        <w:rPr>
          <w:rFonts w:ascii="Times New Roman" w:hAnsi="Times New Roman" w:cs="Times New Roman"/>
          <w:sz w:val="28"/>
          <w:szCs w:val="28"/>
          <w:lang w:val="uk-UA"/>
        </w:rPr>
        <w:t>С. 181</w:t>
      </w:r>
      <w:r>
        <w:rPr>
          <w:rFonts w:ascii="Times New Roman" w:hAnsi="Times New Roman" w:cs="Times New Roman"/>
          <w:sz w:val="28"/>
          <w:szCs w:val="28"/>
          <w:lang w:val="uk-UA"/>
        </w:rPr>
        <w:t xml:space="preserve"> – </w:t>
      </w:r>
      <w:r w:rsidRPr="00801FF4">
        <w:rPr>
          <w:rFonts w:ascii="Times New Roman" w:hAnsi="Times New Roman" w:cs="Times New Roman"/>
          <w:sz w:val="28"/>
          <w:szCs w:val="28"/>
          <w:lang w:val="uk-UA"/>
        </w:rPr>
        <w:t xml:space="preserve">211. </w:t>
      </w:r>
    </w:p>
    <w:p w14:paraId="679FF43A" w14:textId="77777777" w:rsidR="005C2483" w:rsidRPr="00801FF4" w:rsidRDefault="005C2483" w:rsidP="005C2483">
      <w:pPr>
        <w:autoSpaceDE w:val="0"/>
        <w:autoSpaceDN w:val="0"/>
        <w:adjustRightInd w:val="0"/>
        <w:spacing w:line="360" w:lineRule="auto"/>
        <w:jc w:val="both"/>
        <w:rPr>
          <w:rFonts w:ascii="Times New Roman" w:hAnsi="Times New Roman" w:cs="Times New Roman"/>
          <w:sz w:val="28"/>
          <w:szCs w:val="28"/>
          <w:lang w:val="uk-UA"/>
        </w:rPr>
      </w:pPr>
      <w:r w:rsidRPr="00801FF4">
        <w:rPr>
          <w:rFonts w:ascii="Times New Roman" w:hAnsi="Times New Roman" w:cs="Times New Roman"/>
          <w:sz w:val="28"/>
          <w:szCs w:val="28"/>
          <w:lang w:val="uk-UA"/>
        </w:rPr>
        <w:t>3.</w:t>
      </w:r>
      <w:r>
        <w:rPr>
          <w:rFonts w:ascii="Times New Roman" w:hAnsi="Times New Roman" w:cs="Times New Roman"/>
          <w:sz w:val="28"/>
          <w:szCs w:val="28"/>
          <w:lang w:val="uk-UA"/>
        </w:rPr>
        <w:t> </w:t>
      </w:r>
      <w:r w:rsidRPr="00801FF4">
        <w:rPr>
          <w:rFonts w:ascii="Times New Roman" w:hAnsi="Times New Roman" w:cs="Times New Roman"/>
          <w:i/>
          <w:iCs/>
          <w:sz w:val="28"/>
          <w:szCs w:val="28"/>
          <w:lang w:val="uk-UA"/>
        </w:rPr>
        <w:t>Платонов В.</w:t>
      </w:r>
      <w:r>
        <w:rPr>
          <w:rFonts w:ascii="Times New Roman" w:hAnsi="Times New Roman" w:cs="Times New Roman"/>
          <w:i/>
          <w:iCs/>
          <w:sz w:val="28"/>
          <w:szCs w:val="28"/>
          <w:lang w:val="uk-UA"/>
        </w:rPr>
        <w:t> </w:t>
      </w:r>
      <w:r w:rsidRPr="00801FF4">
        <w:rPr>
          <w:rFonts w:ascii="Times New Roman" w:hAnsi="Times New Roman" w:cs="Times New Roman"/>
          <w:i/>
          <w:iCs/>
          <w:sz w:val="28"/>
          <w:szCs w:val="28"/>
          <w:lang w:val="uk-UA"/>
        </w:rPr>
        <w:t>М., Булатова М.</w:t>
      </w:r>
      <w:r>
        <w:rPr>
          <w:rFonts w:ascii="Times New Roman" w:hAnsi="Times New Roman" w:cs="Times New Roman"/>
          <w:i/>
          <w:iCs/>
          <w:sz w:val="28"/>
          <w:szCs w:val="28"/>
          <w:lang w:val="uk-UA"/>
        </w:rPr>
        <w:t> </w:t>
      </w:r>
      <w:r w:rsidRPr="00801FF4">
        <w:rPr>
          <w:rFonts w:ascii="Times New Roman" w:hAnsi="Times New Roman" w:cs="Times New Roman"/>
          <w:i/>
          <w:iCs/>
          <w:sz w:val="28"/>
          <w:szCs w:val="28"/>
          <w:lang w:val="uk-UA"/>
        </w:rPr>
        <w:t xml:space="preserve">М. </w:t>
      </w:r>
      <w:r w:rsidRPr="00801FF4">
        <w:rPr>
          <w:rFonts w:ascii="Times New Roman" w:hAnsi="Times New Roman" w:cs="Times New Roman"/>
          <w:sz w:val="28"/>
          <w:szCs w:val="28"/>
          <w:lang w:val="uk-UA"/>
        </w:rPr>
        <w:t>Фізична підготовка спортсмена.</w:t>
      </w:r>
      <w:r>
        <w:rPr>
          <w:rFonts w:ascii="Times New Roman" w:hAnsi="Times New Roman" w:cs="Times New Roman"/>
          <w:sz w:val="28"/>
          <w:szCs w:val="28"/>
          <w:lang w:val="uk-UA"/>
        </w:rPr>
        <w:t xml:space="preserve"> – </w:t>
      </w:r>
      <w:r w:rsidRPr="00801FF4">
        <w:rPr>
          <w:rFonts w:ascii="Times New Roman" w:hAnsi="Times New Roman" w:cs="Times New Roman"/>
          <w:sz w:val="28"/>
          <w:szCs w:val="28"/>
          <w:lang w:val="uk-UA"/>
        </w:rPr>
        <w:t>К.: Олімпійська література, 1995.</w:t>
      </w:r>
      <w:r>
        <w:rPr>
          <w:rFonts w:ascii="Times New Roman" w:hAnsi="Times New Roman" w:cs="Times New Roman"/>
          <w:sz w:val="28"/>
          <w:szCs w:val="28"/>
          <w:lang w:val="uk-UA"/>
        </w:rPr>
        <w:t xml:space="preserve"> – </w:t>
      </w:r>
      <w:r w:rsidRPr="00801FF4">
        <w:rPr>
          <w:rFonts w:ascii="Times New Roman" w:hAnsi="Times New Roman" w:cs="Times New Roman"/>
          <w:sz w:val="28"/>
          <w:szCs w:val="28"/>
          <w:lang w:val="uk-UA"/>
        </w:rPr>
        <w:t>С. 109</w:t>
      </w:r>
      <w:r>
        <w:rPr>
          <w:rFonts w:ascii="Times New Roman" w:hAnsi="Times New Roman" w:cs="Times New Roman"/>
          <w:sz w:val="28"/>
          <w:szCs w:val="28"/>
          <w:lang w:val="uk-UA"/>
        </w:rPr>
        <w:t xml:space="preserve"> – </w:t>
      </w:r>
      <w:r w:rsidRPr="00801FF4">
        <w:rPr>
          <w:rFonts w:ascii="Times New Roman" w:hAnsi="Times New Roman" w:cs="Times New Roman"/>
          <w:sz w:val="28"/>
          <w:szCs w:val="28"/>
          <w:lang w:val="uk-UA"/>
        </w:rPr>
        <w:t>216.</w:t>
      </w:r>
    </w:p>
    <w:p w14:paraId="7E694B4E" w14:textId="77777777" w:rsidR="005C2483" w:rsidRPr="00801FF4" w:rsidRDefault="005C2483" w:rsidP="005C2483">
      <w:pPr>
        <w:autoSpaceDE w:val="0"/>
        <w:autoSpaceDN w:val="0"/>
        <w:adjustRightInd w:val="0"/>
        <w:spacing w:line="360" w:lineRule="auto"/>
        <w:jc w:val="both"/>
        <w:rPr>
          <w:rFonts w:ascii="Times New Roman" w:hAnsi="Times New Roman" w:cs="Times New Roman"/>
          <w:sz w:val="28"/>
          <w:szCs w:val="28"/>
          <w:lang w:val="uk-UA"/>
        </w:rPr>
      </w:pPr>
      <w:r w:rsidRPr="00801FF4">
        <w:rPr>
          <w:rFonts w:ascii="Times New Roman" w:hAnsi="Times New Roman" w:cs="Times New Roman"/>
          <w:sz w:val="28"/>
          <w:szCs w:val="28"/>
          <w:lang w:val="uk-UA"/>
        </w:rPr>
        <w:t>4.</w:t>
      </w:r>
      <w:r>
        <w:rPr>
          <w:rFonts w:ascii="Times New Roman" w:hAnsi="Times New Roman" w:cs="Times New Roman"/>
          <w:sz w:val="28"/>
          <w:szCs w:val="28"/>
          <w:lang w:val="uk-UA"/>
        </w:rPr>
        <w:t> </w:t>
      </w:r>
      <w:r w:rsidRPr="00801FF4">
        <w:rPr>
          <w:rFonts w:ascii="Times New Roman" w:hAnsi="Times New Roman" w:cs="Times New Roman"/>
          <w:i/>
          <w:iCs/>
          <w:sz w:val="28"/>
          <w:szCs w:val="28"/>
          <w:lang w:val="uk-UA"/>
        </w:rPr>
        <w:t>Романенко В.</w:t>
      </w:r>
      <w:r>
        <w:rPr>
          <w:rFonts w:ascii="Times New Roman" w:hAnsi="Times New Roman" w:cs="Times New Roman"/>
          <w:i/>
          <w:iCs/>
          <w:sz w:val="28"/>
          <w:szCs w:val="28"/>
          <w:lang w:val="uk-UA"/>
        </w:rPr>
        <w:t> </w:t>
      </w:r>
      <w:r w:rsidRPr="00801FF4">
        <w:rPr>
          <w:rFonts w:ascii="Times New Roman" w:hAnsi="Times New Roman" w:cs="Times New Roman"/>
          <w:i/>
          <w:iCs/>
          <w:sz w:val="28"/>
          <w:szCs w:val="28"/>
          <w:lang w:val="uk-UA"/>
        </w:rPr>
        <w:t xml:space="preserve">А. </w:t>
      </w:r>
      <w:r w:rsidRPr="00801FF4">
        <w:rPr>
          <w:rFonts w:ascii="Times New Roman" w:hAnsi="Times New Roman" w:cs="Times New Roman"/>
          <w:sz w:val="28"/>
          <w:szCs w:val="28"/>
          <w:lang w:val="uk-UA"/>
        </w:rPr>
        <w:t>Двигательные способности человека.</w:t>
      </w:r>
      <w:r>
        <w:rPr>
          <w:rFonts w:ascii="Times New Roman" w:hAnsi="Times New Roman" w:cs="Times New Roman"/>
          <w:sz w:val="28"/>
          <w:szCs w:val="28"/>
          <w:lang w:val="uk-UA"/>
        </w:rPr>
        <w:t xml:space="preserve"> – </w:t>
      </w:r>
      <w:r w:rsidRPr="00801FF4">
        <w:rPr>
          <w:rFonts w:ascii="Times New Roman" w:hAnsi="Times New Roman" w:cs="Times New Roman"/>
          <w:sz w:val="28"/>
          <w:szCs w:val="28"/>
          <w:lang w:val="uk-UA"/>
        </w:rPr>
        <w:t>Донецк.: Изд-во ДонНУ, 2005.</w:t>
      </w:r>
      <w:r>
        <w:rPr>
          <w:rFonts w:ascii="Times New Roman" w:hAnsi="Times New Roman" w:cs="Times New Roman"/>
          <w:sz w:val="28"/>
          <w:szCs w:val="28"/>
          <w:lang w:val="uk-UA"/>
        </w:rPr>
        <w:t xml:space="preserve"> – </w:t>
      </w:r>
      <w:r w:rsidRPr="00801FF4">
        <w:rPr>
          <w:rFonts w:ascii="Times New Roman" w:hAnsi="Times New Roman" w:cs="Times New Roman"/>
          <w:sz w:val="28"/>
          <w:szCs w:val="28"/>
          <w:lang w:val="uk-UA"/>
        </w:rPr>
        <w:t>С. 125</w:t>
      </w:r>
      <w:r>
        <w:rPr>
          <w:rFonts w:ascii="Times New Roman" w:hAnsi="Times New Roman" w:cs="Times New Roman"/>
          <w:sz w:val="28"/>
          <w:szCs w:val="28"/>
          <w:lang w:val="uk-UA"/>
        </w:rPr>
        <w:t xml:space="preserve"> – </w:t>
      </w:r>
      <w:r w:rsidRPr="00801FF4">
        <w:rPr>
          <w:rFonts w:ascii="Times New Roman" w:hAnsi="Times New Roman" w:cs="Times New Roman"/>
          <w:sz w:val="28"/>
          <w:szCs w:val="28"/>
          <w:lang w:val="uk-UA"/>
        </w:rPr>
        <w:t>138.</w:t>
      </w:r>
    </w:p>
    <w:p w14:paraId="287AE14E" w14:textId="77777777" w:rsidR="005C2483" w:rsidRPr="00801FF4" w:rsidRDefault="005C2483" w:rsidP="005C2483">
      <w:pPr>
        <w:autoSpaceDE w:val="0"/>
        <w:autoSpaceDN w:val="0"/>
        <w:adjustRightInd w:val="0"/>
        <w:spacing w:line="360" w:lineRule="auto"/>
        <w:jc w:val="both"/>
        <w:rPr>
          <w:rFonts w:ascii="Times New Roman" w:hAnsi="Times New Roman" w:cs="Times New Roman"/>
          <w:sz w:val="28"/>
          <w:szCs w:val="28"/>
          <w:lang w:val="uk-UA"/>
        </w:rPr>
      </w:pPr>
      <w:r w:rsidRPr="00801FF4">
        <w:rPr>
          <w:rFonts w:ascii="Times New Roman" w:hAnsi="Times New Roman" w:cs="Times New Roman"/>
          <w:sz w:val="28"/>
          <w:szCs w:val="28"/>
          <w:lang w:val="uk-UA"/>
        </w:rPr>
        <w:t>5.</w:t>
      </w:r>
      <w:r>
        <w:rPr>
          <w:rFonts w:ascii="Times New Roman" w:hAnsi="Times New Roman" w:cs="Times New Roman"/>
          <w:sz w:val="28"/>
          <w:szCs w:val="28"/>
          <w:lang w:val="uk-UA"/>
        </w:rPr>
        <w:t> </w:t>
      </w:r>
      <w:r w:rsidRPr="00801FF4">
        <w:rPr>
          <w:rFonts w:ascii="Times New Roman" w:hAnsi="Times New Roman" w:cs="Times New Roman"/>
          <w:i/>
          <w:iCs/>
          <w:sz w:val="28"/>
          <w:szCs w:val="28"/>
          <w:lang w:val="uk-UA"/>
        </w:rPr>
        <w:t>Сергієнко Л.</w:t>
      </w:r>
      <w:r>
        <w:rPr>
          <w:rFonts w:ascii="Times New Roman" w:hAnsi="Times New Roman" w:cs="Times New Roman"/>
          <w:i/>
          <w:iCs/>
          <w:sz w:val="28"/>
          <w:szCs w:val="28"/>
          <w:lang w:val="uk-UA"/>
        </w:rPr>
        <w:t> </w:t>
      </w:r>
      <w:r w:rsidRPr="00801FF4">
        <w:rPr>
          <w:rFonts w:ascii="Times New Roman" w:hAnsi="Times New Roman" w:cs="Times New Roman"/>
          <w:i/>
          <w:iCs/>
          <w:sz w:val="28"/>
          <w:szCs w:val="28"/>
          <w:lang w:val="uk-UA"/>
        </w:rPr>
        <w:t xml:space="preserve">П. </w:t>
      </w:r>
      <w:r w:rsidRPr="00801FF4">
        <w:rPr>
          <w:rFonts w:ascii="Times New Roman" w:hAnsi="Times New Roman" w:cs="Times New Roman"/>
          <w:sz w:val="28"/>
          <w:szCs w:val="28"/>
          <w:lang w:val="uk-UA"/>
        </w:rPr>
        <w:t>Тестування рухових здібностей школярів.</w:t>
      </w:r>
      <w:r>
        <w:rPr>
          <w:rFonts w:ascii="Times New Roman" w:hAnsi="Times New Roman" w:cs="Times New Roman"/>
          <w:sz w:val="28"/>
          <w:szCs w:val="28"/>
          <w:lang w:val="uk-UA"/>
        </w:rPr>
        <w:t xml:space="preserve"> – </w:t>
      </w:r>
      <w:r w:rsidRPr="00801FF4">
        <w:rPr>
          <w:rFonts w:ascii="Times New Roman" w:hAnsi="Times New Roman" w:cs="Times New Roman"/>
          <w:sz w:val="28"/>
          <w:szCs w:val="28"/>
          <w:lang w:val="uk-UA"/>
        </w:rPr>
        <w:t>К.: Олімпійська література, 2001.</w:t>
      </w:r>
      <w:r>
        <w:rPr>
          <w:rFonts w:ascii="Times New Roman" w:hAnsi="Times New Roman" w:cs="Times New Roman"/>
          <w:sz w:val="28"/>
          <w:szCs w:val="28"/>
          <w:lang w:val="uk-UA"/>
        </w:rPr>
        <w:t xml:space="preserve"> – </w:t>
      </w:r>
      <w:r w:rsidRPr="00801FF4">
        <w:rPr>
          <w:rFonts w:ascii="Times New Roman" w:hAnsi="Times New Roman" w:cs="Times New Roman"/>
          <w:sz w:val="28"/>
          <w:szCs w:val="28"/>
          <w:lang w:val="uk-UA"/>
        </w:rPr>
        <w:t>С. 264</w:t>
      </w:r>
      <w:r>
        <w:rPr>
          <w:rFonts w:ascii="Times New Roman" w:hAnsi="Times New Roman" w:cs="Times New Roman"/>
          <w:sz w:val="28"/>
          <w:szCs w:val="28"/>
          <w:lang w:val="uk-UA"/>
        </w:rPr>
        <w:t xml:space="preserve"> – </w:t>
      </w:r>
      <w:r w:rsidRPr="00801FF4">
        <w:rPr>
          <w:rFonts w:ascii="Times New Roman" w:hAnsi="Times New Roman" w:cs="Times New Roman"/>
          <w:sz w:val="28"/>
          <w:szCs w:val="28"/>
          <w:lang w:val="uk-UA"/>
        </w:rPr>
        <w:t>288.</w:t>
      </w:r>
    </w:p>
    <w:p w14:paraId="0D222B74" w14:textId="77777777" w:rsidR="005C2483" w:rsidRPr="00801FF4" w:rsidRDefault="005C2483" w:rsidP="005C2483">
      <w:pPr>
        <w:autoSpaceDE w:val="0"/>
        <w:autoSpaceDN w:val="0"/>
        <w:adjustRightInd w:val="0"/>
        <w:spacing w:line="360" w:lineRule="auto"/>
        <w:jc w:val="both"/>
        <w:rPr>
          <w:rFonts w:ascii="Times New Roman" w:hAnsi="Times New Roman" w:cs="Times New Roman"/>
          <w:sz w:val="28"/>
          <w:szCs w:val="28"/>
          <w:lang w:val="uk-UA"/>
        </w:rPr>
      </w:pPr>
      <w:r w:rsidRPr="00801FF4">
        <w:rPr>
          <w:rFonts w:ascii="Times New Roman" w:hAnsi="Times New Roman" w:cs="Times New Roman"/>
          <w:sz w:val="28"/>
          <w:szCs w:val="28"/>
          <w:lang w:val="uk-UA"/>
        </w:rPr>
        <w:lastRenderedPageBreak/>
        <w:t>6.</w:t>
      </w:r>
      <w:r>
        <w:rPr>
          <w:rFonts w:ascii="Times New Roman" w:hAnsi="Times New Roman" w:cs="Times New Roman"/>
          <w:sz w:val="28"/>
          <w:szCs w:val="28"/>
          <w:lang w:val="uk-UA"/>
        </w:rPr>
        <w:t> </w:t>
      </w:r>
      <w:r w:rsidRPr="00801FF4">
        <w:rPr>
          <w:rFonts w:ascii="Times New Roman" w:hAnsi="Times New Roman" w:cs="Times New Roman"/>
          <w:i/>
          <w:iCs/>
          <w:sz w:val="28"/>
          <w:szCs w:val="28"/>
          <w:lang w:val="uk-UA"/>
        </w:rPr>
        <w:t>Сергієнко Л.</w:t>
      </w:r>
      <w:r>
        <w:rPr>
          <w:rFonts w:ascii="Times New Roman" w:hAnsi="Times New Roman" w:cs="Times New Roman"/>
          <w:i/>
          <w:iCs/>
          <w:sz w:val="28"/>
          <w:szCs w:val="28"/>
          <w:lang w:val="uk-UA"/>
        </w:rPr>
        <w:t> </w:t>
      </w:r>
      <w:r w:rsidRPr="00801FF4">
        <w:rPr>
          <w:rFonts w:ascii="Times New Roman" w:hAnsi="Times New Roman" w:cs="Times New Roman"/>
          <w:i/>
          <w:iCs/>
          <w:sz w:val="28"/>
          <w:szCs w:val="28"/>
          <w:lang w:val="uk-UA"/>
        </w:rPr>
        <w:t xml:space="preserve">П. </w:t>
      </w:r>
      <w:r w:rsidRPr="00801FF4">
        <w:rPr>
          <w:rFonts w:ascii="Times New Roman" w:hAnsi="Times New Roman" w:cs="Times New Roman"/>
          <w:sz w:val="28"/>
          <w:szCs w:val="28"/>
          <w:lang w:val="uk-UA"/>
        </w:rPr>
        <w:t>Практикум з теорії і методики фізичного виховання.</w:t>
      </w:r>
      <w:r>
        <w:rPr>
          <w:rFonts w:ascii="Times New Roman" w:hAnsi="Times New Roman" w:cs="Times New Roman"/>
          <w:sz w:val="28"/>
          <w:szCs w:val="28"/>
          <w:lang w:val="uk-UA"/>
        </w:rPr>
        <w:t xml:space="preserve"> – </w:t>
      </w:r>
      <w:r w:rsidRPr="00801FF4">
        <w:rPr>
          <w:rFonts w:ascii="Times New Roman" w:hAnsi="Times New Roman" w:cs="Times New Roman"/>
          <w:sz w:val="28"/>
          <w:szCs w:val="28"/>
          <w:lang w:val="uk-UA"/>
        </w:rPr>
        <w:t>Харків: ОВС, 2007.</w:t>
      </w:r>
      <w:r>
        <w:rPr>
          <w:rFonts w:ascii="Times New Roman" w:hAnsi="Times New Roman" w:cs="Times New Roman"/>
          <w:sz w:val="28"/>
          <w:szCs w:val="28"/>
          <w:lang w:val="uk-UA"/>
        </w:rPr>
        <w:t xml:space="preserve"> – </w:t>
      </w:r>
      <w:r w:rsidRPr="00801FF4">
        <w:rPr>
          <w:rFonts w:ascii="Times New Roman" w:hAnsi="Times New Roman" w:cs="Times New Roman"/>
          <w:sz w:val="28"/>
          <w:szCs w:val="28"/>
          <w:lang w:val="uk-UA"/>
        </w:rPr>
        <w:t>С. 81</w:t>
      </w:r>
      <w:r>
        <w:rPr>
          <w:rFonts w:ascii="Times New Roman" w:hAnsi="Times New Roman" w:cs="Times New Roman"/>
          <w:sz w:val="28"/>
          <w:szCs w:val="28"/>
          <w:lang w:val="uk-UA"/>
        </w:rPr>
        <w:t xml:space="preserve"> – </w:t>
      </w:r>
      <w:r w:rsidRPr="00801FF4">
        <w:rPr>
          <w:rFonts w:ascii="Times New Roman" w:hAnsi="Times New Roman" w:cs="Times New Roman"/>
          <w:sz w:val="28"/>
          <w:szCs w:val="28"/>
          <w:lang w:val="uk-UA"/>
        </w:rPr>
        <w:t>86.</w:t>
      </w:r>
    </w:p>
    <w:p w14:paraId="72E9CADE" w14:textId="77777777" w:rsidR="005C2483" w:rsidRPr="00801FF4" w:rsidRDefault="005C2483" w:rsidP="005C2483">
      <w:pPr>
        <w:autoSpaceDE w:val="0"/>
        <w:autoSpaceDN w:val="0"/>
        <w:adjustRightInd w:val="0"/>
        <w:spacing w:line="360" w:lineRule="auto"/>
        <w:jc w:val="both"/>
        <w:rPr>
          <w:rFonts w:ascii="Times New Roman" w:hAnsi="Times New Roman" w:cs="Times New Roman"/>
          <w:sz w:val="28"/>
          <w:szCs w:val="28"/>
          <w:lang w:val="uk-UA"/>
        </w:rPr>
      </w:pPr>
      <w:r w:rsidRPr="00801FF4">
        <w:rPr>
          <w:rFonts w:ascii="Times New Roman" w:hAnsi="Times New Roman" w:cs="Times New Roman"/>
          <w:sz w:val="28"/>
          <w:szCs w:val="28"/>
          <w:lang w:val="uk-UA"/>
        </w:rPr>
        <w:t>7.</w:t>
      </w:r>
      <w:r>
        <w:rPr>
          <w:rFonts w:ascii="Times New Roman" w:hAnsi="Times New Roman" w:cs="Times New Roman"/>
          <w:sz w:val="28"/>
          <w:szCs w:val="28"/>
          <w:lang w:val="uk-UA"/>
        </w:rPr>
        <w:t> </w:t>
      </w:r>
      <w:r w:rsidRPr="00801FF4">
        <w:rPr>
          <w:rFonts w:ascii="Times New Roman" w:hAnsi="Times New Roman" w:cs="Times New Roman"/>
          <w:i/>
          <w:iCs/>
          <w:sz w:val="28"/>
          <w:szCs w:val="28"/>
          <w:lang w:val="uk-UA"/>
        </w:rPr>
        <w:t xml:space="preserve">Теория и методика физического воспитания. </w:t>
      </w:r>
      <w:r w:rsidRPr="00801FF4">
        <w:rPr>
          <w:rFonts w:ascii="Times New Roman" w:hAnsi="Times New Roman" w:cs="Times New Roman"/>
          <w:sz w:val="28"/>
          <w:szCs w:val="28"/>
          <w:lang w:val="uk-UA"/>
        </w:rPr>
        <w:t>Общие основы теории и методики физического воспитания: Учебник в 2-х томах / Под редакцией Т.</w:t>
      </w:r>
      <w:r>
        <w:rPr>
          <w:rFonts w:ascii="Times New Roman" w:hAnsi="Times New Roman" w:cs="Times New Roman"/>
          <w:sz w:val="28"/>
          <w:szCs w:val="28"/>
          <w:lang w:val="uk-UA"/>
        </w:rPr>
        <w:t> </w:t>
      </w:r>
      <w:r w:rsidRPr="00801FF4">
        <w:rPr>
          <w:rFonts w:ascii="Times New Roman" w:hAnsi="Times New Roman" w:cs="Times New Roman"/>
          <w:sz w:val="28"/>
          <w:szCs w:val="28"/>
          <w:lang w:val="uk-UA"/>
        </w:rPr>
        <w:t>Ю.</w:t>
      </w:r>
      <w:r>
        <w:rPr>
          <w:rFonts w:ascii="Times New Roman" w:hAnsi="Times New Roman" w:cs="Times New Roman"/>
          <w:sz w:val="28"/>
          <w:szCs w:val="28"/>
          <w:lang w:val="uk-UA"/>
        </w:rPr>
        <w:t> </w:t>
      </w:r>
      <w:r w:rsidRPr="00801FF4">
        <w:rPr>
          <w:rFonts w:ascii="Times New Roman" w:hAnsi="Times New Roman" w:cs="Times New Roman"/>
          <w:sz w:val="28"/>
          <w:szCs w:val="28"/>
          <w:lang w:val="uk-UA"/>
        </w:rPr>
        <w:t>Круцевич.</w:t>
      </w:r>
      <w:r>
        <w:rPr>
          <w:rFonts w:ascii="Times New Roman" w:hAnsi="Times New Roman" w:cs="Times New Roman"/>
          <w:sz w:val="28"/>
          <w:szCs w:val="28"/>
          <w:lang w:val="uk-UA"/>
        </w:rPr>
        <w:t xml:space="preserve"> – </w:t>
      </w:r>
      <w:r w:rsidRPr="00801FF4">
        <w:rPr>
          <w:rFonts w:ascii="Times New Roman" w:hAnsi="Times New Roman" w:cs="Times New Roman"/>
          <w:sz w:val="28"/>
          <w:szCs w:val="28"/>
          <w:lang w:val="uk-UA"/>
        </w:rPr>
        <w:t>Том 1.</w:t>
      </w:r>
      <w:r>
        <w:rPr>
          <w:rFonts w:ascii="Times New Roman" w:hAnsi="Times New Roman" w:cs="Times New Roman"/>
          <w:sz w:val="28"/>
          <w:szCs w:val="28"/>
          <w:lang w:val="uk-UA"/>
        </w:rPr>
        <w:t xml:space="preserve"> – </w:t>
      </w:r>
      <w:r w:rsidRPr="00801FF4">
        <w:rPr>
          <w:rFonts w:ascii="Times New Roman" w:hAnsi="Times New Roman" w:cs="Times New Roman"/>
          <w:sz w:val="28"/>
          <w:szCs w:val="28"/>
          <w:lang w:val="uk-UA"/>
        </w:rPr>
        <w:t>К.: Олимпийская литература, 2003.</w:t>
      </w:r>
      <w:r>
        <w:rPr>
          <w:rFonts w:ascii="Times New Roman" w:hAnsi="Times New Roman" w:cs="Times New Roman"/>
          <w:sz w:val="28"/>
          <w:szCs w:val="28"/>
          <w:lang w:val="uk-UA"/>
        </w:rPr>
        <w:t xml:space="preserve"> – </w:t>
      </w:r>
      <w:r w:rsidRPr="00801FF4">
        <w:rPr>
          <w:rFonts w:ascii="Times New Roman" w:hAnsi="Times New Roman" w:cs="Times New Roman"/>
          <w:sz w:val="28"/>
          <w:szCs w:val="28"/>
          <w:lang w:val="uk-UA"/>
        </w:rPr>
        <w:t>С. 192</w:t>
      </w:r>
      <w:r>
        <w:rPr>
          <w:rFonts w:ascii="Times New Roman" w:hAnsi="Times New Roman" w:cs="Times New Roman"/>
          <w:sz w:val="28"/>
          <w:szCs w:val="28"/>
          <w:lang w:val="uk-UA"/>
        </w:rPr>
        <w:t xml:space="preserve"> – </w:t>
      </w:r>
      <w:r w:rsidRPr="00801FF4">
        <w:rPr>
          <w:rFonts w:ascii="Times New Roman" w:hAnsi="Times New Roman" w:cs="Times New Roman"/>
          <w:sz w:val="28"/>
          <w:szCs w:val="28"/>
          <w:lang w:val="uk-UA"/>
        </w:rPr>
        <w:t>221.</w:t>
      </w:r>
    </w:p>
    <w:p w14:paraId="0E189CAA" w14:textId="606EA16F" w:rsidR="005C2483" w:rsidRPr="00801FF4" w:rsidRDefault="005C2483" w:rsidP="005C2483">
      <w:pPr>
        <w:autoSpaceDE w:val="0"/>
        <w:autoSpaceDN w:val="0"/>
        <w:adjustRightInd w:val="0"/>
        <w:spacing w:line="360" w:lineRule="auto"/>
        <w:jc w:val="both"/>
        <w:rPr>
          <w:rFonts w:ascii="Times New Roman" w:hAnsi="Times New Roman" w:cs="Times New Roman"/>
          <w:sz w:val="28"/>
          <w:szCs w:val="28"/>
          <w:lang w:val="uk-UA"/>
        </w:rPr>
      </w:pPr>
      <w:r w:rsidRPr="00801FF4">
        <w:rPr>
          <w:rFonts w:ascii="Times New Roman" w:hAnsi="Times New Roman" w:cs="Times New Roman"/>
          <w:sz w:val="28"/>
          <w:szCs w:val="28"/>
          <w:lang w:val="uk-UA"/>
        </w:rPr>
        <w:t>8.</w:t>
      </w:r>
      <w:r>
        <w:rPr>
          <w:rFonts w:ascii="Times New Roman" w:hAnsi="Times New Roman" w:cs="Times New Roman"/>
          <w:sz w:val="28"/>
          <w:szCs w:val="28"/>
          <w:lang w:val="uk-UA"/>
        </w:rPr>
        <w:t> </w:t>
      </w:r>
      <w:r w:rsidRPr="00801FF4">
        <w:rPr>
          <w:rFonts w:ascii="Times New Roman" w:hAnsi="Times New Roman" w:cs="Times New Roman"/>
          <w:i/>
          <w:iCs/>
          <w:sz w:val="28"/>
          <w:szCs w:val="28"/>
          <w:lang w:val="uk-UA"/>
        </w:rPr>
        <w:t xml:space="preserve">Теория и методика физического воспитания: </w:t>
      </w:r>
      <w:r w:rsidRPr="00801FF4">
        <w:rPr>
          <w:rFonts w:ascii="Times New Roman" w:hAnsi="Times New Roman" w:cs="Times New Roman"/>
          <w:sz w:val="28"/>
          <w:szCs w:val="28"/>
          <w:lang w:val="uk-UA"/>
        </w:rPr>
        <w:t>Учеб. для студентов фак.физ.культуры / Под ред. Б.</w:t>
      </w:r>
      <w:r>
        <w:rPr>
          <w:rFonts w:ascii="Times New Roman" w:hAnsi="Times New Roman" w:cs="Times New Roman"/>
          <w:sz w:val="28"/>
          <w:szCs w:val="28"/>
          <w:lang w:val="uk-UA"/>
        </w:rPr>
        <w:t> </w:t>
      </w:r>
      <w:r w:rsidRPr="00801FF4">
        <w:rPr>
          <w:rFonts w:ascii="Times New Roman" w:hAnsi="Times New Roman" w:cs="Times New Roman"/>
          <w:sz w:val="28"/>
          <w:szCs w:val="28"/>
          <w:lang w:val="uk-UA"/>
        </w:rPr>
        <w:t>А.</w:t>
      </w:r>
      <w:r>
        <w:rPr>
          <w:rFonts w:ascii="Times New Roman" w:hAnsi="Times New Roman" w:cs="Times New Roman"/>
          <w:sz w:val="28"/>
          <w:szCs w:val="28"/>
          <w:lang w:val="uk-UA"/>
        </w:rPr>
        <w:t> </w:t>
      </w:r>
      <w:r w:rsidRPr="00801FF4">
        <w:rPr>
          <w:rFonts w:ascii="Times New Roman" w:hAnsi="Times New Roman" w:cs="Times New Roman"/>
          <w:sz w:val="28"/>
          <w:szCs w:val="28"/>
          <w:lang w:val="uk-UA"/>
        </w:rPr>
        <w:t>Ашмарина.</w:t>
      </w:r>
      <w:r>
        <w:rPr>
          <w:rFonts w:ascii="Times New Roman" w:hAnsi="Times New Roman" w:cs="Times New Roman"/>
          <w:sz w:val="28"/>
          <w:szCs w:val="28"/>
          <w:lang w:val="uk-UA"/>
        </w:rPr>
        <w:t xml:space="preserve"> – </w:t>
      </w:r>
      <w:r w:rsidRPr="00801FF4">
        <w:rPr>
          <w:rFonts w:ascii="Times New Roman" w:hAnsi="Times New Roman" w:cs="Times New Roman"/>
          <w:sz w:val="28"/>
          <w:szCs w:val="28"/>
          <w:lang w:val="uk-UA"/>
        </w:rPr>
        <w:t>М.: Просвещение, 1990.</w:t>
      </w:r>
      <w:r>
        <w:rPr>
          <w:rFonts w:ascii="Times New Roman" w:hAnsi="Times New Roman" w:cs="Times New Roman"/>
          <w:sz w:val="28"/>
          <w:szCs w:val="28"/>
          <w:lang w:val="uk-UA"/>
        </w:rPr>
        <w:t xml:space="preserve"> – </w:t>
      </w:r>
      <w:r w:rsidRPr="00801FF4">
        <w:rPr>
          <w:rFonts w:ascii="Times New Roman" w:hAnsi="Times New Roman" w:cs="Times New Roman"/>
          <w:sz w:val="28"/>
          <w:szCs w:val="28"/>
          <w:lang w:val="uk-UA"/>
        </w:rPr>
        <w:t>С. 136</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w:t>
      </w:r>
      <w:r w:rsidRPr="00801FF4">
        <w:rPr>
          <w:rFonts w:ascii="Times New Roman" w:hAnsi="Times New Roman" w:cs="Times New Roman"/>
          <w:sz w:val="28"/>
          <w:szCs w:val="28"/>
          <w:lang w:val="uk-UA"/>
        </w:rPr>
        <w:t>142.</w:t>
      </w:r>
    </w:p>
    <w:p w14:paraId="613EDC87" w14:textId="77777777" w:rsidR="005C2483" w:rsidRPr="00801FF4" w:rsidRDefault="005C2483" w:rsidP="005C2483">
      <w:pPr>
        <w:autoSpaceDE w:val="0"/>
        <w:autoSpaceDN w:val="0"/>
        <w:adjustRightInd w:val="0"/>
        <w:spacing w:line="360" w:lineRule="auto"/>
        <w:jc w:val="both"/>
        <w:rPr>
          <w:rFonts w:ascii="Times New Roman" w:hAnsi="Times New Roman" w:cs="Times New Roman"/>
          <w:sz w:val="28"/>
          <w:szCs w:val="28"/>
          <w:lang w:val="uk-UA"/>
        </w:rPr>
      </w:pPr>
      <w:r w:rsidRPr="00801FF4">
        <w:rPr>
          <w:rFonts w:ascii="Times New Roman" w:hAnsi="Times New Roman" w:cs="Times New Roman"/>
          <w:sz w:val="28"/>
          <w:szCs w:val="28"/>
          <w:lang w:val="uk-UA"/>
        </w:rPr>
        <w:t>9.</w:t>
      </w:r>
      <w:r>
        <w:rPr>
          <w:lang w:val="uk-UA"/>
        </w:rPr>
        <w:t> </w:t>
      </w:r>
      <w:r w:rsidRPr="00801FF4">
        <w:rPr>
          <w:rFonts w:ascii="Times New Roman" w:hAnsi="Times New Roman" w:cs="Times New Roman"/>
          <w:i/>
          <w:iCs/>
          <w:sz w:val="28"/>
          <w:szCs w:val="28"/>
          <w:lang w:val="uk-UA"/>
        </w:rPr>
        <w:t>Худолій О.</w:t>
      </w:r>
      <w:r>
        <w:rPr>
          <w:rFonts w:ascii="Times New Roman" w:hAnsi="Times New Roman" w:cs="Times New Roman"/>
          <w:i/>
          <w:iCs/>
          <w:sz w:val="28"/>
          <w:szCs w:val="28"/>
          <w:lang w:val="uk-UA"/>
        </w:rPr>
        <w:t> </w:t>
      </w:r>
      <w:r w:rsidRPr="00801FF4">
        <w:rPr>
          <w:rFonts w:ascii="Times New Roman" w:hAnsi="Times New Roman" w:cs="Times New Roman"/>
          <w:i/>
          <w:iCs/>
          <w:sz w:val="28"/>
          <w:szCs w:val="28"/>
          <w:lang w:val="uk-UA"/>
        </w:rPr>
        <w:t xml:space="preserve">М. </w:t>
      </w:r>
      <w:r w:rsidRPr="00801FF4">
        <w:rPr>
          <w:rFonts w:ascii="Times New Roman" w:hAnsi="Times New Roman" w:cs="Times New Roman"/>
          <w:sz w:val="28"/>
          <w:szCs w:val="28"/>
          <w:lang w:val="uk-UA"/>
        </w:rPr>
        <w:t>Основи методики викладання гімнастики: Навч. посібник.</w:t>
      </w:r>
      <w:r>
        <w:rPr>
          <w:rFonts w:ascii="Times New Roman" w:hAnsi="Times New Roman" w:cs="Times New Roman"/>
          <w:sz w:val="28"/>
          <w:szCs w:val="28"/>
          <w:lang w:val="uk-UA"/>
        </w:rPr>
        <w:t xml:space="preserve"> – </w:t>
      </w:r>
      <w:r w:rsidRPr="00801FF4">
        <w:rPr>
          <w:rFonts w:ascii="Times New Roman" w:hAnsi="Times New Roman" w:cs="Times New Roman"/>
          <w:sz w:val="28"/>
          <w:szCs w:val="28"/>
          <w:lang w:val="uk-UA"/>
        </w:rPr>
        <w:t>Харків: ОВС, 2004.</w:t>
      </w:r>
      <w:r>
        <w:rPr>
          <w:rFonts w:ascii="Times New Roman" w:hAnsi="Times New Roman" w:cs="Times New Roman"/>
          <w:sz w:val="28"/>
          <w:szCs w:val="28"/>
          <w:lang w:val="uk-UA"/>
        </w:rPr>
        <w:t xml:space="preserve"> – </w:t>
      </w:r>
      <w:r w:rsidRPr="00801FF4">
        <w:rPr>
          <w:rFonts w:ascii="Times New Roman" w:hAnsi="Times New Roman" w:cs="Times New Roman"/>
          <w:sz w:val="28"/>
          <w:szCs w:val="28"/>
          <w:lang w:val="uk-UA"/>
        </w:rPr>
        <w:t>С. 245</w:t>
      </w:r>
      <w:r>
        <w:rPr>
          <w:rFonts w:ascii="Times New Roman" w:hAnsi="Times New Roman" w:cs="Times New Roman"/>
          <w:sz w:val="28"/>
          <w:szCs w:val="28"/>
          <w:lang w:val="uk-UA"/>
        </w:rPr>
        <w:t xml:space="preserve"> – </w:t>
      </w:r>
      <w:r w:rsidRPr="00801FF4">
        <w:rPr>
          <w:rFonts w:ascii="Times New Roman" w:hAnsi="Times New Roman" w:cs="Times New Roman"/>
          <w:sz w:val="28"/>
          <w:szCs w:val="28"/>
          <w:lang w:val="uk-UA"/>
        </w:rPr>
        <w:t>259.</w:t>
      </w:r>
    </w:p>
    <w:p w14:paraId="439F1EC7" w14:textId="77777777" w:rsidR="005C2483" w:rsidRPr="00801FF4" w:rsidRDefault="005C2483" w:rsidP="005C2483">
      <w:pPr>
        <w:autoSpaceDE w:val="0"/>
        <w:autoSpaceDN w:val="0"/>
        <w:adjustRightInd w:val="0"/>
        <w:spacing w:line="360" w:lineRule="auto"/>
        <w:jc w:val="both"/>
        <w:rPr>
          <w:rFonts w:ascii="Times New Roman" w:hAnsi="Times New Roman" w:cs="Times New Roman"/>
          <w:sz w:val="28"/>
          <w:szCs w:val="28"/>
          <w:lang w:val="uk-UA"/>
        </w:rPr>
      </w:pPr>
      <w:r w:rsidRPr="00801FF4">
        <w:rPr>
          <w:rFonts w:ascii="Times New Roman" w:hAnsi="Times New Roman" w:cs="Times New Roman"/>
          <w:sz w:val="28"/>
          <w:szCs w:val="28"/>
          <w:lang w:val="uk-UA"/>
        </w:rPr>
        <w:t>10.</w:t>
      </w:r>
      <w:r>
        <w:rPr>
          <w:rFonts w:ascii="Times New Roman" w:hAnsi="Times New Roman" w:cs="Times New Roman"/>
          <w:sz w:val="28"/>
          <w:szCs w:val="28"/>
          <w:lang w:val="uk-UA"/>
        </w:rPr>
        <w:t> </w:t>
      </w:r>
      <w:r w:rsidRPr="00801FF4">
        <w:rPr>
          <w:rFonts w:ascii="Times New Roman" w:hAnsi="Times New Roman" w:cs="Times New Roman"/>
          <w:i/>
          <w:iCs/>
          <w:sz w:val="28"/>
          <w:szCs w:val="28"/>
          <w:lang w:val="uk-UA"/>
        </w:rPr>
        <w:t>Худолій О.</w:t>
      </w:r>
      <w:r>
        <w:rPr>
          <w:rFonts w:ascii="Times New Roman" w:hAnsi="Times New Roman" w:cs="Times New Roman"/>
          <w:i/>
          <w:iCs/>
          <w:sz w:val="28"/>
          <w:szCs w:val="28"/>
          <w:lang w:val="uk-UA"/>
        </w:rPr>
        <w:t> </w:t>
      </w:r>
      <w:r w:rsidRPr="00801FF4">
        <w:rPr>
          <w:rFonts w:ascii="Times New Roman" w:hAnsi="Times New Roman" w:cs="Times New Roman"/>
          <w:i/>
          <w:iCs/>
          <w:sz w:val="28"/>
          <w:szCs w:val="28"/>
          <w:lang w:val="uk-UA"/>
        </w:rPr>
        <w:t xml:space="preserve">М. </w:t>
      </w:r>
      <w:r w:rsidRPr="00801FF4">
        <w:rPr>
          <w:rFonts w:ascii="Times New Roman" w:hAnsi="Times New Roman" w:cs="Times New Roman"/>
          <w:sz w:val="28"/>
          <w:szCs w:val="28"/>
          <w:lang w:val="uk-UA"/>
        </w:rPr>
        <w:t>Загальні основи теорії і методики фізичного виховання: Навчальний посібник.</w:t>
      </w:r>
      <w:r>
        <w:rPr>
          <w:rFonts w:ascii="Times New Roman" w:hAnsi="Times New Roman" w:cs="Times New Roman"/>
          <w:sz w:val="28"/>
          <w:szCs w:val="28"/>
          <w:lang w:val="uk-UA"/>
        </w:rPr>
        <w:t xml:space="preserve"> – </w:t>
      </w:r>
      <w:r w:rsidRPr="00801FF4">
        <w:rPr>
          <w:rFonts w:ascii="Times New Roman" w:hAnsi="Times New Roman" w:cs="Times New Roman"/>
          <w:sz w:val="28"/>
          <w:szCs w:val="28"/>
          <w:lang w:val="uk-UA"/>
        </w:rPr>
        <w:t>Харків: ОВС, 2007.</w:t>
      </w:r>
      <w:r>
        <w:rPr>
          <w:rFonts w:ascii="Times New Roman" w:hAnsi="Times New Roman" w:cs="Times New Roman"/>
          <w:sz w:val="28"/>
          <w:szCs w:val="28"/>
          <w:lang w:val="uk-UA"/>
        </w:rPr>
        <w:t xml:space="preserve"> – </w:t>
      </w:r>
      <w:r w:rsidRPr="00801FF4">
        <w:rPr>
          <w:rFonts w:ascii="Times New Roman" w:hAnsi="Times New Roman" w:cs="Times New Roman"/>
          <w:sz w:val="28"/>
          <w:szCs w:val="28"/>
          <w:lang w:val="uk-UA"/>
        </w:rPr>
        <w:t>С. 236</w:t>
      </w:r>
      <w:r>
        <w:rPr>
          <w:rFonts w:ascii="Times New Roman" w:hAnsi="Times New Roman" w:cs="Times New Roman"/>
          <w:sz w:val="28"/>
          <w:szCs w:val="28"/>
          <w:lang w:val="uk-UA"/>
        </w:rPr>
        <w:t xml:space="preserve"> – </w:t>
      </w:r>
      <w:r w:rsidRPr="00801FF4">
        <w:rPr>
          <w:rFonts w:ascii="Times New Roman" w:hAnsi="Times New Roman" w:cs="Times New Roman"/>
          <w:sz w:val="28"/>
          <w:szCs w:val="28"/>
          <w:lang w:val="uk-UA"/>
        </w:rPr>
        <w:t>265.</w:t>
      </w:r>
    </w:p>
    <w:p w14:paraId="4A6C9C2C" w14:textId="77777777" w:rsidR="005C2483" w:rsidRPr="00801FF4" w:rsidRDefault="005C2483" w:rsidP="005C2483">
      <w:pPr>
        <w:autoSpaceDE w:val="0"/>
        <w:autoSpaceDN w:val="0"/>
        <w:adjustRightInd w:val="0"/>
        <w:spacing w:line="360" w:lineRule="auto"/>
        <w:jc w:val="both"/>
        <w:rPr>
          <w:rFonts w:ascii="Times New Roman" w:hAnsi="Times New Roman" w:cs="Times New Roman"/>
          <w:sz w:val="28"/>
          <w:szCs w:val="28"/>
          <w:lang w:val="uk-UA"/>
        </w:rPr>
      </w:pPr>
      <w:r w:rsidRPr="00801FF4">
        <w:rPr>
          <w:rFonts w:ascii="Times New Roman" w:hAnsi="Times New Roman" w:cs="Times New Roman"/>
          <w:sz w:val="28"/>
          <w:szCs w:val="28"/>
          <w:lang w:val="uk-UA"/>
        </w:rPr>
        <w:t>11.</w:t>
      </w:r>
      <w:r>
        <w:rPr>
          <w:rFonts w:ascii="Times New Roman" w:hAnsi="Times New Roman" w:cs="Times New Roman"/>
          <w:sz w:val="28"/>
          <w:szCs w:val="28"/>
          <w:lang w:val="uk-UA"/>
        </w:rPr>
        <w:t> </w:t>
      </w:r>
      <w:r w:rsidRPr="00801FF4">
        <w:rPr>
          <w:rFonts w:ascii="Times New Roman" w:hAnsi="Times New Roman" w:cs="Times New Roman"/>
          <w:i/>
          <w:iCs/>
          <w:sz w:val="28"/>
          <w:szCs w:val="28"/>
          <w:lang w:val="uk-UA"/>
        </w:rPr>
        <w:t>Шиян Б.</w:t>
      </w:r>
      <w:r>
        <w:rPr>
          <w:rFonts w:ascii="Times New Roman" w:hAnsi="Times New Roman" w:cs="Times New Roman"/>
          <w:i/>
          <w:iCs/>
          <w:sz w:val="28"/>
          <w:szCs w:val="28"/>
          <w:lang w:val="uk-UA"/>
        </w:rPr>
        <w:t> </w:t>
      </w:r>
      <w:r w:rsidRPr="00801FF4">
        <w:rPr>
          <w:rFonts w:ascii="Times New Roman" w:hAnsi="Times New Roman" w:cs="Times New Roman"/>
          <w:i/>
          <w:iCs/>
          <w:sz w:val="28"/>
          <w:szCs w:val="28"/>
          <w:lang w:val="uk-UA"/>
        </w:rPr>
        <w:t xml:space="preserve">М. </w:t>
      </w:r>
      <w:r w:rsidRPr="00801FF4">
        <w:rPr>
          <w:rFonts w:ascii="Times New Roman" w:hAnsi="Times New Roman" w:cs="Times New Roman"/>
          <w:sz w:val="28"/>
          <w:szCs w:val="28"/>
          <w:lang w:val="uk-UA"/>
        </w:rPr>
        <w:t>Теорія і методика фізичного виховання школярів. Частина 1.</w:t>
      </w:r>
      <w:r>
        <w:rPr>
          <w:rFonts w:ascii="Times New Roman" w:hAnsi="Times New Roman" w:cs="Times New Roman"/>
          <w:sz w:val="28"/>
          <w:szCs w:val="28"/>
          <w:lang w:val="uk-UA"/>
        </w:rPr>
        <w:t xml:space="preserve"> – </w:t>
      </w:r>
      <w:r w:rsidRPr="00801FF4">
        <w:rPr>
          <w:rFonts w:ascii="Times New Roman" w:hAnsi="Times New Roman" w:cs="Times New Roman"/>
          <w:sz w:val="28"/>
          <w:szCs w:val="28"/>
          <w:lang w:val="uk-UA"/>
        </w:rPr>
        <w:t>Тернопіль: Навчальна книга</w:t>
      </w:r>
      <w:r>
        <w:rPr>
          <w:rFonts w:ascii="Times New Roman" w:hAnsi="Times New Roman" w:cs="Times New Roman"/>
          <w:sz w:val="28"/>
          <w:szCs w:val="28"/>
          <w:lang w:val="uk-UA"/>
        </w:rPr>
        <w:t xml:space="preserve"> – </w:t>
      </w:r>
      <w:r w:rsidRPr="00801FF4">
        <w:rPr>
          <w:rFonts w:ascii="Times New Roman" w:hAnsi="Times New Roman" w:cs="Times New Roman"/>
          <w:sz w:val="28"/>
          <w:szCs w:val="28"/>
          <w:lang w:val="uk-UA"/>
        </w:rPr>
        <w:t>Богдан, 2001.</w:t>
      </w:r>
      <w:r>
        <w:rPr>
          <w:rFonts w:ascii="Times New Roman" w:hAnsi="Times New Roman" w:cs="Times New Roman"/>
          <w:sz w:val="28"/>
          <w:szCs w:val="28"/>
          <w:lang w:val="uk-UA"/>
        </w:rPr>
        <w:t xml:space="preserve"> – </w:t>
      </w:r>
      <w:r w:rsidRPr="00801FF4">
        <w:rPr>
          <w:rFonts w:ascii="Times New Roman" w:hAnsi="Times New Roman" w:cs="Times New Roman"/>
          <w:sz w:val="28"/>
          <w:szCs w:val="28"/>
          <w:lang w:val="uk-UA"/>
        </w:rPr>
        <w:t>С. 177</w:t>
      </w:r>
      <w:r>
        <w:rPr>
          <w:rFonts w:ascii="Times New Roman" w:hAnsi="Times New Roman" w:cs="Times New Roman"/>
          <w:sz w:val="28"/>
          <w:szCs w:val="28"/>
          <w:lang w:val="uk-UA"/>
        </w:rPr>
        <w:t xml:space="preserve"> – </w:t>
      </w:r>
      <w:r w:rsidRPr="00801FF4">
        <w:rPr>
          <w:rFonts w:ascii="Times New Roman" w:hAnsi="Times New Roman" w:cs="Times New Roman"/>
          <w:sz w:val="28"/>
          <w:szCs w:val="28"/>
          <w:lang w:val="uk-UA"/>
        </w:rPr>
        <w:t>196.</w:t>
      </w:r>
    </w:p>
    <w:p w14:paraId="43B022B2" w14:textId="0411A4B8" w:rsidR="005C2483" w:rsidRDefault="005C2483" w:rsidP="005C2483">
      <w:pPr>
        <w:autoSpaceDE w:val="0"/>
        <w:autoSpaceDN w:val="0"/>
        <w:adjustRightInd w:val="0"/>
        <w:spacing w:line="360" w:lineRule="auto"/>
        <w:ind w:firstLine="708"/>
        <w:jc w:val="both"/>
        <w:rPr>
          <w:rFonts w:ascii="Times New Roman" w:hAnsi="Times New Roman" w:cs="Times New Roman"/>
          <w:b/>
          <w:bCs/>
          <w:iCs/>
          <w:sz w:val="28"/>
          <w:szCs w:val="28"/>
          <w:lang w:val="uk-UA"/>
        </w:rPr>
      </w:pPr>
    </w:p>
    <w:p w14:paraId="33E8E6FC" w14:textId="77777777" w:rsidR="005C2483" w:rsidRDefault="005C2483" w:rsidP="005C2483">
      <w:pPr>
        <w:autoSpaceDE w:val="0"/>
        <w:autoSpaceDN w:val="0"/>
        <w:adjustRightInd w:val="0"/>
        <w:spacing w:line="360" w:lineRule="auto"/>
        <w:ind w:firstLine="708"/>
        <w:jc w:val="both"/>
        <w:rPr>
          <w:rFonts w:ascii="Times New Roman" w:hAnsi="Times New Roman" w:cs="Times New Roman"/>
          <w:b/>
          <w:bCs/>
          <w:iCs/>
          <w:sz w:val="28"/>
          <w:szCs w:val="28"/>
          <w:lang w:val="uk-UA"/>
        </w:rPr>
      </w:pPr>
    </w:p>
    <w:p w14:paraId="3C3C3F80" w14:textId="43252BE4" w:rsidR="005C2483" w:rsidRPr="00044941" w:rsidRDefault="005C2483" w:rsidP="005C2483">
      <w:pPr>
        <w:autoSpaceDE w:val="0"/>
        <w:autoSpaceDN w:val="0"/>
        <w:adjustRightInd w:val="0"/>
        <w:spacing w:line="360" w:lineRule="auto"/>
        <w:ind w:firstLine="708"/>
        <w:jc w:val="both"/>
        <w:rPr>
          <w:rFonts w:ascii="Times New Roman" w:hAnsi="Times New Roman" w:cs="Times New Roman"/>
          <w:b/>
          <w:sz w:val="28"/>
          <w:szCs w:val="28"/>
          <w:lang w:val="uk-UA"/>
        </w:rPr>
      </w:pPr>
      <w:r w:rsidRPr="00044941">
        <w:rPr>
          <w:rFonts w:ascii="Times New Roman" w:hAnsi="Times New Roman" w:cs="Times New Roman"/>
          <w:b/>
          <w:sz w:val="28"/>
          <w:szCs w:val="28"/>
          <w:lang w:val="uk-UA"/>
        </w:rPr>
        <w:t>1</w:t>
      </w:r>
      <w:r>
        <w:rPr>
          <w:rFonts w:ascii="Times New Roman" w:hAnsi="Times New Roman" w:cs="Times New Roman"/>
          <w:b/>
          <w:sz w:val="28"/>
          <w:szCs w:val="28"/>
          <w:lang w:val="uk-UA"/>
        </w:rPr>
        <w:t>.</w:t>
      </w:r>
      <w:r w:rsidRPr="00044941">
        <w:rPr>
          <w:rFonts w:ascii="Times New Roman" w:hAnsi="Times New Roman" w:cs="Times New Roman"/>
          <w:b/>
          <w:sz w:val="28"/>
          <w:szCs w:val="28"/>
          <w:lang w:val="uk-UA"/>
        </w:rPr>
        <w:tab/>
        <w:t>Поняття про силу</w:t>
      </w:r>
    </w:p>
    <w:p w14:paraId="6E5CD921" w14:textId="77777777" w:rsidR="005C2483" w:rsidRDefault="005C2483" w:rsidP="005C2483">
      <w:pPr>
        <w:autoSpaceDE w:val="0"/>
        <w:autoSpaceDN w:val="0"/>
        <w:adjustRightInd w:val="0"/>
        <w:spacing w:line="360" w:lineRule="auto"/>
        <w:ind w:firstLine="708"/>
        <w:jc w:val="both"/>
        <w:rPr>
          <w:rFonts w:ascii="Times New Roman" w:hAnsi="Times New Roman" w:cs="Times New Roman"/>
          <w:b/>
          <w:sz w:val="28"/>
          <w:szCs w:val="28"/>
          <w:lang w:val="uk-UA"/>
        </w:rPr>
      </w:pPr>
    </w:p>
    <w:p w14:paraId="7B02B9B3" w14:textId="77777777" w:rsidR="005C2483" w:rsidRDefault="005C2483" w:rsidP="005C2483">
      <w:pPr>
        <w:autoSpaceDE w:val="0"/>
        <w:autoSpaceDN w:val="0"/>
        <w:adjustRightInd w:val="0"/>
        <w:spacing w:line="360" w:lineRule="auto"/>
        <w:ind w:firstLine="708"/>
        <w:jc w:val="both"/>
        <w:rPr>
          <w:rFonts w:ascii="Times New Roman" w:hAnsi="Times New Roman" w:cs="Times New Roman"/>
          <w:b/>
          <w:sz w:val="28"/>
          <w:szCs w:val="28"/>
          <w:lang w:val="uk-UA"/>
        </w:rPr>
      </w:pPr>
    </w:p>
    <w:p w14:paraId="329B0BD4" w14:textId="77777777" w:rsidR="005C2483" w:rsidRPr="00CF6886" w:rsidRDefault="005C2483" w:rsidP="005C2483">
      <w:pPr>
        <w:shd w:val="clear" w:color="auto" w:fill="FFFFFF"/>
        <w:spacing w:line="360" w:lineRule="auto"/>
        <w:ind w:right="5" w:firstLine="350"/>
        <w:jc w:val="both"/>
        <w:rPr>
          <w:sz w:val="28"/>
          <w:szCs w:val="28"/>
          <w:lang w:val="uk-UA"/>
        </w:rPr>
      </w:pPr>
      <w:r w:rsidRPr="00CF6886">
        <w:rPr>
          <w:rFonts w:ascii="Times New Roman" w:hAnsi="Times New Roman" w:cs="Times New Roman"/>
          <w:i/>
          <w:sz w:val="28"/>
          <w:szCs w:val="28"/>
          <w:lang w:val="uk-UA"/>
        </w:rPr>
        <w:t xml:space="preserve">Сила </w:t>
      </w:r>
      <w:r w:rsidRPr="00CF6886">
        <w:rPr>
          <w:rFonts w:ascii="Times New Roman" w:hAnsi="Times New Roman" w:cs="Times New Roman"/>
          <w:iCs/>
          <w:sz w:val="28"/>
          <w:szCs w:val="28"/>
          <w:lang w:val="uk-UA"/>
        </w:rPr>
        <w:t xml:space="preserve">людини визначається як здібність переборювати зовнішній опір чи протидіяти йому за рахунок м'язових зусиль (В. М. Зациорский, 1966). </w:t>
      </w:r>
      <w:r w:rsidRPr="00CF6886">
        <w:rPr>
          <w:rFonts w:ascii="Times New Roman" w:eastAsia="Times New Roman" w:hAnsi="Times New Roman" w:cs="Times New Roman"/>
          <w:bCs/>
          <w:i/>
          <w:color w:val="000000"/>
          <w:spacing w:val="-2"/>
          <w:sz w:val="28"/>
          <w:szCs w:val="28"/>
          <w:lang w:val="uk-UA"/>
        </w:rPr>
        <w:t xml:space="preserve">Силові здібності – </w:t>
      </w:r>
      <w:r w:rsidRPr="00CF6886">
        <w:rPr>
          <w:rFonts w:ascii="Times New Roman" w:eastAsia="Times New Roman" w:hAnsi="Times New Roman" w:cs="Times New Roman"/>
          <w:color w:val="000000"/>
          <w:spacing w:val="-2"/>
          <w:sz w:val="28"/>
          <w:szCs w:val="28"/>
          <w:lang w:val="uk-UA"/>
        </w:rPr>
        <w:t xml:space="preserve">це генетично обумовлена в розвитку комплексна рухова якість, яка дозволяє виконувати вправи з відповідним </w:t>
      </w:r>
      <w:r w:rsidRPr="00CF6886">
        <w:rPr>
          <w:rFonts w:ascii="Times New Roman" w:eastAsia="Times New Roman" w:hAnsi="Times New Roman" w:cs="Times New Roman"/>
          <w:color w:val="000000"/>
          <w:spacing w:val="-1"/>
          <w:sz w:val="28"/>
          <w:szCs w:val="28"/>
          <w:lang w:val="uk-UA"/>
        </w:rPr>
        <w:t>м'язовим зусиллям Л. П. Сергієнко (2007).</w:t>
      </w:r>
    </w:p>
    <w:p w14:paraId="01218AFA" w14:textId="77777777" w:rsidR="005C2483" w:rsidRPr="00CF6886" w:rsidRDefault="005C2483" w:rsidP="005C2483">
      <w:pPr>
        <w:spacing w:line="360" w:lineRule="auto"/>
        <w:ind w:firstLine="350"/>
        <w:jc w:val="both"/>
        <w:rPr>
          <w:rFonts w:ascii="Times New Roman" w:hAnsi="Times New Roman" w:cs="Times New Roman"/>
          <w:i/>
          <w:sz w:val="28"/>
          <w:szCs w:val="28"/>
          <w:lang w:val="uk-UA"/>
        </w:rPr>
      </w:pPr>
      <w:r w:rsidRPr="00CF6886">
        <w:rPr>
          <w:rFonts w:ascii="Times New Roman" w:hAnsi="Times New Roman" w:cs="Times New Roman"/>
          <w:sz w:val="28"/>
          <w:szCs w:val="28"/>
          <w:lang w:val="uk-UA"/>
        </w:rPr>
        <w:t xml:space="preserve">Силовий хист безпосередньо проявляється у величині робочого (рухового) зусилля, забезпечується цілісною реакцією організму, зв'язаною з мобілізацією психічних якостей, моторної, м'язової, вегетативної, гормональної функцій й інших його фізіологічних систем. Тому силовий хист не зводиться до поняття «сила м'язів», тобто тільки механічної характеристики їх скорочення. На думку </w:t>
      </w:r>
      <w:r w:rsidRPr="00CF6886">
        <w:rPr>
          <w:rFonts w:ascii="Times New Roman" w:hAnsi="Times New Roman" w:cs="Times New Roman"/>
          <w:sz w:val="28"/>
          <w:szCs w:val="28"/>
          <w:lang w:val="uk-UA"/>
        </w:rPr>
        <w:lastRenderedPageBreak/>
        <w:t xml:space="preserve">Ю. В. Менхіна (1989), силова підготовка ефективна, якщо після досягнення необхідного рівня розвитку вона стає </w:t>
      </w:r>
      <w:r w:rsidRPr="00CF6886">
        <w:rPr>
          <w:rFonts w:ascii="Times New Roman" w:hAnsi="Times New Roman" w:cs="Times New Roman"/>
          <w:i/>
          <w:sz w:val="28"/>
          <w:szCs w:val="28"/>
          <w:lang w:val="uk-UA"/>
        </w:rPr>
        <w:t>природною частиною рухової навички.</w:t>
      </w:r>
    </w:p>
    <w:p w14:paraId="7EDD4CD1" w14:textId="77777777" w:rsidR="005C2483" w:rsidRPr="00CF6886" w:rsidRDefault="005C2483" w:rsidP="005C2483">
      <w:pPr>
        <w:spacing w:line="360" w:lineRule="auto"/>
        <w:ind w:firstLine="350"/>
        <w:jc w:val="both"/>
        <w:rPr>
          <w:rFonts w:ascii="Times New Roman" w:hAnsi="Times New Roman" w:cs="Times New Roman"/>
          <w:sz w:val="28"/>
          <w:szCs w:val="28"/>
          <w:lang w:val="uk-UA"/>
        </w:rPr>
      </w:pPr>
      <w:r w:rsidRPr="00CF6886">
        <w:rPr>
          <w:rFonts w:ascii="Times New Roman" w:hAnsi="Times New Roman" w:cs="Times New Roman"/>
          <w:sz w:val="28"/>
          <w:szCs w:val="28"/>
          <w:lang w:val="uk-UA"/>
        </w:rPr>
        <w:t>Сила скорочування скелетних м'язів зв'язується з такими фізіологічними факторами:</w:t>
      </w:r>
    </w:p>
    <w:p w14:paraId="0AD8F061" w14:textId="77777777" w:rsidR="005C2483" w:rsidRPr="00CF6886" w:rsidRDefault="005C2483" w:rsidP="005C2483">
      <w:pPr>
        <w:pStyle w:val="a3"/>
        <w:numPr>
          <w:ilvl w:val="0"/>
          <w:numId w:val="7"/>
        </w:numPr>
        <w:spacing w:line="360" w:lineRule="auto"/>
        <w:jc w:val="both"/>
        <w:rPr>
          <w:rFonts w:ascii="Times New Roman" w:hAnsi="Times New Roman" w:cs="Times New Roman"/>
          <w:sz w:val="28"/>
          <w:szCs w:val="28"/>
          <w:lang w:val="uk-UA"/>
        </w:rPr>
      </w:pPr>
      <w:r w:rsidRPr="00CF6886">
        <w:rPr>
          <w:rFonts w:ascii="Times New Roman" w:hAnsi="Times New Roman" w:cs="Times New Roman"/>
          <w:sz w:val="28"/>
          <w:szCs w:val="28"/>
          <w:lang w:val="uk-UA"/>
        </w:rPr>
        <w:t>центрально-нервовими, що організують вплив на мотонейрони і регулюють взаємодію м'язів;</w:t>
      </w:r>
    </w:p>
    <w:p w14:paraId="3F8A8165" w14:textId="77777777" w:rsidR="005C2483" w:rsidRPr="00CF6886" w:rsidRDefault="005C2483" w:rsidP="005C2483">
      <w:pPr>
        <w:pStyle w:val="a3"/>
        <w:numPr>
          <w:ilvl w:val="0"/>
          <w:numId w:val="7"/>
        </w:numPr>
        <w:spacing w:line="360" w:lineRule="auto"/>
        <w:jc w:val="both"/>
        <w:rPr>
          <w:rFonts w:ascii="Times New Roman" w:hAnsi="Times New Roman" w:cs="Times New Roman"/>
          <w:sz w:val="28"/>
          <w:szCs w:val="28"/>
          <w:lang w:val="uk-UA"/>
        </w:rPr>
      </w:pPr>
      <w:r w:rsidRPr="00CF6886">
        <w:rPr>
          <w:rFonts w:ascii="Times New Roman" w:hAnsi="Times New Roman" w:cs="Times New Roman"/>
          <w:sz w:val="28"/>
          <w:szCs w:val="28"/>
          <w:lang w:val="uk-UA"/>
        </w:rPr>
        <w:t>периферійними, що визначають властивості скорочення іпотечний функціональний стан м'язів;</w:t>
      </w:r>
    </w:p>
    <w:p w14:paraId="3F92D675" w14:textId="77777777" w:rsidR="005C2483" w:rsidRPr="00CF6886" w:rsidRDefault="005C2483" w:rsidP="005C2483">
      <w:pPr>
        <w:pStyle w:val="a3"/>
        <w:numPr>
          <w:ilvl w:val="0"/>
          <w:numId w:val="7"/>
        </w:numPr>
        <w:spacing w:line="360" w:lineRule="auto"/>
        <w:jc w:val="both"/>
        <w:rPr>
          <w:rFonts w:ascii="Times New Roman" w:hAnsi="Times New Roman" w:cs="Times New Roman"/>
          <w:sz w:val="28"/>
          <w:szCs w:val="28"/>
          <w:lang w:val="uk-UA"/>
        </w:rPr>
      </w:pPr>
      <w:r w:rsidRPr="00CF6886">
        <w:rPr>
          <w:rFonts w:ascii="Times New Roman" w:hAnsi="Times New Roman" w:cs="Times New Roman"/>
          <w:sz w:val="28"/>
          <w:szCs w:val="28"/>
          <w:lang w:val="uk-UA"/>
        </w:rPr>
        <w:t>енергетичними, що забезпечують механічний ефект скорочування м'язів.</w:t>
      </w:r>
    </w:p>
    <w:p w14:paraId="7F3A2D60" w14:textId="77777777" w:rsidR="005C2483" w:rsidRPr="00CF6886" w:rsidRDefault="005C2483" w:rsidP="005C2483">
      <w:pPr>
        <w:spacing w:line="360" w:lineRule="auto"/>
        <w:ind w:firstLine="360"/>
        <w:jc w:val="both"/>
        <w:rPr>
          <w:rFonts w:ascii="Times New Roman" w:hAnsi="Times New Roman" w:cs="Times New Roman"/>
          <w:sz w:val="28"/>
          <w:szCs w:val="28"/>
          <w:lang w:val="uk-UA"/>
        </w:rPr>
      </w:pPr>
      <w:r w:rsidRPr="00CF6886">
        <w:rPr>
          <w:rFonts w:ascii="Times New Roman" w:hAnsi="Times New Roman" w:cs="Times New Roman"/>
          <w:sz w:val="28"/>
          <w:szCs w:val="28"/>
          <w:lang w:val="uk-UA"/>
        </w:rPr>
        <w:t>Підвищення м'язової сили визначається здебільшого розвитком адаптаціонних змін на рівні ЦНС, які приводять до підвищення здібності моторних центрів мобілізувати більше число мотонейронів і удосконалення міжм'язової координації.</w:t>
      </w:r>
    </w:p>
    <w:p w14:paraId="75EBCB23" w14:textId="77777777" w:rsidR="005C2483" w:rsidRPr="00CF6886" w:rsidRDefault="005C2483" w:rsidP="005C2483">
      <w:pPr>
        <w:spacing w:line="360" w:lineRule="auto"/>
        <w:ind w:firstLine="360"/>
        <w:jc w:val="both"/>
        <w:rPr>
          <w:rFonts w:ascii="Times New Roman" w:hAnsi="Times New Roman" w:cs="Times New Roman"/>
          <w:sz w:val="28"/>
          <w:szCs w:val="28"/>
          <w:lang w:val="uk-UA"/>
        </w:rPr>
      </w:pPr>
      <w:r w:rsidRPr="00CF6886">
        <w:rPr>
          <w:rFonts w:ascii="Times New Roman" w:hAnsi="Times New Roman" w:cs="Times New Roman"/>
          <w:sz w:val="28"/>
          <w:szCs w:val="28"/>
          <w:lang w:val="uk-UA"/>
        </w:rPr>
        <w:t>До периферійних факторів, що впливають на силовий хист, відноситься насамперед співвідношення швидких і повільних волокон у м'язах, а також кількісний вміст енергетичних субстратів і їх доступність для утягнення в обмінні процеси в м'язових групах, що залучаються до роботи.</w:t>
      </w:r>
    </w:p>
    <w:p w14:paraId="71DCE2F1" w14:textId="77777777" w:rsidR="005C2483" w:rsidRPr="00CF6886" w:rsidRDefault="005C2483" w:rsidP="005C2483">
      <w:pPr>
        <w:spacing w:line="360" w:lineRule="auto"/>
        <w:ind w:firstLine="360"/>
        <w:jc w:val="both"/>
        <w:rPr>
          <w:rFonts w:ascii="Times New Roman" w:hAnsi="Times New Roman" w:cs="Times New Roman"/>
          <w:sz w:val="28"/>
          <w:szCs w:val="28"/>
          <w:lang w:val="uk-UA"/>
        </w:rPr>
      </w:pPr>
      <w:r w:rsidRPr="00CF6886">
        <w:rPr>
          <w:rFonts w:ascii="Times New Roman" w:hAnsi="Times New Roman" w:cs="Times New Roman"/>
          <w:sz w:val="28"/>
          <w:szCs w:val="28"/>
          <w:lang w:val="uk-UA"/>
        </w:rPr>
        <w:t>Максимальне зусилля (динамічне, ізометричне) мобілізує всі типи м'язових волокон з перевагою волокон II типу. Як швидкі, так і повільні волокна беруть участь у розвитку ізометричної сили, її величина визначається не стільки співвідношенням повільних і швидких волокон у м'язах, скільки кількістю активізованих м'язів, причому чим більше повільних волокон утягується в скорочування, тим вище ізометрична сила.</w:t>
      </w:r>
    </w:p>
    <w:p w14:paraId="41FB20AD" w14:textId="77777777" w:rsidR="005C2483" w:rsidRPr="00CF6886" w:rsidRDefault="005C2483" w:rsidP="005C2483">
      <w:pPr>
        <w:spacing w:line="360" w:lineRule="auto"/>
        <w:ind w:firstLine="360"/>
        <w:jc w:val="both"/>
        <w:rPr>
          <w:rFonts w:ascii="Times New Roman" w:hAnsi="Times New Roman" w:cs="Times New Roman"/>
          <w:sz w:val="28"/>
          <w:szCs w:val="28"/>
          <w:lang w:val="uk-UA"/>
        </w:rPr>
      </w:pPr>
      <w:r w:rsidRPr="00CF6886">
        <w:rPr>
          <w:rFonts w:ascii="Times New Roman" w:hAnsi="Times New Roman" w:cs="Times New Roman"/>
          <w:sz w:val="28"/>
          <w:szCs w:val="28"/>
          <w:lang w:val="uk-UA"/>
        </w:rPr>
        <w:t>Енергетичне забезпечення короткочасних зусиль великої потужності здійснюється в основному шляхом алактатного анаеробного процесу. Для адаптації до короткочасних великих силових навантажень характерно збільшення потужності системи глікогеноліза ігліколіза. Якщо після максимальних силових напружень, що не перевищують 6 с, в м'язах і крові лактат не виявляється, то після 30 с</w:t>
      </w:r>
      <w:r>
        <w:rPr>
          <w:rFonts w:ascii="Times New Roman" w:hAnsi="Times New Roman" w:cs="Times New Roman"/>
          <w:sz w:val="28"/>
          <w:szCs w:val="28"/>
          <w:lang w:val="uk-UA"/>
        </w:rPr>
        <w:t xml:space="preserve"> – </w:t>
      </w:r>
      <w:r w:rsidRPr="00CF6886">
        <w:rPr>
          <w:rFonts w:ascii="Times New Roman" w:hAnsi="Times New Roman" w:cs="Times New Roman"/>
          <w:sz w:val="28"/>
          <w:szCs w:val="28"/>
          <w:lang w:val="uk-UA"/>
        </w:rPr>
        <w:t>його концентрація значно підвищується. Причому рівні лак-тата, що утворилися в м'язах, можуть бути вищі чим в крові після динамічної роботи в 2 рази, а після статичної роботі</w:t>
      </w:r>
      <w:r>
        <w:rPr>
          <w:rFonts w:ascii="Times New Roman" w:hAnsi="Times New Roman" w:cs="Times New Roman"/>
          <w:sz w:val="28"/>
          <w:szCs w:val="28"/>
          <w:lang w:val="uk-UA"/>
        </w:rPr>
        <w:t xml:space="preserve"> – </w:t>
      </w:r>
      <w:r w:rsidRPr="00CF6886">
        <w:rPr>
          <w:rFonts w:ascii="Times New Roman" w:hAnsi="Times New Roman" w:cs="Times New Roman"/>
          <w:sz w:val="28"/>
          <w:szCs w:val="28"/>
          <w:lang w:val="uk-UA"/>
        </w:rPr>
        <w:t>в 6 раз.</w:t>
      </w:r>
    </w:p>
    <w:p w14:paraId="5A2160B1" w14:textId="61F638DA" w:rsidR="005C2483" w:rsidRPr="00CF6886" w:rsidRDefault="005C2483" w:rsidP="005C2483">
      <w:pPr>
        <w:shd w:val="clear" w:color="auto" w:fill="FFFFFF"/>
        <w:spacing w:line="360" w:lineRule="auto"/>
        <w:ind w:left="72" w:right="29" w:firstLine="346"/>
        <w:jc w:val="both"/>
        <w:rPr>
          <w:rFonts w:ascii="Times New Roman" w:hAnsi="Times New Roman" w:cs="Times New Roman"/>
          <w:sz w:val="28"/>
          <w:szCs w:val="28"/>
        </w:rPr>
      </w:pPr>
      <w:r w:rsidRPr="00CF6886">
        <w:rPr>
          <w:rFonts w:ascii="Times New Roman" w:eastAsia="Times New Roman" w:hAnsi="Times New Roman" w:cs="Times New Roman"/>
          <w:color w:val="000000"/>
          <w:sz w:val="28"/>
          <w:szCs w:val="28"/>
          <w:lang w:val="uk-UA"/>
        </w:rPr>
        <w:lastRenderedPageBreak/>
        <w:t xml:space="preserve">На розвиток силових здібностей впливають генетичні фактори. </w:t>
      </w:r>
      <w:r w:rsidRPr="00CF6886">
        <w:rPr>
          <w:rFonts w:ascii="Times New Roman" w:eastAsia="Times New Roman" w:hAnsi="Times New Roman" w:cs="Times New Roman"/>
          <w:color w:val="000000"/>
          <w:spacing w:val="-3"/>
          <w:sz w:val="28"/>
          <w:szCs w:val="28"/>
          <w:lang w:val="uk-UA"/>
        </w:rPr>
        <w:t>За даними Л.</w:t>
      </w:r>
      <w:r>
        <w:rPr>
          <w:rFonts w:ascii="Times New Roman" w:eastAsia="Times New Roman" w:hAnsi="Times New Roman" w:cs="Times New Roman"/>
          <w:color w:val="000000"/>
          <w:spacing w:val="-3"/>
          <w:sz w:val="28"/>
          <w:szCs w:val="28"/>
          <w:lang w:val="uk-UA"/>
        </w:rPr>
        <w:t> </w:t>
      </w:r>
      <w:r w:rsidRPr="00CF6886">
        <w:rPr>
          <w:rFonts w:ascii="Times New Roman" w:eastAsia="Times New Roman" w:hAnsi="Times New Roman" w:cs="Times New Roman"/>
          <w:color w:val="000000"/>
          <w:spacing w:val="-3"/>
          <w:sz w:val="28"/>
          <w:szCs w:val="28"/>
          <w:lang w:val="uk-UA"/>
        </w:rPr>
        <w:t>П.</w:t>
      </w:r>
      <w:r>
        <w:rPr>
          <w:rFonts w:ascii="Times New Roman" w:eastAsia="Times New Roman" w:hAnsi="Times New Roman" w:cs="Times New Roman"/>
          <w:color w:val="000000"/>
          <w:spacing w:val="-3"/>
          <w:sz w:val="28"/>
          <w:szCs w:val="28"/>
          <w:lang w:val="uk-UA"/>
        </w:rPr>
        <w:t> </w:t>
      </w:r>
      <w:r w:rsidRPr="00CF6886">
        <w:rPr>
          <w:rFonts w:ascii="Times New Roman" w:eastAsia="Times New Roman" w:hAnsi="Times New Roman" w:cs="Times New Roman"/>
          <w:color w:val="000000"/>
          <w:spacing w:val="-3"/>
          <w:sz w:val="28"/>
          <w:szCs w:val="28"/>
          <w:lang w:val="uk-UA"/>
        </w:rPr>
        <w:t>Сергієнко (2004):</w:t>
      </w:r>
    </w:p>
    <w:p w14:paraId="4D8749F4" w14:textId="77777777" w:rsidR="005C2483" w:rsidRPr="00CF6886" w:rsidRDefault="005C2483" w:rsidP="005C2483">
      <w:pPr>
        <w:widowControl w:val="0"/>
        <w:shd w:val="clear" w:color="auto" w:fill="FFFFFF"/>
        <w:tabs>
          <w:tab w:val="left" w:pos="744"/>
        </w:tabs>
        <w:autoSpaceDE w:val="0"/>
        <w:autoSpaceDN w:val="0"/>
        <w:adjustRightInd w:val="0"/>
        <w:spacing w:before="19" w:line="360" w:lineRule="auto"/>
        <w:jc w:val="both"/>
        <w:rPr>
          <w:rFonts w:ascii="Times New Roman" w:eastAsia="Times New Roman" w:hAnsi="Times New Roman" w:cs="Times New Roman"/>
          <w:color w:val="000000"/>
          <w:sz w:val="28"/>
          <w:szCs w:val="28"/>
          <w:lang w:val="uk-UA"/>
        </w:rPr>
      </w:pPr>
      <w:r>
        <w:rPr>
          <w:rFonts w:ascii="Times New Roman" w:hAnsi="Times New Roman" w:cs="Times New Roman"/>
          <w:sz w:val="28"/>
          <w:szCs w:val="28"/>
          <w:lang w:val="uk-UA"/>
        </w:rPr>
        <w:tab/>
        <w:t xml:space="preserve">– </w:t>
      </w:r>
      <w:r w:rsidRPr="00CF6886">
        <w:rPr>
          <w:rFonts w:ascii="Times New Roman" w:eastAsia="Times New Roman" w:hAnsi="Times New Roman" w:cs="Times New Roman"/>
          <w:color w:val="000000"/>
          <w:spacing w:val="-1"/>
          <w:sz w:val="28"/>
          <w:szCs w:val="28"/>
          <w:lang w:val="uk-UA"/>
        </w:rPr>
        <w:t xml:space="preserve">розвиток абсолютної м'язової сили визначається переважно </w:t>
      </w:r>
      <w:r w:rsidRPr="00CF6886">
        <w:rPr>
          <w:rFonts w:ascii="Times New Roman" w:eastAsia="Times New Roman" w:hAnsi="Times New Roman" w:cs="Times New Roman"/>
          <w:color w:val="000000"/>
          <w:spacing w:val="-3"/>
          <w:sz w:val="28"/>
          <w:szCs w:val="28"/>
          <w:lang w:val="uk-UA"/>
        </w:rPr>
        <w:t>середовищем;</w:t>
      </w:r>
    </w:p>
    <w:p w14:paraId="5A2D05CF" w14:textId="77777777" w:rsidR="005C2483" w:rsidRPr="00CF6886" w:rsidRDefault="005C2483" w:rsidP="005C2483">
      <w:pPr>
        <w:widowControl w:val="0"/>
        <w:shd w:val="clear" w:color="auto" w:fill="FFFFFF"/>
        <w:tabs>
          <w:tab w:val="left" w:pos="744"/>
        </w:tabs>
        <w:autoSpaceDE w:val="0"/>
        <w:autoSpaceDN w:val="0"/>
        <w:adjustRightInd w:val="0"/>
        <w:spacing w:before="29" w:line="360" w:lineRule="auto"/>
        <w:jc w:val="both"/>
        <w:rPr>
          <w:rFonts w:ascii="Times New Roman" w:eastAsia="Times New Roman" w:hAnsi="Times New Roman" w:cs="Times New Roman"/>
          <w:color w:val="000000"/>
          <w:sz w:val="28"/>
          <w:szCs w:val="28"/>
          <w:lang w:val="uk-UA"/>
        </w:rPr>
      </w:pPr>
      <w:r>
        <w:rPr>
          <w:rFonts w:ascii="Times New Roman" w:hAnsi="Times New Roman" w:cs="Times New Roman"/>
          <w:sz w:val="28"/>
          <w:szCs w:val="28"/>
          <w:lang w:val="uk-UA"/>
        </w:rPr>
        <w:tab/>
        <w:t xml:space="preserve">– </w:t>
      </w:r>
      <w:r w:rsidRPr="00CF6886">
        <w:rPr>
          <w:rFonts w:ascii="Times New Roman" w:eastAsia="Times New Roman" w:hAnsi="Times New Roman" w:cs="Times New Roman"/>
          <w:color w:val="000000"/>
          <w:sz w:val="28"/>
          <w:szCs w:val="28"/>
          <w:lang w:val="uk-UA"/>
        </w:rPr>
        <w:t xml:space="preserve">розвиток відносної м'язової сили знаходиться під помірним </w:t>
      </w:r>
      <w:r w:rsidRPr="00CF6886">
        <w:rPr>
          <w:rFonts w:ascii="Times New Roman" w:eastAsia="Times New Roman" w:hAnsi="Times New Roman" w:cs="Times New Roman"/>
          <w:color w:val="000000"/>
          <w:spacing w:val="-1"/>
          <w:sz w:val="28"/>
          <w:szCs w:val="28"/>
          <w:lang w:val="uk-UA"/>
        </w:rPr>
        <w:t>контролем спадкових факторів;</w:t>
      </w:r>
    </w:p>
    <w:p w14:paraId="0C44ACD2" w14:textId="77777777" w:rsidR="005C2483" w:rsidRPr="00CF6886" w:rsidRDefault="005C2483" w:rsidP="005C2483">
      <w:pPr>
        <w:widowControl w:val="0"/>
        <w:shd w:val="clear" w:color="auto" w:fill="FFFFFF"/>
        <w:tabs>
          <w:tab w:val="left" w:pos="744"/>
        </w:tabs>
        <w:autoSpaceDE w:val="0"/>
        <w:autoSpaceDN w:val="0"/>
        <w:adjustRightInd w:val="0"/>
        <w:spacing w:before="10" w:line="360" w:lineRule="auto"/>
        <w:jc w:val="both"/>
        <w:rPr>
          <w:rFonts w:ascii="Times New Roman" w:eastAsia="Times New Roman" w:hAnsi="Times New Roman" w:cs="Times New Roman"/>
          <w:color w:val="000000"/>
          <w:sz w:val="28"/>
          <w:szCs w:val="28"/>
          <w:lang w:val="uk-UA"/>
        </w:rPr>
      </w:pPr>
      <w:r>
        <w:rPr>
          <w:rFonts w:ascii="Times New Roman" w:hAnsi="Times New Roman" w:cs="Times New Roman"/>
          <w:sz w:val="28"/>
          <w:szCs w:val="28"/>
          <w:lang w:val="uk-UA"/>
        </w:rPr>
        <w:tab/>
        <w:t xml:space="preserve">– </w:t>
      </w:r>
      <w:r w:rsidRPr="00CF6886">
        <w:rPr>
          <w:rFonts w:ascii="Times New Roman" w:eastAsia="Times New Roman" w:hAnsi="Times New Roman" w:cs="Times New Roman"/>
          <w:color w:val="000000"/>
          <w:spacing w:val="-4"/>
          <w:sz w:val="28"/>
          <w:szCs w:val="28"/>
          <w:lang w:val="uk-UA"/>
        </w:rPr>
        <w:t>розвиток швидкісної сили у вправах з власною вагою контро</w:t>
      </w:r>
      <w:r w:rsidRPr="00CF6886">
        <w:rPr>
          <w:rFonts w:ascii="Times New Roman" w:eastAsia="Times New Roman" w:hAnsi="Times New Roman" w:cs="Times New Roman"/>
          <w:color w:val="000000"/>
          <w:spacing w:val="-1"/>
          <w:sz w:val="28"/>
          <w:szCs w:val="28"/>
          <w:lang w:val="uk-UA"/>
        </w:rPr>
        <w:t>люється генотипом;</w:t>
      </w:r>
    </w:p>
    <w:p w14:paraId="41A6A6DE" w14:textId="77777777" w:rsidR="005C2483" w:rsidRPr="00CF6886" w:rsidRDefault="005C2483" w:rsidP="005C2483">
      <w:pPr>
        <w:widowControl w:val="0"/>
        <w:shd w:val="clear" w:color="auto" w:fill="FFFFFF"/>
        <w:tabs>
          <w:tab w:val="left" w:pos="744"/>
        </w:tabs>
        <w:autoSpaceDE w:val="0"/>
        <w:autoSpaceDN w:val="0"/>
        <w:adjustRightInd w:val="0"/>
        <w:spacing w:before="38" w:line="36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pacing w:val="-1"/>
          <w:sz w:val="28"/>
          <w:szCs w:val="28"/>
          <w:lang w:val="uk-UA"/>
        </w:rPr>
        <w:tab/>
      </w:r>
      <w:r>
        <w:rPr>
          <w:rFonts w:ascii="Times New Roman" w:hAnsi="Times New Roman" w:cs="Times New Roman"/>
          <w:sz w:val="28"/>
          <w:szCs w:val="28"/>
          <w:lang w:val="uk-UA"/>
        </w:rPr>
        <w:t xml:space="preserve">– </w:t>
      </w:r>
      <w:r w:rsidRPr="00CF6886">
        <w:rPr>
          <w:rFonts w:ascii="Times New Roman" w:eastAsia="Times New Roman" w:hAnsi="Times New Roman" w:cs="Times New Roman"/>
          <w:color w:val="000000"/>
          <w:spacing w:val="-1"/>
          <w:sz w:val="28"/>
          <w:szCs w:val="28"/>
          <w:lang w:val="uk-UA"/>
        </w:rPr>
        <w:t>розвиток статичної сили у вправах з власною вагою контролюється генотипом;</w:t>
      </w:r>
    </w:p>
    <w:p w14:paraId="315C5D6E" w14:textId="77777777" w:rsidR="005C2483" w:rsidRPr="00CF6886" w:rsidRDefault="005C2483" w:rsidP="005C2483">
      <w:pPr>
        <w:widowControl w:val="0"/>
        <w:shd w:val="clear" w:color="auto" w:fill="FFFFFF"/>
        <w:tabs>
          <w:tab w:val="left" w:pos="744"/>
        </w:tabs>
        <w:autoSpaceDE w:val="0"/>
        <w:autoSpaceDN w:val="0"/>
        <w:adjustRightInd w:val="0"/>
        <w:spacing w:before="29" w:line="36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pacing w:val="2"/>
          <w:sz w:val="28"/>
          <w:szCs w:val="28"/>
          <w:lang w:val="uk-UA"/>
        </w:rPr>
        <w:tab/>
      </w:r>
      <w:r>
        <w:rPr>
          <w:rFonts w:ascii="Times New Roman" w:hAnsi="Times New Roman" w:cs="Times New Roman"/>
          <w:sz w:val="28"/>
          <w:szCs w:val="28"/>
          <w:lang w:val="uk-UA"/>
        </w:rPr>
        <w:t xml:space="preserve">– </w:t>
      </w:r>
      <w:r w:rsidRPr="00CF6886">
        <w:rPr>
          <w:rFonts w:ascii="Times New Roman" w:eastAsia="Times New Roman" w:hAnsi="Times New Roman" w:cs="Times New Roman"/>
          <w:color w:val="000000"/>
          <w:spacing w:val="2"/>
          <w:sz w:val="28"/>
          <w:szCs w:val="28"/>
          <w:lang w:val="uk-UA"/>
        </w:rPr>
        <w:t>розвиток відносної сили у чоловіків знаходиться під біль</w:t>
      </w:r>
      <w:r w:rsidRPr="00CF6886">
        <w:rPr>
          <w:rFonts w:ascii="Times New Roman" w:eastAsia="Times New Roman" w:hAnsi="Times New Roman" w:cs="Times New Roman"/>
          <w:color w:val="000000"/>
          <w:spacing w:val="-1"/>
          <w:sz w:val="28"/>
          <w:szCs w:val="28"/>
          <w:lang w:val="uk-UA"/>
        </w:rPr>
        <w:t>шим контролем спадковості, ніж у жінок.</w:t>
      </w:r>
    </w:p>
    <w:p w14:paraId="3F790314" w14:textId="77777777" w:rsidR="005C2483" w:rsidRPr="00CF6886" w:rsidRDefault="005C2483" w:rsidP="005C2483">
      <w:pPr>
        <w:spacing w:line="360" w:lineRule="auto"/>
        <w:ind w:firstLine="360"/>
        <w:jc w:val="both"/>
        <w:rPr>
          <w:rFonts w:ascii="Times New Roman" w:hAnsi="Times New Roman" w:cs="Times New Roman"/>
          <w:sz w:val="28"/>
          <w:szCs w:val="28"/>
          <w:lang w:val="uk-UA"/>
        </w:rPr>
      </w:pPr>
      <w:r w:rsidRPr="00CF6886">
        <w:rPr>
          <w:rFonts w:ascii="Times New Roman" w:hAnsi="Times New Roman" w:cs="Times New Roman"/>
          <w:sz w:val="28"/>
          <w:szCs w:val="28"/>
          <w:lang w:val="uk-UA"/>
        </w:rPr>
        <w:t>Виділяються такі основні види сили, що впливають на успішність навчання фізичним вправам:</w:t>
      </w:r>
    </w:p>
    <w:p w14:paraId="2077DFFF" w14:textId="77777777" w:rsidR="005C2483" w:rsidRPr="00CF6886" w:rsidRDefault="005C2483" w:rsidP="005C2483">
      <w:pPr>
        <w:pStyle w:val="a3"/>
        <w:numPr>
          <w:ilvl w:val="0"/>
          <w:numId w:val="8"/>
        </w:numPr>
        <w:spacing w:line="360" w:lineRule="auto"/>
        <w:jc w:val="both"/>
        <w:rPr>
          <w:rFonts w:ascii="Times New Roman" w:hAnsi="Times New Roman" w:cs="Times New Roman"/>
          <w:i/>
          <w:sz w:val="28"/>
          <w:szCs w:val="28"/>
          <w:lang w:val="uk-UA"/>
        </w:rPr>
      </w:pPr>
      <w:r w:rsidRPr="00CF6886">
        <w:rPr>
          <w:rFonts w:ascii="Times New Roman" w:hAnsi="Times New Roman" w:cs="Times New Roman"/>
          <w:i/>
          <w:sz w:val="28"/>
          <w:szCs w:val="28"/>
          <w:lang w:val="uk-UA"/>
        </w:rPr>
        <w:t>максимальна сила;</w:t>
      </w:r>
    </w:p>
    <w:p w14:paraId="31D90949" w14:textId="77777777" w:rsidR="005C2483" w:rsidRPr="00CF6886" w:rsidRDefault="005C2483" w:rsidP="005C2483">
      <w:pPr>
        <w:pStyle w:val="a3"/>
        <w:numPr>
          <w:ilvl w:val="0"/>
          <w:numId w:val="8"/>
        </w:numPr>
        <w:spacing w:line="360" w:lineRule="auto"/>
        <w:jc w:val="both"/>
        <w:rPr>
          <w:rFonts w:ascii="Times New Roman" w:hAnsi="Times New Roman" w:cs="Times New Roman"/>
          <w:i/>
          <w:sz w:val="28"/>
          <w:szCs w:val="28"/>
          <w:lang w:val="uk-UA"/>
        </w:rPr>
      </w:pPr>
      <w:r w:rsidRPr="00CF6886">
        <w:rPr>
          <w:rFonts w:ascii="Times New Roman" w:hAnsi="Times New Roman" w:cs="Times New Roman"/>
          <w:i/>
          <w:sz w:val="28"/>
          <w:szCs w:val="28"/>
          <w:lang w:val="uk-UA"/>
        </w:rPr>
        <w:t>повільна жимова сила;</w:t>
      </w:r>
    </w:p>
    <w:p w14:paraId="6E461294" w14:textId="77777777" w:rsidR="005C2483" w:rsidRPr="00CF6886" w:rsidRDefault="005C2483" w:rsidP="005C2483">
      <w:pPr>
        <w:pStyle w:val="a3"/>
        <w:numPr>
          <w:ilvl w:val="0"/>
          <w:numId w:val="8"/>
        </w:numPr>
        <w:spacing w:line="360" w:lineRule="auto"/>
        <w:jc w:val="both"/>
        <w:rPr>
          <w:rFonts w:ascii="Times New Roman" w:hAnsi="Times New Roman" w:cs="Times New Roman"/>
          <w:i/>
          <w:sz w:val="28"/>
          <w:szCs w:val="28"/>
          <w:lang w:val="uk-UA"/>
        </w:rPr>
      </w:pPr>
      <w:r w:rsidRPr="00CF6886">
        <w:rPr>
          <w:rFonts w:ascii="Times New Roman" w:hAnsi="Times New Roman" w:cs="Times New Roman"/>
          <w:i/>
          <w:sz w:val="28"/>
          <w:szCs w:val="28"/>
          <w:lang w:val="uk-UA"/>
        </w:rPr>
        <w:t>статична сила;</w:t>
      </w:r>
    </w:p>
    <w:p w14:paraId="1143A889" w14:textId="77777777" w:rsidR="005C2483" w:rsidRPr="00CF6886" w:rsidRDefault="005C2483" w:rsidP="005C2483">
      <w:pPr>
        <w:pStyle w:val="a3"/>
        <w:numPr>
          <w:ilvl w:val="0"/>
          <w:numId w:val="8"/>
        </w:numPr>
        <w:spacing w:line="360" w:lineRule="auto"/>
        <w:jc w:val="both"/>
        <w:rPr>
          <w:rFonts w:ascii="Times New Roman" w:hAnsi="Times New Roman" w:cs="Times New Roman"/>
          <w:i/>
          <w:sz w:val="28"/>
          <w:szCs w:val="28"/>
          <w:lang w:val="uk-UA"/>
        </w:rPr>
      </w:pPr>
      <w:r w:rsidRPr="00CF6886">
        <w:rPr>
          <w:rFonts w:ascii="Times New Roman" w:hAnsi="Times New Roman" w:cs="Times New Roman"/>
          <w:i/>
          <w:sz w:val="28"/>
          <w:szCs w:val="28"/>
          <w:lang w:val="uk-UA"/>
        </w:rPr>
        <w:t>швидкісна сила;</w:t>
      </w:r>
    </w:p>
    <w:p w14:paraId="6BA5517B" w14:textId="77777777" w:rsidR="005C2483" w:rsidRPr="00CF6886" w:rsidRDefault="005C2483" w:rsidP="005C2483">
      <w:pPr>
        <w:pStyle w:val="a3"/>
        <w:numPr>
          <w:ilvl w:val="0"/>
          <w:numId w:val="8"/>
        </w:numPr>
        <w:spacing w:line="360" w:lineRule="auto"/>
        <w:jc w:val="both"/>
        <w:rPr>
          <w:rFonts w:ascii="Times New Roman" w:hAnsi="Times New Roman" w:cs="Times New Roman"/>
          <w:i/>
          <w:sz w:val="28"/>
          <w:szCs w:val="28"/>
          <w:lang w:val="uk-UA"/>
        </w:rPr>
      </w:pPr>
      <w:r w:rsidRPr="00CF6886">
        <w:rPr>
          <w:rFonts w:ascii="Times New Roman" w:hAnsi="Times New Roman" w:cs="Times New Roman"/>
          <w:i/>
          <w:sz w:val="28"/>
          <w:szCs w:val="28"/>
          <w:lang w:val="uk-UA"/>
        </w:rPr>
        <w:t>вибухова сила;</w:t>
      </w:r>
    </w:p>
    <w:p w14:paraId="4033C0FD" w14:textId="77777777" w:rsidR="005C2483" w:rsidRPr="00CF6886" w:rsidRDefault="005C2483" w:rsidP="005C2483">
      <w:pPr>
        <w:pStyle w:val="a3"/>
        <w:numPr>
          <w:ilvl w:val="0"/>
          <w:numId w:val="8"/>
        </w:numPr>
        <w:spacing w:line="360" w:lineRule="auto"/>
        <w:jc w:val="both"/>
        <w:rPr>
          <w:rFonts w:ascii="Times New Roman" w:hAnsi="Times New Roman" w:cs="Times New Roman"/>
          <w:i/>
          <w:sz w:val="28"/>
          <w:szCs w:val="28"/>
          <w:lang w:val="uk-UA"/>
        </w:rPr>
      </w:pPr>
      <w:r w:rsidRPr="00CF6886">
        <w:rPr>
          <w:rFonts w:ascii="Times New Roman" w:hAnsi="Times New Roman" w:cs="Times New Roman"/>
          <w:i/>
          <w:sz w:val="28"/>
          <w:szCs w:val="28"/>
          <w:lang w:val="uk-UA"/>
        </w:rPr>
        <w:t>відносна сила.</w:t>
      </w:r>
    </w:p>
    <w:p w14:paraId="1C7F7391" w14:textId="77777777" w:rsidR="005C2483" w:rsidRPr="00CF6886" w:rsidRDefault="005C2483" w:rsidP="005C2483">
      <w:pPr>
        <w:spacing w:line="360" w:lineRule="auto"/>
        <w:ind w:firstLine="405"/>
        <w:jc w:val="both"/>
        <w:rPr>
          <w:rFonts w:ascii="Times New Roman" w:hAnsi="Times New Roman" w:cs="Times New Roman"/>
          <w:sz w:val="28"/>
          <w:szCs w:val="28"/>
          <w:lang w:val="uk-UA"/>
        </w:rPr>
      </w:pPr>
      <w:r w:rsidRPr="00CF6886">
        <w:rPr>
          <w:rFonts w:ascii="Times New Roman" w:hAnsi="Times New Roman" w:cs="Times New Roman"/>
          <w:sz w:val="28"/>
          <w:szCs w:val="28"/>
          <w:lang w:val="uk-UA"/>
        </w:rPr>
        <w:t xml:space="preserve">Під </w:t>
      </w:r>
      <w:r w:rsidRPr="00CF6886">
        <w:rPr>
          <w:rFonts w:ascii="Times New Roman" w:hAnsi="Times New Roman" w:cs="Times New Roman"/>
          <w:i/>
          <w:sz w:val="28"/>
          <w:szCs w:val="28"/>
          <w:lang w:val="uk-UA"/>
        </w:rPr>
        <w:t>максимальною силою</w:t>
      </w:r>
      <w:r w:rsidRPr="00CF6886">
        <w:rPr>
          <w:rFonts w:ascii="Times New Roman" w:hAnsi="Times New Roman" w:cs="Times New Roman"/>
          <w:sz w:val="28"/>
          <w:szCs w:val="28"/>
          <w:lang w:val="uk-UA"/>
        </w:rPr>
        <w:t xml:space="preserve"> розуміються найвищі можливості, які спортсмен здатний проявити при максимальній довільній м'язовій напрузі. Цей вид силових здібностей характеризується тим, що активізація м'язового напруження стимулюється зовнішнім обтяженням (опором). Власно-силові здібності в найбільшому ступені виявляються при функціонуванні м'язів у статичному режимі, а також з відносно повільним скороченням м'язів, які переборюють граничне обтяження, а також у випадку м'язових напружень міометрично-го типу при уступаючій роботі м'язів. Зазвичай максимальна сила вимірюється за допомогою методики Б. М. Рибалко і характеризує статичну напругу при певних кутах у суглобах.</w:t>
      </w:r>
    </w:p>
    <w:p w14:paraId="60814A5B" w14:textId="77777777" w:rsidR="005C2483" w:rsidRPr="00CF6886" w:rsidRDefault="005C2483" w:rsidP="005C2483">
      <w:pPr>
        <w:spacing w:line="360" w:lineRule="auto"/>
        <w:ind w:firstLine="405"/>
        <w:jc w:val="both"/>
        <w:rPr>
          <w:rFonts w:ascii="Times New Roman" w:hAnsi="Times New Roman" w:cs="Times New Roman"/>
          <w:sz w:val="28"/>
          <w:szCs w:val="28"/>
          <w:lang w:val="uk-UA"/>
        </w:rPr>
      </w:pPr>
      <w:r w:rsidRPr="00CF6886">
        <w:rPr>
          <w:rFonts w:ascii="Times New Roman" w:hAnsi="Times New Roman" w:cs="Times New Roman"/>
          <w:i/>
          <w:sz w:val="28"/>
          <w:szCs w:val="28"/>
          <w:lang w:val="uk-UA"/>
        </w:rPr>
        <w:lastRenderedPageBreak/>
        <w:t>Під повільною жимовою силою</w:t>
      </w:r>
      <w:r w:rsidRPr="00CF6886">
        <w:rPr>
          <w:rFonts w:ascii="Times New Roman" w:hAnsi="Times New Roman" w:cs="Times New Roman"/>
          <w:sz w:val="28"/>
          <w:szCs w:val="28"/>
          <w:lang w:val="uk-UA"/>
        </w:rPr>
        <w:t xml:space="preserve"> розуміється здібність учнів піднімати максимальний вантаж (власне тіло) повільним беззупинним рухом. </w:t>
      </w:r>
    </w:p>
    <w:p w14:paraId="5B0E663D" w14:textId="77777777" w:rsidR="005C2483" w:rsidRPr="00CF6886" w:rsidRDefault="005C2483" w:rsidP="005C2483">
      <w:pPr>
        <w:spacing w:line="360" w:lineRule="auto"/>
        <w:ind w:firstLine="405"/>
        <w:jc w:val="both"/>
        <w:rPr>
          <w:rFonts w:ascii="Times New Roman" w:hAnsi="Times New Roman" w:cs="Times New Roman"/>
          <w:sz w:val="28"/>
          <w:szCs w:val="28"/>
          <w:lang w:val="uk-UA"/>
        </w:rPr>
      </w:pPr>
      <w:r w:rsidRPr="00CF6886">
        <w:rPr>
          <w:rFonts w:ascii="Times New Roman" w:hAnsi="Times New Roman" w:cs="Times New Roman"/>
          <w:i/>
          <w:sz w:val="28"/>
          <w:szCs w:val="28"/>
          <w:lang w:val="uk-UA"/>
        </w:rPr>
        <w:t>Статична сила</w:t>
      </w:r>
      <w:r w:rsidRPr="00CF6886">
        <w:rPr>
          <w:rFonts w:ascii="Times New Roman" w:hAnsi="Times New Roman" w:cs="Times New Roman"/>
          <w:sz w:val="28"/>
          <w:szCs w:val="28"/>
          <w:lang w:val="uk-UA"/>
        </w:rPr>
        <w:t xml:space="preserve"> характеризується тим максимальним вантажем, що може бути утриманий у певному положенні (наприклад, рука убік) протягом 2</w:t>
      </w:r>
      <w:r>
        <w:rPr>
          <w:rFonts w:ascii="Times New Roman" w:hAnsi="Times New Roman" w:cs="Times New Roman"/>
          <w:sz w:val="28"/>
          <w:szCs w:val="28"/>
          <w:lang w:val="uk-UA"/>
        </w:rPr>
        <w:t xml:space="preserve"> – </w:t>
      </w:r>
      <w:r w:rsidRPr="00CF6886">
        <w:rPr>
          <w:rFonts w:ascii="Times New Roman" w:hAnsi="Times New Roman" w:cs="Times New Roman"/>
          <w:sz w:val="28"/>
          <w:szCs w:val="28"/>
          <w:lang w:val="uk-UA"/>
        </w:rPr>
        <w:t>3 с, тобто часу, необхідного для того, щоб переконатися в нерухомості вантажу.</w:t>
      </w:r>
    </w:p>
    <w:p w14:paraId="5275228D" w14:textId="77777777" w:rsidR="005C2483" w:rsidRPr="00CF6886" w:rsidRDefault="005C2483" w:rsidP="005C2483">
      <w:pPr>
        <w:spacing w:line="360" w:lineRule="auto"/>
        <w:ind w:firstLine="405"/>
        <w:jc w:val="both"/>
        <w:rPr>
          <w:rFonts w:ascii="Times New Roman" w:hAnsi="Times New Roman" w:cs="Times New Roman"/>
          <w:sz w:val="28"/>
          <w:szCs w:val="28"/>
          <w:lang w:val="uk-UA"/>
        </w:rPr>
      </w:pPr>
      <w:r w:rsidRPr="00CF6886">
        <w:rPr>
          <w:rFonts w:ascii="Times New Roman" w:hAnsi="Times New Roman" w:cs="Times New Roman"/>
          <w:i/>
          <w:sz w:val="28"/>
          <w:szCs w:val="28"/>
          <w:lang w:val="uk-UA"/>
        </w:rPr>
        <w:t>Під швидкісною силою</w:t>
      </w:r>
      <w:r w:rsidRPr="00CF6886">
        <w:rPr>
          <w:rFonts w:ascii="Times New Roman" w:hAnsi="Times New Roman" w:cs="Times New Roman"/>
          <w:sz w:val="28"/>
          <w:szCs w:val="28"/>
          <w:lang w:val="uk-UA"/>
        </w:rPr>
        <w:t xml:space="preserve"> розуміється здібність учнів до прояву гранично можливих зусиль у найкоротший проміжок часу при оптимальній амплітуді рухів. Швидкісна сила характеризується тим максимальним вантажем, що може бути піднятий до стандартного положення (наприклад, рука убік) швидким, різким рухом. Рівень розвитку швидкісної сили молодших школярів може бути оцінений за часом виконання «трьох згинань-розгинань рук в упорі лежачи», школярів старших класів</w:t>
      </w:r>
      <w:r>
        <w:rPr>
          <w:rFonts w:ascii="Times New Roman" w:hAnsi="Times New Roman" w:cs="Times New Roman"/>
          <w:sz w:val="28"/>
          <w:szCs w:val="28"/>
          <w:lang w:val="uk-UA"/>
        </w:rPr>
        <w:t xml:space="preserve"> – </w:t>
      </w:r>
      <w:r w:rsidRPr="00CF6886">
        <w:rPr>
          <w:rFonts w:ascii="Times New Roman" w:hAnsi="Times New Roman" w:cs="Times New Roman"/>
          <w:sz w:val="28"/>
          <w:szCs w:val="28"/>
          <w:lang w:val="uk-UA"/>
        </w:rPr>
        <w:t>за часом виконання «п'яти згинань-розгинань рук в упорі на паралельних брусах».</w:t>
      </w:r>
    </w:p>
    <w:p w14:paraId="72BB66BE" w14:textId="77777777" w:rsidR="005C2483" w:rsidRPr="00CF6886" w:rsidRDefault="005C2483" w:rsidP="005C2483">
      <w:pPr>
        <w:spacing w:line="360" w:lineRule="auto"/>
        <w:ind w:firstLine="405"/>
        <w:jc w:val="both"/>
        <w:rPr>
          <w:rFonts w:ascii="Times New Roman" w:hAnsi="Times New Roman" w:cs="Times New Roman"/>
          <w:sz w:val="28"/>
          <w:szCs w:val="28"/>
          <w:lang w:val="uk-UA"/>
        </w:rPr>
      </w:pPr>
      <w:r w:rsidRPr="00CF6886">
        <w:rPr>
          <w:rFonts w:ascii="Times New Roman" w:hAnsi="Times New Roman" w:cs="Times New Roman"/>
          <w:i/>
          <w:sz w:val="28"/>
          <w:szCs w:val="28"/>
          <w:lang w:val="uk-UA"/>
        </w:rPr>
        <w:t>Під вибуховою силою</w:t>
      </w:r>
      <w:r w:rsidRPr="00CF6886">
        <w:rPr>
          <w:rFonts w:ascii="Times New Roman" w:hAnsi="Times New Roman" w:cs="Times New Roman"/>
          <w:sz w:val="28"/>
          <w:szCs w:val="28"/>
          <w:lang w:val="uk-UA"/>
        </w:rPr>
        <w:t xml:space="preserve"> розуміють здатність людини проявляти максимальні силові можливості за найкоротший час. Як показник вибухової сили використовується градієнт сили, тобто швидкість її зростання, яка визначається як відношення сили до часу її досягнення (абсолютний градієнт) або половина максимальної сили, або будь-якої її частини (відносний градієнт). Серед координаційних факторів важливу роль у виявленні вибухової сили грає характер імпульсації мотонейронів активних м'язів; частотність їхньої імпульсації на початку розряду та синхронізації, імпульсації різних мотонейронів. Чим вища частота імпульсації, тим швидше зростає м'язова сила.</w:t>
      </w:r>
    </w:p>
    <w:p w14:paraId="1A6179F7" w14:textId="77777777" w:rsidR="005C2483" w:rsidRPr="00CF6886" w:rsidRDefault="005C2483" w:rsidP="005C2483">
      <w:pPr>
        <w:spacing w:line="360" w:lineRule="auto"/>
        <w:ind w:firstLine="405"/>
        <w:jc w:val="both"/>
        <w:rPr>
          <w:rFonts w:ascii="Times New Roman" w:hAnsi="Times New Roman" w:cs="Times New Roman"/>
          <w:sz w:val="28"/>
          <w:szCs w:val="28"/>
          <w:lang w:val="uk-UA"/>
        </w:rPr>
      </w:pPr>
      <w:r w:rsidRPr="00CF6886">
        <w:rPr>
          <w:rFonts w:ascii="Times New Roman" w:hAnsi="Times New Roman" w:cs="Times New Roman"/>
          <w:sz w:val="28"/>
          <w:szCs w:val="28"/>
          <w:lang w:val="uk-UA"/>
        </w:rPr>
        <w:t>У виявленні вибухової сили дуже велику роль грають скорочувальні властивості м'язів, які у значній мірі залежать від їх композиції, тобто співвідношення швидких та повільних волокон. У спортсменів швидкісно-силових видів спорту швидкі волокна складають основну масу м'язів. Енергетичне забезпечення вибухових зусиль характеризується високою потужністю метаболічних процесів, тобто швидкості виз</w:t>
      </w:r>
      <w:r w:rsidRPr="00CF6886">
        <w:rPr>
          <w:rFonts w:ascii="Times New Roman" w:hAnsi="Times New Roman" w:cs="Times New Roman"/>
          <w:sz w:val="28"/>
          <w:szCs w:val="28"/>
          <w:lang w:val="uk-UA"/>
        </w:rPr>
        <w:softHyphen/>
        <w:t>волення енергії і поновлення балансу АТФ переважно анаеробним шляхом (фосфокреатинкіназна реакція).</w:t>
      </w:r>
    </w:p>
    <w:p w14:paraId="2890C4C9" w14:textId="77777777" w:rsidR="005C2483" w:rsidRPr="00CF6886" w:rsidRDefault="005C2483" w:rsidP="005C2483">
      <w:pPr>
        <w:spacing w:line="360" w:lineRule="auto"/>
        <w:jc w:val="both"/>
        <w:rPr>
          <w:rFonts w:ascii="Times New Roman" w:hAnsi="Times New Roman" w:cs="Times New Roman"/>
          <w:sz w:val="28"/>
          <w:szCs w:val="28"/>
          <w:lang w:val="uk-UA"/>
        </w:rPr>
      </w:pPr>
      <w:r w:rsidRPr="00CF6886">
        <w:rPr>
          <w:rFonts w:ascii="Times New Roman" w:hAnsi="Times New Roman" w:cs="Times New Roman"/>
          <w:sz w:val="28"/>
          <w:szCs w:val="28"/>
          <w:lang w:val="uk-UA"/>
        </w:rPr>
        <w:lastRenderedPageBreak/>
        <w:t>Вибухова сила визначає швидкість руху при м'язових напруженнях понад 70 % від силового потенціалу м'язів.</w:t>
      </w:r>
    </w:p>
    <w:p w14:paraId="54DA1482" w14:textId="77777777" w:rsidR="005C2483" w:rsidRPr="00CF6886" w:rsidRDefault="005C2483" w:rsidP="005C2483">
      <w:pPr>
        <w:spacing w:line="360" w:lineRule="auto"/>
        <w:ind w:firstLine="708"/>
        <w:jc w:val="both"/>
        <w:rPr>
          <w:rFonts w:ascii="Times New Roman" w:hAnsi="Times New Roman" w:cs="Times New Roman"/>
          <w:sz w:val="28"/>
          <w:szCs w:val="28"/>
          <w:lang w:val="uk-UA"/>
        </w:rPr>
      </w:pPr>
      <w:r w:rsidRPr="00CF6886">
        <w:rPr>
          <w:rFonts w:ascii="Times New Roman" w:hAnsi="Times New Roman" w:cs="Times New Roman"/>
          <w:sz w:val="28"/>
          <w:szCs w:val="28"/>
          <w:lang w:val="uk-UA"/>
        </w:rPr>
        <w:t>У діапазоні від 15</w:t>
      </w:r>
      <w:r>
        <w:rPr>
          <w:rFonts w:ascii="Times New Roman" w:hAnsi="Times New Roman" w:cs="Times New Roman"/>
          <w:sz w:val="28"/>
          <w:szCs w:val="28"/>
          <w:lang w:val="uk-UA"/>
        </w:rPr>
        <w:t xml:space="preserve"> – </w:t>
      </w:r>
      <w:r w:rsidRPr="00CF6886">
        <w:rPr>
          <w:rFonts w:ascii="Times New Roman" w:hAnsi="Times New Roman" w:cs="Times New Roman"/>
          <w:sz w:val="28"/>
          <w:szCs w:val="28"/>
          <w:lang w:val="uk-UA"/>
        </w:rPr>
        <w:t xml:space="preserve">20 до 70% від силового потенціалу м'язів швидкість руху визначається в основному </w:t>
      </w:r>
      <w:r w:rsidRPr="00CF6886">
        <w:rPr>
          <w:rFonts w:ascii="Times New Roman" w:hAnsi="Times New Roman" w:cs="Times New Roman"/>
          <w:i/>
          <w:sz w:val="28"/>
          <w:szCs w:val="28"/>
          <w:lang w:val="uk-UA"/>
        </w:rPr>
        <w:t xml:space="preserve">швидкісною силою. </w:t>
      </w:r>
      <w:r w:rsidRPr="00CF6886">
        <w:rPr>
          <w:rFonts w:ascii="Times New Roman" w:hAnsi="Times New Roman" w:cs="Times New Roman"/>
          <w:sz w:val="28"/>
          <w:szCs w:val="28"/>
          <w:lang w:val="uk-UA"/>
        </w:rPr>
        <w:t xml:space="preserve">Характерною особливістю виявлення швидкісно-силових здібностей є </w:t>
      </w:r>
      <w:r w:rsidRPr="00CF6886">
        <w:rPr>
          <w:rFonts w:ascii="Times New Roman" w:hAnsi="Times New Roman" w:cs="Times New Roman"/>
          <w:i/>
          <w:sz w:val="28"/>
          <w:szCs w:val="28"/>
          <w:lang w:val="uk-UA"/>
        </w:rPr>
        <w:t>балістичний режим</w:t>
      </w:r>
      <w:r w:rsidRPr="00CF6886">
        <w:rPr>
          <w:rFonts w:ascii="Times New Roman" w:hAnsi="Times New Roman" w:cs="Times New Roman"/>
          <w:sz w:val="28"/>
          <w:szCs w:val="28"/>
          <w:lang w:val="uk-UA"/>
        </w:rPr>
        <w:t xml:space="preserve"> роботи м'язів, при якому свого максимуму м'язове напруження досягає на початку та в середині робочої амплітуди, а потім починає зменшуватися.</w:t>
      </w:r>
    </w:p>
    <w:p w14:paraId="4D518FA0" w14:textId="77777777" w:rsidR="005C2483" w:rsidRPr="00CF6886" w:rsidRDefault="005C2483" w:rsidP="005C2483">
      <w:pPr>
        <w:spacing w:line="360" w:lineRule="auto"/>
        <w:jc w:val="both"/>
        <w:rPr>
          <w:rFonts w:ascii="Times New Roman" w:hAnsi="Times New Roman" w:cs="Times New Roman"/>
          <w:sz w:val="28"/>
          <w:szCs w:val="28"/>
          <w:lang w:val="uk-UA"/>
        </w:rPr>
      </w:pPr>
      <w:r w:rsidRPr="00CF6886">
        <w:rPr>
          <w:rFonts w:ascii="Times New Roman" w:hAnsi="Times New Roman" w:cs="Times New Roman"/>
          <w:i/>
          <w:sz w:val="28"/>
          <w:szCs w:val="28"/>
          <w:lang w:val="uk-UA"/>
        </w:rPr>
        <w:t xml:space="preserve">Вибуховий балістичний тип </w:t>
      </w:r>
      <w:r w:rsidRPr="00CF6886">
        <w:rPr>
          <w:rFonts w:ascii="Times New Roman" w:hAnsi="Times New Roman" w:cs="Times New Roman"/>
          <w:sz w:val="28"/>
          <w:szCs w:val="28"/>
          <w:lang w:val="uk-UA"/>
        </w:rPr>
        <w:t>м'язового напруження характерний для рухів, у яких найбільші зусилля докладаються до відносно невеликих обтяжень.</w:t>
      </w:r>
    </w:p>
    <w:p w14:paraId="4CFFC324" w14:textId="77777777" w:rsidR="005C2483" w:rsidRPr="00CF6886" w:rsidRDefault="005C2483" w:rsidP="005C2483">
      <w:pPr>
        <w:spacing w:line="360" w:lineRule="auto"/>
        <w:ind w:firstLine="708"/>
        <w:jc w:val="both"/>
        <w:rPr>
          <w:rFonts w:ascii="Times New Roman" w:hAnsi="Times New Roman" w:cs="Times New Roman"/>
          <w:sz w:val="28"/>
          <w:szCs w:val="28"/>
          <w:lang w:val="uk-UA"/>
        </w:rPr>
      </w:pPr>
      <w:r w:rsidRPr="00CF6886">
        <w:rPr>
          <w:rFonts w:ascii="Times New Roman" w:hAnsi="Times New Roman" w:cs="Times New Roman"/>
          <w:i/>
          <w:sz w:val="28"/>
          <w:szCs w:val="28"/>
          <w:lang w:val="uk-UA"/>
        </w:rPr>
        <w:t>Вибуховий реактивно-балістичний тип</w:t>
      </w:r>
      <w:r w:rsidRPr="00CF6886">
        <w:rPr>
          <w:rFonts w:ascii="Times New Roman" w:hAnsi="Times New Roman" w:cs="Times New Roman"/>
          <w:sz w:val="28"/>
          <w:szCs w:val="28"/>
          <w:lang w:val="uk-UA"/>
        </w:rPr>
        <w:t xml:space="preserve"> м'язового напруження має ті самі особливості, що і вибуховий балістичний, за винятком режиму роботи м'язів. Тут чітко виявляється фаза попереднього різкого розтягування м'язів, після якого вони одразу переходять до переборюючого режиму роботи. Саме такий тип м'язового напруження є характерним для багатьох гімнастичних вправ, стрибків з жердиною.</w:t>
      </w:r>
    </w:p>
    <w:p w14:paraId="0AEE2A00" w14:textId="77777777" w:rsidR="005C2483" w:rsidRPr="00CF6886" w:rsidRDefault="005C2483" w:rsidP="005C2483">
      <w:pPr>
        <w:spacing w:line="360" w:lineRule="auto"/>
        <w:ind w:firstLine="708"/>
        <w:jc w:val="both"/>
        <w:rPr>
          <w:rFonts w:ascii="Times New Roman" w:hAnsi="Times New Roman" w:cs="Times New Roman"/>
          <w:i/>
          <w:sz w:val="28"/>
          <w:szCs w:val="28"/>
          <w:lang w:val="uk-UA"/>
        </w:rPr>
      </w:pPr>
      <w:r w:rsidRPr="00CF6886">
        <w:rPr>
          <w:rFonts w:ascii="Times New Roman" w:hAnsi="Times New Roman" w:cs="Times New Roman"/>
          <w:sz w:val="28"/>
          <w:szCs w:val="28"/>
          <w:lang w:val="uk-UA"/>
        </w:rPr>
        <w:t xml:space="preserve">Робочий ефект при вибуховому реактивно-балістичному типі м'язового напруження визначається здібністю м'язів до швидкого переключення від уступаючої форми скорочень до переборюючої з використанням пружного потенціалу розтягування для підвищення потужності їх подальшого скорочення. Ця специфічна властивість м'язів називається </w:t>
      </w:r>
      <w:r w:rsidRPr="00CF6886">
        <w:rPr>
          <w:rFonts w:ascii="Times New Roman" w:hAnsi="Times New Roman" w:cs="Times New Roman"/>
          <w:i/>
          <w:sz w:val="28"/>
          <w:szCs w:val="28"/>
          <w:lang w:val="uk-UA"/>
        </w:rPr>
        <w:t>реактивною здібністю м'язів.</w:t>
      </w:r>
    </w:p>
    <w:p w14:paraId="6DCE0762" w14:textId="77777777" w:rsidR="005C2483" w:rsidRPr="00CF6886" w:rsidRDefault="005C2483" w:rsidP="005C2483">
      <w:pPr>
        <w:spacing w:line="360" w:lineRule="auto"/>
        <w:ind w:firstLine="708"/>
        <w:jc w:val="both"/>
        <w:rPr>
          <w:rFonts w:ascii="Times New Roman" w:hAnsi="Times New Roman" w:cs="Times New Roman"/>
          <w:sz w:val="28"/>
          <w:szCs w:val="28"/>
          <w:lang w:val="uk-UA"/>
        </w:rPr>
      </w:pPr>
      <w:r w:rsidRPr="00CF6886">
        <w:rPr>
          <w:rFonts w:ascii="Times New Roman" w:hAnsi="Times New Roman" w:cs="Times New Roman"/>
          <w:i/>
          <w:sz w:val="28"/>
          <w:szCs w:val="28"/>
          <w:lang w:val="uk-UA"/>
        </w:rPr>
        <w:t xml:space="preserve">Під відносною силою </w:t>
      </w:r>
      <w:r w:rsidRPr="00CF6886">
        <w:rPr>
          <w:rFonts w:ascii="Times New Roman" w:hAnsi="Times New Roman" w:cs="Times New Roman"/>
          <w:sz w:val="28"/>
          <w:szCs w:val="28"/>
          <w:lang w:val="uk-UA"/>
        </w:rPr>
        <w:t>розуміється кількість абсолютної сили людини, що припадає на кілограм маси її тіла. Вона має вирішальне значення у виконанні вправ, що пов'язані з переміщенням тіла в просторі. Одними з показників відносної сили можуть бути силові вправи з власною вагою.</w:t>
      </w:r>
    </w:p>
    <w:p w14:paraId="13FE1C16" w14:textId="77777777" w:rsidR="005C2483" w:rsidRPr="00CF6886" w:rsidRDefault="005C2483" w:rsidP="005C2483">
      <w:pPr>
        <w:spacing w:line="360" w:lineRule="auto"/>
        <w:ind w:firstLine="708"/>
        <w:jc w:val="both"/>
        <w:rPr>
          <w:rFonts w:ascii="Times New Roman" w:hAnsi="Times New Roman" w:cs="Times New Roman"/>
          <w:sz w:val="28"/>
          <w:szCs w:val="28"/>
          <w:lang w:val="uk-UA"/>
        </w:rPr>
      </w:pPr>
      <w:r w:rsidRPr="00CF6886">
        <w:rPr>
          <w:rFonts w:ascii="Times New Roman" w:hAnsi="Times New Roman" w:cs="Times New Roman"/>
          <w:sz w:val="28"/>
          <w:szCs w:val="28"/>
          <w:lang w:val="uk-UA"/>
        </w:rPr>
        <w:t>Силові здібностей розвиваються в наступних режимах скорочення м'язів (В. Ф. Пилипко, В. В. Овсієнко, 2007):</w:t>
      </w:r>
    </w:p>
    <w:p w14:paraId="1688379C" w14:textId="77777777" w:rsidR="005C2483" w:rsidRPr="00CF6886" w:rsidRDefault="005C2483" w:rsidP="005C2483">
      <w:pPr>
        <w:spacing w:line="360" w:lineRule="auto"/>
        <w:ind w:firstLine="708"/>
        <w:jc w:val="both"/>
        <w:rPr>
          <w:rFonts w:ascii="Times New Roman" w:hAnsi="Times New Roman" w:cs="Times New Roman"/>
          <w:sz w:val="28"/>
          <w:szCs w:val="28"/>
          <w:lang w:val="uk-UA"/>
        </w:rPr>
      </w:pPr>
      <w:r w:rsidRPr="00CF6886">
        <w:rPr>
          <w:rFonts w:ascii="Times New Roman" w:hAnsi="Times New Roman" w:cs="Times New Roman"/>
          <w:i/>
          <w:sz w:val="28"/>
          <w:szCs w:val="28"/>
          <w:lang w:val="uk-UA"/>
        </w:rPr>
        <w:t>Ізометричний режим</w:t>
      </w:r>
      <w:r>
        <w:rPr>
          <w:rFonts w:ascii="Times New Roman" w:hAnsi="Times New Roman" w:cs="Times New Roman"/>
          <w:sz w:val="28"/>
          <w:szCs w:val="28"/>
          <w:lang w:val="uk-UA"/>
        </w:rPr>
        <w:t xml:space="preserve"> – </w:t>
      </w:r>
      <w:r w:rsidRPr="00CF6886">
        <w:rPr>
          <w:rFonts w:ascii="Times New Roman" w:hAnsi="Times New Roman" w:cs="Times New Roman"/>
          <w:sz w:val="28"/>
          <w:szCs w:val="28"/>
          <w:lang w:val="uk-UA"/>
        </w:rPr>
        <w:t xml:space="preserve">напруга м'язів без зміни їх довжини при нерухомому положенні суглоба. При роботі в ізометричному режимі приріст сили спостерігається тільки стосовно тієї частини траєкторії руху, що відповідає вправам, які виконуються. Варто також враховувати, що сила, придбана в результаті силового тренування в цьому режимі, слабко поширюється на роботу </w:t>
      </w:r>
      <w:r w:rsidRPr="00CF6886">
        <w:rPr>
          <w:rFonts w:ascii="Times New Roman" w:hAnsi="Times New Roman" w:cs="Times New Roman"/>
          <w:sz w:val="28"/>
          <w:szCs w:val="28"/>
          <w:lang w:val="uk-UA"/>
        </w:rPr>
        <w:lastRenderedPageBreak/>
        <w:t>динамічного характеру і вимагає періоду спеціального силового тренування, спрямованого на забезпечення реалізації силових якостей при виконанні рухів динамічного характеру. У числі переваг ізометричного режиму, потрібно відзначити можливість інтенсивного локального впливу на окремі м'язові групи.</w:t>
      </w:r>
    </w:p>
    <w:p w14:paraId="02CA1752" w14:textId="77777777" w:rsidR="005C2483" w:rsidRPr="00CF6886" w:rsidRDefault="005C2483" w:rsidP="005C2483">
      <w:pPr>
        <w:spacing w:line="360" w:lineRule="auto"/>
        <w:ind w:firstLine="708"/>
        <w:jc w:val="both"/>
        <w:rPr>
          <w:rFonts w:ascii="Times New Roman" w:hAnsi="Times New Roman" w:cs="Times New Roman"/>
          <w:sz w:val="28"/>
          <w:szCs w:val="28"/>
          <w:lang w:val="uk-UA"/>
        </w:rPr>
      </w:pPr>
      <w:r w:rsidRPr="00CF6886">
        <w:rPr>
          <w:rFonts w:ascii="Times New Roman" w:hAnsi="Times New Roman" w:cs="Times New Roman"/>
          <w:i/>
          <w:sz w:val="28"/>
          <w:szCs w:val="28"/>
          <w:lang w:val="uk-UA"/>
        </w:rPr>
        <w:t>Концентричний режим</w:t>
      </w:r>
      <w:r>
        <w:rPr>
          <w:rFonts w:ascii="Times New Roman" w:hAnsi="Times New Roman" w:cs="Times New Roman"/>
          <w:sz w:val="28"/>
          <w:szCs w:val="28"/>
          <w:lang w:val="uk-UA"/>
        </w:rPr>
        <w:t xml:space="preserve"> – </w:t>
      </w:r>
      <w:r w:rsidRPr="00CF6886">
        <w:rPr>
          <w:rFonts w:ascii="Times New Roman" w:hAnsi="Times New Roman" w:cs="Times New Roman"/>
          <w:sz w:val="28"/>
          <w:szCs w:val="28"/>
          <w:lang w:val="uk-UA"/>
        </w:rPr>
        <w:t>заснований на виконанні рухових дій з акцентом на характер переборюючої роботи, тобто з одночасною напругою і скороченням м'язів. При виконанні вправ із традиційними обтяженнями опір є постійним протягом усього руху. Вправи повинні виконуватися з постійною швидкістю, тільки в цьому випадку забезпечується навантаження по всій амплітуді руху, і то в окремих фазах вона не відповідає реальним можливостям м'язів, які утягуються у роботу.</w:t>
      </w:r>
    </w:p>
    <w:p w14:paraId="1DED4862" w14:textId="77777777" w:rsidR="005C2483" w:rsidRPr="00CF6886" w:rsidRDefault="005C2483" w:rsidP="005C2483">
      <w:pPr>
        <w:spacing w:line="360" w:lineRule="auto"/>
        <w:ind w:firstLine="708"/>
        <w:jc w:val="both"/>
        <w:rPr>
          <w:rFonts w:ascii="Times New Roman" w:hAnsi="Times New Roman" w:cs="Times New Roman"/>
          <w:sz w:val="28"/>
          <w:szCs w:val="28"/>
          <w:lang w:val="uk-UA"/>
        </w:rPr>
      </w:pPr>
      <w:r w:rsidRPr="00CF6886">
        <w:rPr>
          <w:rFonts w:ascii="Times New Roman" w:hAnsi="Times New Roman" w:cs="Times New Roman"/>
          <w:i/>
          <w:sz w:val="28"/>
          <w:szCs w:val="28"/>
          <w:lang w:val="uk-UA"/>
        </w:rPr>
        <w:t>Ексцентричний режим</w:t>
      </w:r>
      <w:r>
        <w:rPr>
          <w:rFonts w:ascii="Times New Roman" w:hAnsi="Times New Roman" w:cs="Times New Roman"/>
          <w:sz w:val="28"/>
          <w:szCs w:val="28"/>
          <w:lang w:val="uk-UA"/>
        </w:rPr>
        <w:t xml:space="preserve"> – </w:t>
      </w:r>
      <w:r w:rsidRPr="00CF6886">
        <w:rPr>
          <w:rFonts w:ascii="Times New Roman" w:hAnsi="Times New Roman" w:cs="Times New Roman"/>
          <w:sz w:val="28"/>
          <w:szCs w:val="28"/>
          <w:lang w:val="uk-UA"/>
        </w:rPr>
        <w:t>передбачає виконання рухових дій уступаючого характеру, з опором навантаження, гальмуванням і одночасним розтягуванням м'яза. Рухи уступаючого характеру виконуються з великими обтяженнями, недоступними при роботі переборюючого характеру. Робота в ексцентричному режимі є ефективним шляхом максимального розтягування м'язів при рухах під дією сили ваги, що забезпечує сполучений розвиток силових якостей і гнучкості. До недоліків можна віднести організаційні складності при виконанні вправ.</w:t>
      </w:r>
    </w:p>
    <w:p w14:paraId="32FE95CC" w14:textId="77777777" w:rsidR="005C2483" w:rsidRPr="00CF6886" w:rsidRDefault="005C2483" w:rsidP="005C2483">
      <w:pPr>
        <w:spacing w:line="360" w:lineRule="auto"/>
        <w:ind w:firstLine="708"/>
        <w:jc w:val="both"/>
        <w:rPr>
          <w:rFonts w:ascii="Times New Roman" w:hAnsi="Times New Roman" w:cs="Times New Roman"/>
          <w:sz w:val="28"/>
          <w:szCs w:val="28"/>
          <w:lang w:val="uk-UA"/>
        </w:rPr>
      </w:pPr>
      <w:r w:rsidRPr="00CF6886">
        <w:rPr>
          <w:rFonts w:ascii="Times New Roman" w:hAnsi="Times New Roman" w:cs="Times New Roman"/>
          <w:i/>
          <w:sz w:val="28"/>
          <w:szCs w:val="28"/>
          <w:lang w:val="uk-UA"/>
        </w:rPr>
        <w:t>Пліометричний режим</w:t>
      </w:r>
      <w:r>
        <w:rPr>
          <w:rFonts w:ascii="Times New Roman" w:hAnsi="Times New Roman" w:cs="Times New Roman"/>
          <w:sz w:val="28"/>
          <w:szCs w:val="28"/>
          <w:lang w:val="uk-UA"/>
        </w:rPr>
        <w:t xml:space="preserve"> – </w:t>
      </w:r>
      <w:r w:rsidRPr="00CF6886">
        <w:rPr>
          <w:rFonts w:ascii="Times New Roman" w:hAnsi="Times New Roman" w:cs="Times New Roman"/>
          <w:sz w:val="28"/>
          <w:szCs w:val="28"/>
          <w:lang w:val="uk-UA"/>
        </w:rPr>
        <w:t>заснований на використанні для стимуляції скорочення м'язів кінетичної енергії тіла (снаряда), накопиченій при його падінні з визначеної висоти. Гальмування падіння тіла на відносно короткому шляху викликає різке розтягування м'язів, стимулює інтенсивність центральної імпульсації мотонейронів і створює в м'язах пружний потенціал напруги. При виконанні рухової дії відбувається переключення від уступаючого до переборюючого режиму роботи, в умовах максимального динамічного зусилля. Цей режим дозволяє підвищити здатність центральної нервової системи спортсмена до ефективного управління м'язами, що, у свою чергу, виражається в більш інтенсивній імпульсації м'язів.</w:t>
      </w:r>
    </w:p>
    <w:p w14:paraId="6BC57472" w14:textId="77777777" w:rsidR="005C2483" w:rsidRPr="00CF6886" w:rsidRDefault="005C2483" w:rsidP="005C2483">
      <w:pPr>
        <w:spacing w:line="360" w:lineRule="auto"/>
        <w:ind w:firstLine="708"/>
        <w:jc w:val="both"/>
        <w:rPr>
          <w:rFonts w:ascii="Times New Roman" w:hAnsi="Times New Roman" w:cs="Times New Roman"/>
          <w:sz w:val="28"/>
          <w:szCs w:val="28"/>
          <w:lang w:val="uk-UA"/>
        </w:rPr>
      </w:pPr>
      <w:r w:rsidRPr="00CF6886">
        <w:rPr>
          <w:rFonts w:ascii="Times New Roman" w:hAnsi="Times New Roman" w:cs="Times New Roman"/>
          <w:i/>
          <w:sz w:val="28"/>
          <w:szCs w:val="28"/>
          <w:lang w:val="uk-UA"/>
        </w:rPr>
        <w:t>Ізокінетичний режим</w:t>
      </w:r>
      <w:r>
        <w:rPr>
          <w:rFonts w:ascii="Times New Roman" w:hAnsi="Times New Roman" w:cs="Times New Roman"/>
          <w:sz w:val="28"/>
          <w:szCs w:val="28"/>
          <w:lang w:val="uk-UA"/>
        </w:rPr>
        <w:t xml:space="preserve"> – </w:t>
      </w:r>
      <w:r w:rsidRPr="00CF6886">
        <w:rPr>
          <w:rFonts w:ascii="Times New Roman" w:hAnsi="Times New Roman" w:cs="Times New Roman"/>
          <w:sz w:val="28"/>
          <w:szCs w:val="28"/>
          <w:lang w:val="uk-UA"/>
        </w:rPr>
        <w:t xml:space="preserve">в основі лежить такий режим рухових дій, при якому з постійною швидкістю руху м'язи переборюють опір, працюючи з близькою до </w:t>
      </w:r>
      <w:r w:rsidRPr="00CF6886">
        <w:rPr>
          <w:rFonts w:ascii="Times New Roman" w:hAnsi="Times New Roman" w:cs="Times New Roman"/>
          <w:sz w:val="28"/>
          <w:szCs w:val="28"/>
          <w:lang w:val="uk-UA"/>
        </w:rPr>
        <w:lastRenderedPageBreak/>
        <w:t>граничної напругою, не дивлячись на зміну в різних суглобних кутах співвідношення важелів або моментів обертання. Тренування в ізокінетичному режимі припускають роботу з використанням спеціальних тренажерних пристроїв, що дозволяють спортсмену виконувати рухи в широкому діапазоні швидкості, виявляти максимальні зусилля в будь-якій фазі руху. Ізокінетичні вправи можна виконувати з партнером, що чинить опір, але ефективність нижче в порівнянні з використанням тренажерів.</w:t>
      </w:r>
    </w:p>
    <w:p w14:paraId="1111223E" w14:textId="77777777" w:rsidR="005C2483" w:rsidRPr="00CF6886" w:rsidRDefault="005C2483" w:rsidP="005C2483">
      <w:pPr>
        <w:spacing w:line="360" w:lineRule="auto"/>
        <w:ind w:firstLine="355"/>
        <w:jc w:val="both"/>
        <w:rPr>
          <w:rFonts w:ascii="Times New Roman" w:hAnsi="Times New Roman" w:cs="Times New Roman"/>
          <w:sz w:val="28"/>
          <w:szCs w:val="28"/>
          <w:lang w:val="uk-UA"/>
        </w:rPr>
      </w:pPr>
      <w:r w:rsidRPr="00CF6886">
        <w:rPr>
          <w:rFonts w:ascii="Times New Roman" w:hAnsi="Times New Roman" w:cs="Times New Roman"/>
          <w:i/>
          <w:sz w:val="28"/>
          <w:szCs w:val="28"/>
          <w:lang w:val="uk-UA"/>
        </w:rPr>
        <w:t>Режим перемінних опорів</w:t>
      </w:r>
      <w:r>
        <w:rPr>
          <w:rFonts w:ascii="Times New Roman" w:hAnsi="Times New Roman" w:cs="Times New Roman"/>
          <w:sz w:val="28"/>
          <w:szCs w:val="28"/>
          <w:lang w:val="uk-UA"/>
        </w:rPr>
        <w:t xml:space="preserve"> – </w:t>
      </w:r>
      <w:r w:rsidRPr="00CF6886">
        <w:rPr>
          <w:rFonts w:ascii="Times New Roman" w:hAnsi="Times New Roman" w:cs="Times New Roman"/>
          <w:sz w:val="28"/>
          <w:szCs w:val="28"/>
          <w:lang w:val="uk-UA"/>
        </w:rPr>
        <w:t>зв'язаний з використанням тренажерів, конструктивні особливості яких дозволяють змінювати величину опору в різних суглобних кутах по всій амплітуді руху і пристосовувати її до реальних силових можливостей м'язів, які беруть участь у роботі в кожен конкретний момент руху. Істотною перевагою тренування в режимі перемінних опорів є те, що вправи виконуються з великою амплітудою.</w:t>
      </w:r>
    </w:p>
    <w:p w14:paraId="595B5C7E" w14:textId="3F015852" w:rsidR="005C2483" w:rsidRPr="00657B51" w:rsidRDefault="005C2483" w:rsidP="005C2483">
      <w:pPr>
        <w:shd w:val="clear" w:color="auto" w:fill="FFFFFF"/>
        <w:spacing w:line="360" w:lineRule="auto"/>
        <w:ind w:left="355"/>
        <w:rPr>
          <w:sz w:val="28"/>
          <w:szCs w:val="28"/>
          <w:lang w:val="uk-UA"/>
        </w:rPr>
      </w:pPr>
      <w:r w:rsidRPr="00657B51">
        <w:rPr>
          <w:rFonts w:ascii="Times New Roman" w:eastAsia="Times New Roman" w:hAnsi="Times New Roman" w:cs="Times New Roman"/>
          <w:color w:val="000000"/>
          <w:spacing w:val="-1"/>
          <w:sz w:val="28"/>
          <w:szCs w:val="28"/>
          <w:lang w:val="uk-UA"/>
        </w:rPr>
        <w:t>Інший фахівець Л. П. Сергієнко (2007) виділяє наступні основні види силових здібностей :</w:t>
      </w:r>
    </w:p>
    <w:p w14:paraId="20F841EA" w14:textId="77777777" w:rsidR="005C2483" w:rsidRPr="00657B51" w:rsidRDefault="005C2483" w:rsidP="005C2483">
      <w:pPr>
        <w:widowControl w:val="0"/>
        <w:numPr>
          <w:ilvl w:val="0"/>
          <w:numId w:val="6"/>
        </w:numPr>
        <w:shd w:val="clear" w:color="auto" w:fill="FFFFFF"/>
        <w:tabs>
          <w:tab w:val="left" w:pos="715"/>
        </w:tabs>
        <w:autoSpaceDE w:val="0"/>
        <w:autoSpaceDN w:val="0"/>
        <w:adjustRightInd w:val="0"/>
        <w:spacing w:line="360" w:lineRule="auto"/>
        <w:ind w:left="379"/>
        <w:rPr>
          <w:rFonts w:ascii="Times New Roman" w:eastAsia="Times New Roman" w:hAnsi="Times New Roman" w:cs="Times New Roman"/>
          <w:i/>
          <w:color w:val="000000"/>
          <w:sz w:val="28"/>
          <w:szCs w:val="28"/>
          <w:lang w:val="uk-UA"/>
        </w:rPr>
      </w:pPr>
      <w:r w:rsidRPr="00657B51">
        <w:rPr>
          <w:rFonts w:ascii="Times New Roman" w:eastAsia="Times New Roman" w:hAnsi="Times New Roman" w:cs="Times New Roman"/>
          <w:i/>
          <w:color w:val="000000"/>
          <w:spacing w:val="-1"/>
          <w:sz w:val="28"/>
          <w:szCs w:val="28"/>
          <w:lang w:val="uk-UA"/>
        </w:rPr>
        <w:t>максимальну силу;</w:t>
      </w:r>
    </w:p>
    <w:p w14:paraId="6F057650" w14:textId="77777777" w:rsidR="005C2483" w:rsidRPr="00657B51" w:rsidRDefault="005C2483" w:rsidP="005C2483">
      <w:pPr>
        <w:widowControl w:val="0"/>
        <w:numPr>
          <w:ilvl w:val="0"/>
          <w:numId w:val="6"/>
        </w:numPr>
        <w:shd w:val="clear" w:color="auto" w:fill="FFFFFF"/>
        <w:tabs>
          <w:tab w:val="left" w:pos="715"/>
        </w:tabs>
        <w:autoSpaceDE w:val="0"/>
        <w:autoSpaceDN w:val="0"/>
        <w:adjustRightInd w:val="0"/>
        <w:spacing w:line="360" w:lineRule="auto"/>
        <w:ind w:left="715" w:hanging="336"/>
        <w:rPr>
          <w:rFonts w:ascii="Times New Roman" w:eastAsia="Times New Roman" w:hAnsi="Times New Roman" w:cs="Times New Roman"/>
          <w:i/>
          <w:color w:val="000000"/>
          <w:sz w:val="28"/>
          <w:szCs w:val="28"/>
          <w:lang w:val="uk-UA"/>
        </w:rPr>
      </w:pPr>
      <w:r w:rsidRPr="00657B51">
        <w:rPr>
          <w:rFonts w:ascii="Times New Roman" w:eastAsia="Times New Roman" w:hAnsi="Times New Roman" w:cs="Times New Roman"/>
          <w:i/>
          <w:color w:val="000000"/>
          <w:sz w:val="28"/>
          <w:szCs w:val="28"/>
          <w:lang w:val="uk-UA"/>
        </w:rPr>
        <w:t>швидкісну силу (часто її називають невиправдано швидкіс</w:t>
      </w:r>
      <w:r w:rsidRPr="00657B51">
        <w:rPr>
          <w:rFonts w:ascii="Times New Roman" w:eastAsia="Times New Roman" w:hAnsi="Times New Roman" w:cs="Times New Roman"/>
          <w:i/>
          <w:color w:val="000000"/>
          <w:spacing w:val="-2"/>
          <w:sz w:val="28"/>
          <w:szCs w:val="28"/>
          <w:lang w:val="uk-UA"/>
        </w:rPr>
        <w:t>но-силовою здібністю);</w:t>
      </w:r>
    </w:p>
    <w:p w14:paraId="3F98BFC4" w14:textId="77777777" w:rsidR="005C2483" w:rsidRPr="00657B51" w:rsidRDefault="005C2483" w:rsidP="005C2483">
      <w:pPr>
        <w:widowControl w:val="0"/>
        <w:numPr>
          <w:ilvl w:val="0"/>
          <w:numId w:val="6"/>
        </w:numPr>
        <w:shd w:val="clear" w:color="auto" w:fill="FFFFFF"/>
        <w:tabs>
          <w:tab w:val="left" w:pos="715"/>
        </w:tabs>
        <w:autoSpaceDE w:val="0"/>
        <w:autoSpaceDN w:val="0"/>
        <w:adjustRightInd w:val="0"/>
        <w:spacing w:line="360" w:lineRule="auto"/>
        <w:ind w:left="379"/>
        <w:rPr>
          <w:rFonts w:ascii="Times New Roman" w:eastAsia="Times New Roman" w:hAnsi="Times New Roman" w:cs="Times New Roman"/>
          <w:color w:val="000000"/>
          <w:sz w:val="28"/>
          <w:szCs w:val="28"/>
          <w:lang w:val="uk-UA"/>
        </w:rPr>
      </w:pPr>
      <w:r w:rsidRPr="00657B51">
        <w:rPr>
          <w:rFonts w:ascii="Times New Roman" w:eastAsia="Times New Roman" w:hAnsi="Times New Roman" w:cs="Times New Roman"/>
          <w:i/>
          <w:color w:val="000000"/>
          <w:sz w:val="28"/>
          <w:szCs w:val="28"/>
          <w:lang w:val="uk-UA"/>
        </w:rPr>
        <w:t>силову витривалість</w:t>
      </w:r>
      <w:r w:rsidRPr="00657B51">
        <w:rPr>
          <w:rFonts w:ascii="Times New Roman" w:eastAsia="Times New Roman" w:hAnsi="Times New Roman" w:cs="Times New Roman"/>
          <w:color w:val="000000"/>
          <w:sz w:val="28"/>
          <w:szCs w:val="28"/>
          <w:lang w:val="uk-UA"/>
        </w:rPr>
        <w:t>.</w:t>
      </w:r>
    </w:p>
    <w:p w14:paraId="6201A0D6" w14:textId="77777777" w:rsidR="005C2483" w:rsidRPr="00CF6886" w:rsidRDefault="005C2483" w:rsidP="005C2483">
      <w:pPr>
        <w:shd w:val="clear" w:color="auto" w:fill="FFFFFF"/>
        <w:spacing w:line="360" w:lineRule="auto"/>
        <w:ind w:left="14" w:firstLine="331"/>
        <w:jc w:val="both"/>
        <w:rPr>
          <w:sz w:val="28"/>
          <w:szCs w:val="28"/>
          <w:lang w:val="uk-UA"/>
        </w:rPr>
      </w:pPr>
      <w:r w:rsidRPr="00657B51">
        <w:rPr>
          <w:rFonts w:ascii="Times New Roman" w:eastAsia="Times New Roman" w:hAnsi="Times New Roman" w:cs="Times New Roman"/>
          <w:i/>
          <w:iCs/>
          <w:color w:val="000000"/>
          <w:spacing w:val="-3"/>
          <w:sz w:val="28"/>
          <w:szCs w:val="28"/>
          <w:lang w:val="uk-UA"/>
        </w:rPr>
        <w:t>Максимальна м'язова сила</w:t>
      </w:r>
      <w:r w:rsidRPr="00657B51">
        <w:rPr>
          <w:rFonts w:ascii="Times New Roman" w:hAnsi="Times New Roman" w:cs="Times New Roman"/>
          <w:sz w:val="28"/>
          <w:szCs w:val="28"/>
          <w:lang w:val="uk-UA"/>
        </w:rPr>
        <w:t xml:space="preserve"> – </w:t>
      </w:r>
      <w:r w:rsidRPr="00657B51">
        <w:rPr>
          <w:rFonts w:ascii="Times New Roman" w:eastAsia="Times New Roman" w:hAnsi="Times New Roman" w:cs="Times New Roman"/>
          <w:color w:val="000000"/>
          <w:spacing w:val="-3"/>
          <w:sz w:val="28"/>
          <w:szCs w:val="28"/>
          <w:lang w:val="uk-UA"/>
        </w:rPr>
        <w:t>це абсолютний</w:t>
      </w:r>
      <w:r w:rsidRPr="00CF6886">
        <w:rPr>
          <w:rFonts w:ascii="Times New Roman" w:eastAsia="Times New Roman" w:hAnsi="Times New Roman" w:cs="Times New Roman"/>
          <w:color w:val="000000"/>
          <w:spacing w:val="-3"/>
          <w:sz w:val="28"/>
          <w:szCs w:val="28"/>
          <w:lang w:val="uk-UA"/>
        </w:rPr>
        <w:t xml:space="preserve"> прояв силових здіб</w:t>
      </w:r>
      <w:r w:rsidRPr="00CF6886">
        <w:rPr>
          <w:rFonts w:ascii="Times New Roman" w:eastAsia="Times New Roman" w:hAnsi="Times New Roman" w:cs="Times New Roman"/>
          <w:color w:val="000000"/>
          <w:spacing w:val="-2"/>
          <w:sz w:val="28"/>
          <w:szCs w:val="28"/>
          <w:lang w:val="uk-UA"/>
        </w:rPr>
        <w:t xml:space="preserve">ностей в різних режимах (статичному і динамічному) роботи м'язів. </w:t>
      </w:r>
      <w:r w:rsidRPr="00CF6886">
        <w:rPr>
          <w:rFonts w:ascii="Times New Roman" w:eastAsia="Times New Roman" w:hAnsi="Times New Roman" w:cs="Times New Roman"/>
          <w:color w:val="000000"/>
          <w:spacing w:val="1"/>
          <w:sz w:val="28"/>
          <w:szCs w:val="28"/>
          <w:lang w:val="uk-UA"/>
        </w:rPr>
        <w:t xml:space="preserve">Розрізняють </w:t>
      </w:r>
      <w:r w:rsidRPr="00CF6886">
        <w:rPr>
          <w:rFonts w:ascii="Times New Roman" w:eastAsia="Times New Roman" w:hAnsi="Times New Roman" w:cs="Times New Roman"/>
          <w:i/>
          <w:iCs/>
          <w:color w:val="000000"/>
          <w:spacing w:val="1"/>
          <w:sz w:val="28"/>
          <w:szCs w:val="28"/>
          <w:lang w:val="uk-UA"/>
        </w:rPr>
        <w:t xml:space="preserve">статичну абсолютну </w:t>
      </w:r>
      <w:r w:rsidRPr="00CF6886">
        <w:rPr>
          <w:rFonts w:ascii="Times New Roman" w:eastAsia="Times New Roman" w:hAnsi="Times New Roman" w:cs="Times New Roman"/>
          <w:color w:val="000000"/>
          <w:spacing w:val="1"/>
          <w:sz w:val="28"/>
          <w:szCs w:val="28"/>
          <w:lang w:val="uk-UA"/>
        </w:rPr>
        <w:t xml:space="preserve">і </w:t>
      </w:r>
      <w:r w:rsidRPr="00CF6886">
        <w:rPr>
          <w:rFonts w:ascii="Times New Roman" w:eastAsia="Times New Roman" w:hAnsi="Times New Roman" w:cs="Times New Roman"/>
          <w:i/>
          <w:iCs/>
          <w:color w:val="000000"/>
          <w:spacing w:val="1"/>
          <w:sz w:val="28"/>
          <w:szCs w:val="28"/>
          <w:lang w:val="uk-UA"/>
        </w:rPr>
        <w:t xml:space="preserve">відносну, </w:t>
      </w:r>
      <w:r w:rsidRPr="00CF6886">
        <w:rPr>
          <w:rFonts w:ascii="Times New Roman" w:eastAsia="Times New Roman" w:hAnsi="Times New Roman" w:cs="Times New Roman"/>
          <w:color w:val="000000"/>
          <w:spacing w:val="1"/>
          <w:sz w:val="28"/>
          <w:szCs w:val="28"/>
          <w:lang w:val="uk-UA"/>
        </w:rPr>
        <w:t xml:space="preserve">а також </w:t>
      </w:r>
      <w:r w:rsidRPr="00CF6886">
        <w:rPr>
          <w:rFonts w:ascii="Times New Roman" w:eastAsia="Times New Roman" w:hAnsi="Times New Roman" w:cs="Times New Roman"/>
          <w:i/>
          <w:iCs/>
          <w:color w:val="000000"/>
          <w:spacing w:val="1"/>
          <w:sz w:val="28"/>
          <w:szCs w:val="28"/>
          <w:lang w:val="uk-UA"/>
        </w:rPr>
        <w:t xml:space="preserve">динамічну,, </w:t>
      </w:r>
      <w:r w:rsidRPr="00CF6886">
        <w:rPr>
          <w:rFonts w:ascii="Times New Roman" w:eastAsia="Times New Roman" w:hAnsi="Times New Roman" w:cs="Times New Roman"/>
          <w:i/>
          <w:iCs/>
          <w:color w:val="000000"/>
          <w:spacing w:val="-4"/>
          <w:sz w:val="28"/>
          <w:szCs w:val="28"/>
          <w:lang w:val="uk-UA"/>
        </w:rPr>
        <w:t xml:space="preserve">абсолютну і відносну м'язову силу. </w:t>
      </w:r>
      <w:r w:rsidRPr="00CF6886">
        <w:rPr>
          <w:rFonts w:ascii="Times New Roman" w:eastAsia="Times New Roman" w:hAnsi="Times New Roman" w:cs="Times New Roman"/>
          <w:color w:val="000000"/>
          <w:spacing w:val="-4"/>
          <w:sz w:val="28"/>
          <w:szCs w:val="28"/>
          <w:lang w:val="uk-UA"/>
        </w:rPr>
        <w:t>Під першою (абсолютною) розріз</w:t>
      </w:r>
      <w:r w:rsidRPr="00CF6886">
        <w:rPr>
          <w:rFonts w:ascii="Times New Roman" w:eastAsia="Times New Roman" w:hAnsi="Times New Roman" w:cs="Times New Roman"/>
          <w:color w:val="000000"/>
          <w:spacing w:val="1"/>
          <w:sz w:val="28"/>
          <w:szCs w:val="28"/>
          <w:lang w:val="uk-UA"/>
        </w:rPr>
        <w:t>няють силу, яку людина проявляє в статичному або динамічному режимі роботи м'язів без врахування маси тіла, а під другою (від</w:t>
      </w:r>
      <w:r w:rsidRPr="00CF6886">
        <w:rPr>
          <w:rFonts w:ascii="Times New Roman" w:eastAsia="Times New Roman" w:hAnsi="Times New Roman" w:cs="Times New Roman"/>
          <w:color w:val="000000"/>
          <w:spacing w:val="-2"/>
          <w:sz w:val="28"/>
          <w:szCs w:val="28"/>
          <w:lang w:val="uk-UA"/>
        </w:rPr>
        <w:t>носною)</w:t>
      </w:r>
      <w:r>
        <w:rPr>
          <w:rFonts w:ascii="Times New Roman" w:hAnsi="Times New Roman" w:cs="Times New Roman"/>
          <w:sz w:val="28"/>
          <w:szCs w:val="28"/>
          <w:lang w:val="uk-UA"/>
        </w:rPr>
        <w:t xml:space="preserve"> – </w:t>
      </w:r>
      <w:r w:rsidRPr="00CF6886">
        <w:rPr>
          <w:rFonts w:ascii="Times New Roman" w:eastAsia="Times New Roman" w:hAnsi="Times New Roman" w:cs="Times New Roman"/>
          <w:color w:val="000000"/>
          <w:spacing w:val="-2"/>
          <w:sz w:val="28"/>
          <w:szCs w:val="28"/>
          <w:lang w:val="uk-UA"/>
        </w:rPr>
        <w:t xml:space="preserve">величину сили, яка припадає на один кілограм маси тіла </w:t>
      </w:r>
      <w:r w:rsidRPr="00CF6886">
        <w:rPr>
          <w:rFonts w:ascii="Times New Roman" w:eastAsia="Times New Roman" w:hAnsi="Times New Roman" w:cs="Times New Roman"/>
          <w:color w:val="000000"/>
          <w:spacing w:val="1"/>
          <w:sz w:val="28"/>
          <w:szCs w:val="28"/>
          <w:lang w:val="uk-UA"/>
        </w:rPr>
        <w:t xml:space="preserve">людини. При визначенні загальної (сумарної) максимальної сили різних м'язових груп говорять про </w:t>
      </w:r>
      <w:r w:rsidRPr="00CF6886">
        <w:rPr>
          <w:rFonts w:ascii="Times New Roman" w:eastAsia="Times New Roman" w:hAnsi="Times New Roman" w:cs="Times New Roman"/>
          <w:i/>
          <w:iCs/>
          <w:color w:val="000000"/>
          <w:spacing w:val="1"/>
          <w:sz w:val="28"/>
          <w:szCs w:val="28"/>
          <w:lang w:val="uk-UA"/>
        </w:rPr>
        <w:t xml:space="preserve">загальну абсолютну статичну </w:t>
      </w:r>
      <w:r w:rsidRPr="00CF6886">
        <w:rPr>
          <w:rFonts w:ascii="Times New Roman" w:eastAsia="Times New Roman" w:hAnsi="Times New Roman" w:cs="Times New Roman"/>
          <w:i/>
          <w:iCs/>
          <w:color w:val="000000"/>
          <w:spacing w:val="-3"/>
          <w:sz w:val="28"/>
          <w:szCs w:val="28"/>
          <w:lang w:val="uk-UA"/>
        </w:rPr>
        <w:t xml:space="preserve">силу. </w:t>
      </w:r>
      <w:r w:rsidRPr="00CF6886">
        <w:rPr>
          <w:rFonts w:ascii="Times New Roman" w:eastAsia="Times New Roman" w:hAnsi="Times New Roman" w:cs="Times New Roman"/>
          <w:color w:val="000000"/>
          <w:spacing w:val="-3"/>
          <w:sz w:val="28"/>
          <w:szCs w:val="28"/>
          <w:lang w:val="uk-UA"/>
        </w:rPr>
        <w:t xml:space="preserve">А дану силу, знайдену на один кілограм маси тіла, розрізняють </w:t>
      </w:r>
      <w:r w:rsidRPr="00CF6886">
        <w:rPr>
          <w:rFonts w:ascii="Times New Roman" w:eastAsia="Times New Roman" w:hAnsi="Times New Roman" w:cs="Times New Roman"/>
          <w:color w:val="000000"/>
          <w:spacing w:val="1"/>
          <w:sz w:val="28"/>
          <w:szCs w:val="28"/>
          <w:lang w:val="uk-UA"/>
        </w:rPr>
        <w:t xml:space="preserve">як </w:t>
      </w:r>
      <w:r w:rsidRPr="00CF6886">
        <w:rPr>
          <w:rFonts w:ascii="Times New Roman" w:eastAsia="Times New Roman" w:hAnsi="Times New Roman" w:cs="Times New Roman"/>
          <w:i/>
          <w:iCs/>
          <w:color w:val="000000"/>
          <w:spacing w:val="1"/>
          <w:sz w:val="28"/>
          <w:szCs w:val="28"/>
          <w:lang w:val="uk-UA"/>
        </w:rPr>
        <w:t xml:space="preserve">загальну відносну статичну силу. </w:t>
      </w:r>
      <w:r w:rsidRPr="00CF6886">
        <w:rPr>
          <w:rFonts w:ascii="Times New Roman" w:eastAsia="Times New Roman" w:hAnsi="Times New Roman" w:cs="Times New Roman"/>
          <w:color w:val="000000"/>
          <w:spacing w:val="1"/>
          <w:sz w:val="28"/>
          <w:szCs w:val="28"/>
          <w:lang w:val="uk-UA"/>
        </w:rPr>
        <w:t>Абсолютну статичну і дина</w:t>
      </w:r>
      <w:r w:rsidRPr="00CF6886">
        <w:rPr>
          <w:rFonts w:ascii="Times New Roman" w:eastAsia="Times New Roman" w:hAnsi="Times New Roman" w:cs="Times New Roman"/>
          <w:color w:val="000000"/>
          <w:spacing w:val="-1"/>
          <w:sz w:val="28"/>
          <w:szCs w:val="28"/>
          <w:lang w:val="uk-UA"/>
        </w:rPr>
        <w:t xml:space="preserve">мічну м'язову силу не слід ототожнювати з абсолютною силою, яка </w:t>
      </w:r>
      <w:r w:rsidRPr="00CF6886">
        <w:rPr>
          <w:rFonts w:ascii="Times New Roman" w:eastAsia="Times New Roman" w:hAnsi="Times New Roman" w:cs="Times New Roman"/>
          <w:color w:val="000000"/>
          <w:spacing w:val="1"/>
          <w:sz w:val="28"/>
          <w:szCs w:val="28"/>
          <w:lang w:val="uk-UA"/>
        </w:rPr>
        <w:t>відображає резервні можливості нервово-м'язової системи.</w:t>
      </w:r>
    </w:p>
    <w:p w14:paraId="73841B63" w14:textId="77777777" w:rsidR="005C2483" w:rsidRPr="00CF6886" w:rsidRDefault="005C2483" w:rsidP="005C2483">
      <w:pPr>
        <w:shd w:val="clear" w:color="auto" w:fill="FFFFFF"/>
        <w:spacing w:line="360" w:lineRule="auto"/>
        <w:ind w:left="14" w:right="14" w:firstLine="341"/>
        <w:jc w:val="both"/>
        <w:rPr>
          <w:sz w:val="28"/>
          <w:szCs w:val="28"/>
        </w:rPr>
      </w:pPr>
      <w:r w:rsidRPr="00CF6886">
        <w:rPr>
          <w:rFonts w:ascii="Times New Roman" w:eastAsia="Times New Roman" w:hAnsi="Times New Roman" w:cs="Times New Roman"/>
          <w:i/>
          <w:iCs/>
          <w:color w:val="000000"/>
          <w:spacing w:val="-1"/>
          <w:sz w:val="28"/>
          <w:szCs w:val="28"/>
          <w:lang w:val="uk-UA"/>
        </w:rPr>
        <w:lastRenderedPageBreak/>
        <w:t>Швидкісна сила</w:t>
      </w:r>
      <w:r>
        <w:rPr>
          <w:rFonts w:ascii="Times New Roman" w:hAnsi="Times New Roman" w:cs="Times New Roman"/>
          <w:sz w:val="28"/>
          <w:szCs w:val="28"/>
          <w:lang w:val="uk-UA"/>
        </w:rPr>
        <w:t xml:space="preserve"> – </w:t>
      </w:r>
      <w:r w:rsidRPr="00CF6886">
        <w:rPr>
          <w:rFonts w:ascii="Times New Roman" w:eastAsia="Times New Roman" w:hAnsi="Times New Roman" w:cs="Times New Roman"/>
          <w:color w:val="000000"/>
          <w:spacing w:val="-1"/>
          <w:sz w:val="28"/>
          <w:szCs w:val="28"/>
          <w:lang w:val="uk-UA"/>
        </w:rPr>
        <w:t xml:space="preserve">це прояв силових здібностей в мінімальний </w:t>
      </w:r>
      <w:r w:rsidRPr="00CF6886">
        <w:rPr>
          <w:rFonts w:ascii="Times New Roman" w:eastAsia="Times New Roman" w:hAnsi="Times New Roman" w:cs="Times New Roman"/>
          <w:color w:val="000000"/>
          <w:sz w:val="28"/>
          <w:szCs w:val="28"/>
          <w:lang w:val="uk-UA"/>
        </w:rPr>
        <w:t xml:space="preserve">для даних умов відрізок часу. Високий розвиток швидкісної сили </w:t>
      </w:r>
      <w:r w:rsidRPr="00CF6886">
        <w:rPr>
          <w:rFonts w:ascii="Times New Roman" w:eastAsia="Times New Roman" w:hAnsi="Times New Roman" w:cs="Times New Roman"/>
          <w:color w:val="000000"/>
          <w:spacing w:val="1"/>
          <w:sz w:val="28"/>
          <w:szCs w:val="28"/>
          <w:lang w:val="uk-UA"/>
        </w:rPr>
        <w:t xml:space="preserve">необхідний спортсменам легкоатлетам: стрибунам, метальникам; </w:t>
      </w:r>
      <w:r w:rsidRPr="00CF6886">
        <w:rPr>
          <w:rFonts w:ascii="Times New Roman" w:eastAsia="Times New Roman" w:hAnsi="Times New Roman" w:cs="Times New Roman"/>
          <w:color w:val="000000"/>
          <w:sz w:val="28"/>
          <w:szCs w:val="28"/>
          <w:lang w:val="uk-UA"/>
        </w:rPr>
        <w:t xml:space="preserve">борцям, боксерам, представникам східних одноборств тощо. Можна виділити наступні види швидкісної сили: </w:t>
      </w:r>
    </w:p>
    <w:p w14:paraId="2E1BA984" w14:textId="77777777" w:rsidR="005C2483" w:rsidRPr="00CF6886" w:rsidRDefault="005C2483" w:rsidP="005C2483">
      <w:pPr>
        <w:widowControl w:val="0"/>
        <w:numPr>
          <w:ilvl w:val="0"/>
          <w:numId w:val="5"/>
        </w:numPr>
        <w:shd w:val="clear" w:color="auto" w:fill="FFFFFF"/>
        <w:tabs>
          <w:tab w:val="left" w:pos="350"/>
        </w:tabs>
        <w:autoSpaceDE w:val="0"/>
        <w:autoSpaceDN w:val="0"/>
        <w:adjustRightInd w:val="0"/>
        <w:spacing w:line="360" w:lineRule="auto"/>
        <w:ind w:left="720" w:hanging="360"/>
        <w:rPr>
          <w:rFonts w:ascii="Times New Roman" w:eastAsia="Times New Roman" w:hAnsi="Times New Roman" w:cs="Times New Roman"/>
          <w:color w:val="000000"/>
          <w:sz w:val="28"/>
          <w:szCs w:val="28"/>
          <w:lang w:val="uk-UA"/>
        </w:rPr>
      </w:pPr>
      <w:r w:rsidRPr="00CF6886">
        <w:rPr>
          <w:rFonts w:ascii="Times New Roman" w:eastAsia="Times New Roman" w:hAnsi="Times New Roman" w:cs="Times New Roman"/>
          <w:color w:val="000000"/>
          <w:spacing w:val="-2"/>
          <w:sz w:val="28"/>
          <w:szCs w:val="28"/>
          <w:lang w:val="uk-UA"/>
        </w:rPr>
        <w:t>вибухова сила;</w:t>
      </w:r>
    </w:p>
    <w:p w14:paraId="7642ECDD" w14:textId="77777777" w:rsidR="005C2483" w:rsidRPr="00CF6886" w:rsidRDefault="005C2483" w:rsidP="005C2483">
      <w:pPr>
        <w:widowControl w:val="0"/>
        <w:numPr>
          <w:ilvl w:val="0"/>
          <w:numId w:val="5"/>
        </w:numPr>
        <w:shd w:val="clear" w:color="auto" w:fill="FFFFFF"/>
        <w:tabs>
          <w:tab w:val="left" w:pos="350"/>
        </w:tabs>
        <w:autoSpaceDE w:val="0"/>
        <w:autoSpaceDN w:val="0"/>
        <w:adjustRightInd w:val="0"/>
        <w:spacing w:line="360" w:lineRule="auto"/>
        <w:ind w:left="350"/>
        <w:jc w:val="both"/>
        <w:rPr>
          <w:rFonts w:ascii="Times New Roman" w:hAnsi="Times New Roman" w:cs="Times New Roman"/>
          <w:sz w:val="28"/>
          <w:szCs w:val="28"/>
          <w:lang w:val="uk-UA"/>
        </w:rPr>
      </w:pPr>
      <w:r w:rsidRPr="00CF6886">
        <w:rPr>
          <w:rFonts w:ascii="Times New Roman" w:eastAsia="Times New Roman" w:hAnsi="Times New Roman" w:cs="Times New Roman"/>
          <w:color w:val="000000"/>
          <w:sz w:val="28"/>
          <w:szCs w:val="28"/>
          <w:lang w:val="uk-UA"/>
        </w:rPr>
        <w:t xml:space="preserve">амортизаційна сила; </w:t>
      </w:r>
    </w:p>
    <w:p w14:paraId="0085D82B" w14:textId="77777777" w:rsidR="005C2483" w:rsidRPr="00CF6886" w:rsidRDefault="005C2483" w:rsidP="005C2483">
      <w:pPr>
        <w:widowControl w:val="0"/>
        <w:numPr>
          <w:ilvl w:val="0"/>
          <w:numId w:val="5"/>
        </w:numPr>
        <w:shd w:val="clear" w:color="auto" w:fill="FFFFFF"/>
        <w:tabs>
          <w:tab w:val="left" w:pos="350"/>
        </w:tabs>
        <w:autoSpaceDE w:val="0"/>
        <w:autoSpaceDN w:val="0"/>
        <w:adjustRightInd w:val="0"/>
        <w:spacing w:line="360" w:lineRule="auto"/>
        <w:ind w:left="350"/>
        <w:jc w:val="both"/>
        <w:rPr>
          <w:rFonts w:ascii="Times New Roman" w:hAnsi="Times New Roman" w:cs="Times New Roman"/>
          <w:sz w:val="28"/>
          <w:szCs w:val="28"/>
          <w:lang w:val="uk-UA"/>
        </w:rPr>
      </w:pPr>
      <w:r w:rsidRPr="00CF6886">
        <w:rPr>
          <w:rFonts w:ascii="Times New Roman" w:eastAsia="Times New Roman" w:hAnsi="Times New Roman" w:cs="Times New Roman"/>
          <w:color w:val="000000"/>
          <w:spacing w:val="-1"/>
          <w:sz w:val="28"/>
          <w:szCs w:val="28"/>
          <w:lang w:val="uk-UA"/>
        </w:rPr>
        <w:t>стартова сила.</w:t>
      </w:r>
      <w:r>
        <w:rPr>
          <w:rFonts w:ascii="Times New Roman" w:eastAsia="Times New Roman" w:hAnsi="Times New Roman" w:cs="Times New Roman"/>
          <w:color w:val="000000"/>
          <w:spacing w:val="-1"/>
          <w:sz w:val="28"/>
          <w:szCs w:val="28"/>
          <w:lang w:val="uk-UA"/>
        </w:rPr>
        <w:t xml:space="preserve"> </w:t>
      </w:r>
    </w:p>
    <w:p w14:paraId="29C2A318" w14:textId="77777777" w:rsidR="005C2483" w:rsidRDefault="005C2483" w:rsidP="005C2483">
      <w:pPr>
        <w:shd w:val="clear" w:color="auto" w:fill="FFFFFF"/>
        <w:spacing w:line="360" w:lineRule="auto"/>
        <w:ind w:firstLine="708"/>
        <w:jc w:val="both"/>
        <w:rPr>
          <w:rFonts w:ascii="Times New Roman" w:eastAsia="Times New Roman" w:hAnsi="Times New Roman" w:cs="Times New Roman"/>
          <w:i/>
          <w:iCs/>
          <w:color w:val="000000"/>
          <w:spacing w:val="-3"/>
          <w:sz w:val="28"/>
          <w:szCs w:val="28"/>
          <w:lang w:val="uk-UA"/>
        </w:rPr>
      </w:pPr>
      <w:r w:rsidRPr="00CF6886">
        <w:rPr>
          <w:rFonts w:ascii="Times New Roman" w:eastAsia="Times New Roman" w:hAnsi="Times New Roman" w:cs="Times New Roman"/>
          <w:color w:val="000000"/>
          <w:spacing w:val="-2"/>
          <w:sz w:val="28"/>
          <w:szCs w:val="28"/>
          <w:lang w:val="uk-UA"/>
        </w:rPr>
        <w:t xml:space="preserve">Швидкісну силу, яка проявляється в умовах достатньо великого </w:t>
      </w:r>
      <w:r w:rsidRPr="00CF6886">
        <w:rPr>
          <w:rFonts w:ascii="Times New Roman" w:eastAsia="Times New Roman" w:hAnsi="Times New Roman" w:cs="Times New Roman"/>
          <w:color w:val="000000"/>
          <w:spacing w:val="2"/>
          <w:sz w:val="28"/>
          <w:szCs w:val="28"/>
          <w:lang w:val="uk-UA"/>
        </w:rPr>
        <w:t xml:space="preserve">опору, прийнято називати як </w:t>
      </w:r>
      <w:r w:rsidRPr="00CF6886">
        <w:rPr>
          <w:rFonts w:ascii="Times New Roman" w:eastAsia="Times New Roman" w:hAnsi="Times New Roman" w:cs="Times New Roman"/>
          <w:i/>
          <w:iCs/>
          <w:color w:val="000000"/>
          <w:spacing w:val="2"/>
          <w:sz w:val="28"/>
          <w:szCs w:val="28"/>
          <w:lang w:val="uk-UA"/>
        </w:rPr>
        <w:t xml:space="preserve">вибухову силу. </w:t>
      </w:r>
      <w:r w:rsidRPr="00CF6886">
        <w:rPr>
          <w:rFonts w:ascii="Times New Roman" w:eastAsia="Times New Roman" w:hAnsi="Times New Roman" w:cs="Times New Roman"/>
          <w:color w:val="000000"/>
          <w:spacing w:val="2"/>
          <w:sz w:val="28"/>
          <w:szCs w:val="28"/>
          <w:lang w:val="uk-UA"/>
        </w:rPr>
        <w:t>В зарубіжній літера</w:t>
      </w:r>
      <w:r w:rsidRPr="00CF6886">
        <w:rPr>
          <w:rFonts w:ascii="Times New Roman" w:eastAsia="Times New Roman" w:hAnsi="Times New Roman" w:cs="Times New Roman"/>
          <w:color w:val="000000"/>
          <w:spacing w:val="-3"/>
          <w:sz w:val="28"/>
          <w:szCs w:val="28"/>
          <w:lang w:val="uk-UA"/>
        </w:rPr>
        <w:t xml:space="preserve">турі її називають </w:t>
      </w:r>
      <w:r w:rsidRPr="00CF6886">
        <w:rPr>
          <w:rFonts w:ascii="Times New Roman" w:eastAsia="Times New Roman" w:hAnsi="Times New Roman" w:cs="Times New Roman"/>
          <w:i/>
          <w:iCs/>
          <w:color w:val="000000"/>
          <w:spacing w:val="-3"/>
          <w:sz w:val="28"/>
          <w:szCs w:val="28"/>
          <w:lang w:val="uk-UA"/>
        </w:rPr>
        <w:t>силовою потужністю.</w:t>
      </w:r>
    </w:p>
    <w:p w14:paraId="2AF78F69" w14:textId="77777777" w:rsidR="005C2483" w:rsidRPr="0052441B" w:rsidRDefault="005C2483" w:rsidP="005C2483">
      <w:pPr>
        <w:shd w:val="clear" w:color="auto" w:fill="FFFFFF"/>
        <w:spacing w:line="360" w:lineRule="auto"/>
        <w:ind w:firstLine="708"/>
        <w:jc w:val="both"/>
        <w:rPr>
          <w:rFonts w:ascii="Times New Roman" w:eastAsia="Times New Roman" w:hAnsi="Times New Roman" w:cs="Times New Roman"/>
          <w:color w:val="000000"/>
          <w:sz w:val="28"/>
          <w:szCs w:val="28"/>
          <w:lang w:val="uk-UA"/>
        </w:rPr>
      </w:pPr>
      <w:r w:rsidRPr="0052441B">
        <w:rPr>
          <w:rFonts w:ascii="Times New Roman" w:eastAsia="Times New Roman" w:hAnsi="Times New Roman" w:cs="Times New Roman"/>
          <w:i/>
          <w:iCs/>
          <w:color w:val="000000"/>
          <w:spacing w:val="-3"/>
          <w:sz w:val="28"/>
          <w:szCs w:val="28"/>
          <w:lang w:val="uk-UA"/>
        </w:rPr>
        <w:t>Амортизаційна сила</w:t>
      </w:r>
      <w:r>
        <w:rPr>
          <w:rFonts w:ascii="Times New Roman" w:hAnsi="Times New Roman" w:cs="Times New Roman"/>
          <w:sz w:val="28"/>
          <w:szCs w:val="28"/>
          <w:lang w:val="uk-UA"/>
        </w:rPr>
        <w:t xml:space="preserve"> – </w:t>
      </w:r>
      <w:r w:rsidRPr="0052441B">
        <w:rPr>
          <w:rFonts w:ascii="Times New Roman" w:eastAsia="Times New Roman" w:hAnsi="Times New Roman" w:cs="Times New Roman"/>
          <w:color w:val="000000"/>
          <w:spacing w:val="-3"/>
          <w:sz w:val="28"/>
          <w:szCs w:val="28"/>
          <w:lang w:val="uk-UA"/>
        </w:rPr>
        <w:t xml:space="preserve">вид </w:t>
      </w:r>
      <w:r w:rsidRPr="0052441B">
        <w:rPr>
          <w:rFonts w:ascii="Times New Roman" w:eastAsia="Times New Roman" w:hAnsi="Times New Roman" w:cs="Times New Roman"/>
          <w:color w:val="000000"/>
          <w:spacing w:val="3"/>
          <w:sz w:val="28"/>
          <w:szCs w:val="28"/>
          <w:lang w:val="uk-UA"/>
        </w:rPr>
        <w:t>силових здібностей, яка проявляється при швидкому закінченні швидкісно-силових вправ (наприклад, зупинка після прискорен</w:t>
      </w:r>
      <w:r w:rsidRPr="0052441B">
        <w:rPr>
          <w:rFonts w:ascii="Times New Roman" w:eastAsia="Times New Roman" w:hAnsi="Times New Roman" w:cs="Times New Roman"/>
          <w:color w:val="000000"/>
          <w:sz w:val="28"/>
          <w:szCs w:val="28"/>
          <w:lang w:val="uk-UA"/>
        </w:rPr>
        <w:t xml:space="preserve">ня). </w:t>
      </w:r>
    </w:p>
    <w:p w14:paraId="76457D41" w14:textId="77777777" w:rsidR="005C2483" w:rsidRPr="00CF6886" w:rsidRDefault="005C2483" w:rsidP="005C2483">
      <w:pPr>
        <w:shd w:val="clear" w:color="auto" w:fill="FFFFFF"/>
        <w:spacing w:line="360" w:lineRule="auto"/>
        <w:ind w:firstLine="708"/>
        <w:jc w:val="both"/>
        <w:rPr>
          <w:sz w:val="28"/>
          <w:szCs w:val="28"/>
        </w:rPr>
      </w:pPr>
      <w:r w:rsidRPr="00CF6886">
        <w:rPr>
          <w:rFonts w:ascii="Times New Roman" w:eastAsia="Times New Roman" w:hAnsi="Times New Roman" w:cs="Times New Roman"/>
          <w:color w:val="000000"/>
          <w:sz w:val="28"/>
          <w:szCs w:val="28"/>
          <w:lang w:val="uk-UA"/>
        </w:rPr>
        <w:t>Силу, яка проявляється в умовах протидії відносно невелико</w:t>
      </w:r>
      <w:r w:rsidRPr="00CF6886">
        <w:rPr>
          <w:rFonts w:ascii="Times New Roman" w:eastAsia="Times New Roman" w:hAnsi="Times New Roman" w:cs="Times New Roman"/>
          <w:color w:val="000000"/>
          <w:spacing w:val="-1"/>
          <w:sz w:val="28"/>
          <w:szCs w:val="28"/>
          <w:lang w:val="uk-UA"/>
        </w:rPr>
        <w:t xml:space="preserve">му і помірному опору з високою початковою швидкістю, прийнято </w:t>
      </w:r>
      <w:r w:rsidRPr="00CF6886">
        <w:rPr>
          <w:rFonts w:ascii="Times New Roman" w:eastAsia="Times New Roman" w:hAnsi="Times New Roman" w:cs="Times New Roman"/>
          <w:color w:val="000000"/>
          <w:spacing w:val="-2"/>
          <w:sz w:val="28"/>
          <w:szCs w:val="28"/>
          <w:lang w:val="uk-UA"/>
        </w:rPr>
        <w:t xml:space="preserve">вважати </w:t>
      </w:r>
      <w:r w:rsidRPr="00CF6886">
        <w:rPr>
          <w:rFonts w:ascii="Times New Roman" w:eastAsia="Times New Roman" w:hAnsi="Times New Roman" w:cs="Times New Roman"/>
          <w:i/>
          <w:iCs/>
          <w:color w:val="000000"/>
          <w:spacing w:val="-2"/>
          <w:sz w:val="28"/>
          <w:szCs w:val="28"/>
          <w:lang w:val="uk-UA"/>
        </w:rPr>
        <w:t xml:space="preserve">стартовою силою. </w:t>
      </w:r>
      <w:r w:rsidRPr="00CF6886">
        <w:rPr>
          <w:rFonts w:ascii="Times New Roman" w:eastAsia="Times New Roman" w:hAnsi="Times New Roman" w:cs="Times New Roman"/>
          <w:color w:val="000000"/>
          <w:spacing w:val="-2"/>
          <w:sz w:val="28"/>
          <w:szCs w:val="28"/>
          <w:lang w:val="uk-UA"/>
        </w:rPr>
        <w:t xml:space="preserve">Дана здібність впливає на ефективність </w:t>
      </w:r>
      <w:r w:rsidRPr="00CF6886">
        <w:rPr>
          <w:rFonts w:ascii="Times New Roman" w:eastAsia="Times New Roman" w:hAnsi="Times New Roman" w:cs="Times New Roman"/>
          <w:color w:val="000000"/>
          <w:spacing w:val="-1"/>
          <w:sz w:val="28"/>
          <w:szCs w:val="28"/>
          <w:lang w:val="uk-UA"/>
        </w:rPr>
        <w:t>старту в спринтерському бігу, кидків у боротьбі, ударів у боксі, ру</w:t>
      </w:r>
      <w:r w:rsidRPr="00CF6886">
        <w:rPr>
          <w:rFonts w:ascii="Times New Roman" w:eastAsia="Times New Roman" w:hAnsi="Times New Roman" w:cs="Times New Roman"/>
          <w:color w:val="000000"/>
          <w:spacing w:val="-2"/>
          <w:sz w:val="28"/>
          <w:szCs w:val="28"/>
          <w:lang w:val="uk-UA"/>
        </w:rPr>
        <w:t>копашному бою тощо.</w:t>
      </w:r>
    </w:p>
    <w:p w14:paraId="62E32175" w14:textId="77777777" w:rsidR="005C2483" w:rsidRPr="0052441B" w:rsidRDefault="005C2483" w:rsidP="005C2483">
      <w:pPr>
        <w:shd w:val="clear" w:color="auto" w:fill="FFFFFF"/>
        <w:spacing w:line="360" w:lineRule="auto"/>
        <w:ind w:right="5" w:firstLine="708"/>
        <w:jc w:val="both"/>
        <w:rPr>
          <w:sz w:val="28"/>
          <w:szCs w:val="28"/>
        </w:rPr>
      </w:pPr>
      <w:r w:rsidRPr="0052441B">
        <w:rPr>
          <w:rFonts w:ascii="Times New Roman" w:eastAsia="Times New Roman" w:hAnsi="Times New Roman" w:cs="Times New Roman"/>
          <w:i/>
          <w:iCs/>
          <w:color w:val="000000"/>
          <w:spacing w:val="-2"/>
          <w:sz w:val="28"/>
          <w:szCs w:val="28"/>
          <w:lang w:val="uk-UA"/>
        </w:rPr>
        <w:t>Силова витривалість</w:t>
      </w:r>
      <w:r>
        <w:rPr>
          <w:rFonts w:ascii="Times New Roman" w:hAnsi="Times New Roman" w:cs="Times New Roman"/>
          <w:sz w:val="28"/>
          <w:szCs w:val="28"/>
          <w:lang w:val="uk-UA"/>
        </w:rPr>
        <w:t xml:space="preserve"> – </w:t>
      </w:r>
      <w:r w:rsidRPr="0052441B">
        <w:rPr>
          <w:rFonts w:ascii="Times New Roman" w:eastAsia="Times New Roman" w:hAnsi="Times New Roman" w:cs="Times New Roman"/>
          <w:color w:val="000000"/>
          <w:spacing w:val="-2"/>
          <w:sz w:val="28"/>
          <w:szCs w:val="28"/>
          <w:lang w:val="uk-UA"/>
        </w:rPr>
        <w:t xml:space="preserve">це здібність людини проявляти м'язову </w:t>
      </w:r>
      <w:r w:rsidRPr="0052441B">
        <w:rPr>
          <w:rFonts w:ascii="Times New Roman" w:eastAsia="Times New Roman" w:hAnsi="Times New Roman" w:cs="Times New Roman"/>
          <w:color w:val="000000"/>
          <w:spacing w:val="1"/>
          <w:sz w:val="28"/>
          <w:szCs w:val="28"/>
          <w:lang w:val="uk-UA"/>
        </w:rPr>
        <w:t>силу протягом тривалого часу.</w:t>
      </w:r>
      <w:r>
        <w:rPr>
          <w:rFonts w:ascii="Times New Roman" w:eastAsia="Times New Roman" w:hAnsi="Times New Roman" w:cs="Times New Roman"/>
          <w:color w:val="000000"/>
          <w:spacing w:val="1"/>
          <w:sz w:val="28"/>
          <w:szCs w:val="28"/>
          <w:lang w:val="uk-UA"/>
        </w:rPr>
        <w:t xml:space="preserve"> </w:t>
      </w:r>
      <w:r w:rsidRPr="0052441B">
        <w:rPr>
          <w:rFonts w:ascii="Times New Roman" w:eastAsia="Times New Roman" w:hAnsi="Times New Roman" w:cs="Times New Roman"/>
          <w:color w:val="000000"/>
          <w:spacing w:val="1"/>
          <w:sz w:val="28"/>
          <w:szCs w:val="28"/>
          <w:lang w:val="uk-UA"/>
        </w:rPr>
        <w:t xml:space="preserve">Показниками силової витривалості </w:t>
      </w:r>
      <w:r w:rsidRPr="0052441B">
        <w:rPr>
          <w:rFonts w:ascii="Times New Roman" w:eastAsia="Times New Roman" w:hAnsi="Times New Roman" w:cs="Times New Roman"/>
          <w:color w:val="000000"/>
          <w:sz w:val="28"/>
          <w:szCs w:val="28"/>
          <w:lang w:val="uk-UA"/>
        </w:rPr>
        <w:t>є час прикладення сили в умовах протидії зовнішньому опору або кількість повторень рухів, виконаних без максимальних обтяжень. Розрізняють статичну і динамічну силову витривалість.</w:t>
      </w:r>
    </w:p>
    <w:p w14:paraId="3E876AE2" w14:textId="77777777" w:rsidR="005C2483" w:rsidRPr="0052441B" w:rsidRDefault="005C2483" w:rsidP="005C2483">
      <w:pPr>
        <w:shd w:val="clear" w:color="auto" w:fill="FFFFFF"/>
        <w:spacing w:line="360" w:lineRule="auto"/>
        <w:ind w:right="29" w:firstLine="708"/>
        <w:jc w:val="both"/>
        <w:rPr>
          <w:rFonts w:ascii="Times New Roman" w:eastAsia="Times New Roman" w:hAnsi="Times New Roman" w:cs="Times New Roman"/>
          <w:color w:val="000000"/>
          <w:sz w:val="28"/>
          <w:szCs w:val="28"/>
          <w:lang w:val="uk-UA"/>
        </w:rPr>
      </w:pPr>
      <w:r w:rsidRPr="0052441B">
        <w:rPr>
          <w:rFonts w:ascii="Times New Roman" w:eastAsia="Times New Roman" w:hAnsi="Times New Roman" w:cs="Times New Roman"/>
          <w:i/>
          <w:iCs/>
          <w:color w:val="000000"/>
          <w:spacing w:val="-2"/>
          <w:sz w:val="28"/>
          <w:szCs w:val="28"/>
          <w:lang w:val="uk-UA"/>
        </w:rPr>
        <w:t>Статична силова витривалість</w:t>
      </w:r>
      <w:r>
        <w:rPr>
          <w:rFonts w:ascii="Times New Roman" w:hAnsi="Times New Roman" w:cs="Times New Roman"/>
          <w:sz w:val="28"/>
          <w:szCs w:val="28"/>
          <w:lang w:val="uk-UA"/>
        </w:rPr>
        <w:t xml:space="preserve"> – </w:t>
      </w:r>
      <w:r w:rsidRPr="0052441B">
        <w:rPr>
          <w:rFonts w:ascii="Times New Roman" w:eastAsia="Times New Roman" w:hAnsi="Times New Roman" w:cs="Times New Roman"/>
          <w:color w:val="000000"/>
          <w:spacing w:val="-2"/>
          <w:sz w:val="28"/>
          <w:szCs w:val="28"/>
          <w:lang w:val="uk-UA"/>
        </w:rPr>
        <w:t>це здібність людини викону</w:t>
      </w:r>
      <w:r w:rsidRPr="0052441B">
        <w:rPr>
          <w:rFonts w:ascii="Times New Roman" w:eastAsia="Times New Roman" w:hAnsi="Times New Roman" w:cs="Times New Roman"/>
          <w:color w:val="000000"/>
          <w:spacing w:val="-1"/>
          <w:sz w:val="28"/>
          <w:szCs w:val="28"/>
          <w:lang w:val="uk-UA"/>
        </w:rPr>
        <w:t>вати тривало силові вправи в статичному режимі роботи м'язів.</w:t>
      </w:r>
      <w:r w:rsidRPr="0052441B">
        <w:rPr>
          <w:rFonts w:ascii="Times New Roman" w:eastAsia="Times New Roman" w:hAnsi="Times New Roman" w:cs="Times New Roman"/>
          <w:i/>
          <w:iCs/>
          <w:color w:val="000000"/>
          <w:spacing w:val="-1"/>
          <w:sz w:val="28"/>
          <w:szCs w:val="28"/>
          <w:lang w:val="uk-UA"/>
        </w:rPr>
        <w:t xml:space="preserve"> </w:t>
      </w:r>
      <w:r w:rsidRPr="0052441B">
        <w:rPr>
          <w:rFonts w:ascii="Times New Roman" w:eastAsia="Times New Roman" w:hAnsi="Times New Roman" w:cs="Times New Roman"/>
          <w:color w:val="000000"/>
          <w:sz w:val="28"/>
          <w:szCs w:val="28"/>
          <w:lang w:val="uk-UA"/>
        </w:rPr>
        <w:t xml:space="preserve">Наприклад, утримання кута в упорі на паралельних брусах або обтяжень у випрямлених в сторони руках. </w:t>
      </w:r>
      <w:r w:rsidRPr="0052441B">
        <w:rPr>
          <w:rFonts w:ascii="Times New Roman" w:eastAsia="Times New Roman" w:hAnsi="Times New Roman" w:cs="Times New Roman"/>
          <w:i/>
          <w:iCs/>
          <w:color w:val="000000"/>
          <w:sz w:val="28"/>
          <w:szCs w:val="28"/>
          <w:lang w:val="uk-UA"/>
        </w:rPr>
        <w:t>Динамічна силова витри</w:t>
      </w:r>
      <w:r w:rsidRPr="0052441B">
        <w:rPr>
          <w:rFonts w:ascii="Times New Roman" w:eastAsia="Times New Roman" w:hAnsi="Times New Roman" w:cs="Times New Roman"/>
          <w:i/>
          <w:iCs/>
          <w:color w:val="000000"/>
          <w:spacing w:val="-2"/>
          <w:sz w:val="28"/>
          <w:szCs w:val="28"/>
          <w:lang w:val="uk-UA"/>
        </w:rPr>
        <w:t>валість</w:t>
      </w:r>
      <w:r>
        <w:rPr>
          <w:rFonts w:ascii="Times New Roman" w:hAnsi="Times New Roman" w:cs="Times New Roman"/>
          <w:sz w:val="28"/>
          <w:szCs w:val="28"/>
          <w:lang w:val="uk-UA"/>
        </w:rPr>
        <w:t xml:space="preserve"> – </w:t>
      </w:r>
      <w:r w:rsidRPr="0052441B">
        <w:rPr>
          <w:rFonts w:ascii="Times New Roman" w:eastAsia="Times New Roman" w:hAnsi="Times New Roman" w:cs="Times New Roman"/>
          <w:color w:val="000000"/>
          <w:spacing w:val="-2"/>
          <w:sz w:val="28"/>
          <w:szCs w:val="28"/>
          <w:lang w:val="uk-UA"/>
        </w:rPr>
        <w:t>це здібність людини виконувати тривало силові вправи в динамічному режимі роботи м'язів.</w:t>
      </w:r>
      <w:r w:rsidRPr="0052441B">
        <w:rPr>
          <w:rFonts w:ascii="Times New Roman" w:eastAsia="Times New Roman" w:hAnsi="Times New Roman" w:cs="Times New Roman"/>
          <w:i/>
          <w:iCs/>
          <w:color w:val="000000"/>
          <w:spacing w:val="-2"/>
          <w:sz w:val="28"/>
          <w:szCs w:val="28"/>
          <w:lang w:val="uk-UA"/>
        </w:rPr>
        <w:t xml:space="preserve"> </w:t>
      </w:r>
      <w:r w:rsidRPr="0052441B">
        <w:rPr>
          <w:rFonts w:ascii="Times New Roman" w:eastAsia="Times New Roman" w:hAnsi="Times New Roman" w:cs="Times New Roman"/>
          <w:color w:val="000000"/>
          <w:spacing w:val="-2"/>
          <w:sz w:val="28"/>
          <w:szCs w:val="28"/>
          <w:lang w:val="uk-UA"/>
        </w:rPr>
        <w:t xml:space="preserve">Наприклад, тривале піднімання </w:t>
      </w:r>
      <w:r w:rsidRPr="0052441B">
        <w:rPr>
          <w:rFonts w:ascii="Times New Roman" w:eastAsia="Times New Roman" w:hAnsi="Times New Roman" w:cs="Times New Roman"/>
          <w:color w:val="000000"/>
          <w:spacing w:val="2"/>
          <w:sz w:val="28"/>
          <w:szCs w:val="28"/>
          <w:lang w:val="uk-UA"/>
        </w:rPr>
        <w:t xml:space="preserve">ніг у висі на гімнастичній стінці. Розвиток силової витривалості </w:t>
      </w:r>
      <w:r w:rsidRPr="0052441B">
        <w:rPr>
          <w:rFonts w:ascii="Times New Roman" w:eastAsia="Times New Roman" w:hAnsi="Times New Roman" w:cs="Times New Roman"/>
          <w:color w:val="000000"/>
          <w:spacing w:val="3"/>
          <w:sz w:val="28"/>
          <w:szCs w:val="28"/>
          <w:lang w:val="uk-UA"/>
        </w:rPr>
        <w:t xml:space="preserve">впливає на результати змагальної діяльності в циклічних видах </w:t>
      </w:r>
      <w:r w:rsidRPr="0052441B">
        <w:rPr>
          <w:rFonts w:ascii="Times New Roman" w:eastAsia="Times New Roman" w:hAnsi="Times New Roman" w:cs="Times New Roman"/>
          <w:color w:val="000000"/>
          <w:spacing w:val="-2"/>
          <w:sz w:val="28"/>
          <w:szCs w:val="28"/>
          <w:lang w:val="uk-UA"/>
        </w:rPr>
        <w:t>спорту, вона необхідна в гімнастиці, акробатиці, різних видах одно-</w:t>
      </w:r>
      <w:r w:rsidRPr="0052441B">
        <w:rPr>
          <w:rFonts w:ascii="Times New Roman" w:eastAsia="Times New Roman" w:hAnsi="Times New Roman" w:cs="Times New Roman"/>
          <w:color w:val="000000"/>
          <w:sz w:val="28"/>
          <w:szCs w:val="28"/>
          <w:lang w:val="uk-UA"/>
        </w:rPr>
        <w:t>борств, військових мистецтвах. Можливо розвивати статичну витривалість окремих груп м'язів: рук, спини, черевного преса тощо.</w:t>
      </w:r>
    </w:p>
    <w:p w14:paraId="02BF17A0" w14:textId="434DC33D" w:rsidR="005C2483" w:rsidRDefault="005C2483" w:rsidP="005C2483">
      <w:pPr>
        <w:autoSpaceDE w:val="0"/>
        <w:autoSpaceDN w:val="0"/>
        <w:adjustRightInd w:val="0"/>
        <w:spacing w:line="360" w:lineRule="auto"/>
        <w:ind w:firstLine="708"/>
        <w:jc w:val="both"/>
        <w:rPr>
          <w:rFonts w:ascii="Times New Roman" w:hAnsi="Times New Roman" w:cs="Times New Roman"/>
          <w:b/>
          <w:bCs/>
          <w:sz w:val="28"/>
          <w:szCs w:val="28"/>
          <w:lang w:val="uk-UA"/>
        </w:rPr>
      </w:pPr>
      <w:r w:rsidRPr="00044941">
        <w:rPr>
          <w:rFonts w:ascii="Times New Roman" w:hAnsi="Times New Roman" w:cs="Times New Roman"/>
          <w:b/>
          <w:bCs/>
          <w:sz w:val="28"/>
          <w:szCs w:val="28"/>
          <w:lang w:val="uk-UA"/>
        </w:rPr>
        <w:lastRenderedPageBreak/>
        <w:t>2</w:t>
      </w:r>
      <w:r>
        <w:rPr>
          <w:rFonts w:ascii="Times New Roman" w:hAnsi="Times New Roman" w:cs="Times New Roman"/>
          <w:b/>
          <w:bCs/>
          <w:sz w:val="28"/>
          <w:szCs w:val="28"/>
          <w:lang w:val="uk-UA"/>
        </w:rPr>
        <w:t>.</w:t>
      </w:r>
      <w:r>
        <w:rPr>
          <w:rFonts w:ascii="Times New Roman" w:hAnsi="Times New Roman" w:cs="Times New Roman"/>
          <w:b/>
          <w:bCs/>
          <w:sz w:val="28"/>
          <w:szCs w:val="28"/>
          <w:lang w:val="uk-UA"/>
        </w:rPr>
        <w:tab/>
      </w:r>
      <w:r w:rsidRPr="00044941">
        <w:rPr>
          <w:rFonts w:ascii="Times New Roman" w:hAnsi="Times New Roman" w:cs="Times New Roman"/>
          <w:b/>
          <w:bCs/>
          <w:sz w:val="28"/>
          <w:szCs w:val="28"/>
          <w:lang w:val="uk-UA"/>
        </w:rPr>
        <w:t>Вікові, статеві й індивідуальні особливості розвитку сили</w:t>
      </w:r>
    </w:p>
    <w:p w14:paraId="77F9FC3C" w14:textId="77777777" w:rsidR="005C2483" w:rsidRDefault="005C2483" w:rsidP="005C2483">
      <w:pPr>
        <w:autoSpaceDE w:val="0"/>
        <w:autoSpaceDN w:val="0"/>
        <w:adjustRightInd w:val="0"/>
        <w:spacing w:line="360" w:lineRule="auto"/>
        <w:ind w:firstLine="708"/>
        <w:jc w:val="both"/>
        <w:rPr>
          <w:rFonts w:ascii="Times New Roman" w:hAnsi="Times New Roman" w:cs="Times New Roman"/>
          <w:b/>
          <w:bCs/>
          <w:sz w:val="28"/>
          <w:szCs w:val="28"/>
          <w:lang w:val="uk-UA"/>
        </w:rPr>
      </w:pPr>
    </w:p>
    <w:p w14:paraId="4C4E82F5" w14:textId="77777777" w:rsidR="005C2483" w:rsidRDefault="005C2483" w:rsidP="005C2483">
      <w:pPr>
        <w:autoSpaceDE w:val="0"/>
        <w:autoSpaceDN w:val="0"/>
        <w:adjustRightInd w:val="0"/>
        <w:spacing w:line="360" w:lineRule="auto"/>
        <w:ind w:firstLine="708"/>
        <w:jc w:val="both"/>
        <w:rPr>
          <w:rFonts w:ascii="Times New Roman" w:hAnsi="Times New Roman" w:cs="Times New Roman"/>
          <w:b/>
          <w:bCs/>
          <w:sz w:val="28"/>
          <w:szCs w:val="28"/>
          <w:lang w:val="uk-UA"/>
        </w:rPr>
      </w:pPr>
    </w:p>
    <w:p w14:paraId="7B02D6D4" w14:textId="77777777" w:rsidR="005C2483" w:rsidRPr="00446598" w:rsidRDefault="005C2483" w:rsidP="005C2483">
      <w:pPr>
        <w:shd w:val="clear" w:color="auto" w:fill="FFFFFF"/>
        <w:spacing w:before="216" w:line="360" w:lineRule="auto"/>
        <w:ind w:right="43" w:firstLine="360"/>
        <w:jc w:val="both"/>
        <w:rPr>
          <w:rFonts w:ascii="Times New Roman" w:hAnsi="Times New Roman" w:cs="Times New Roman"/>
          <w:sz w:val="28"/>
          <w:szCs w:val="28"/>
          <w:lang w:val="uk-UA"/>
        </w:rPr>
      </w:pPr>
      <w:r w:rsidRPr="00446598">
        <w:rPr>
          <w:rFonts w:ascii="Times New Roman" w:eastAsia="Times New Roman" w:hAnsi="Times New Roman" w:cs="Times New Roman"/>
          <w:color w:val="000000"/>
          <w:spacing w:val="-5"/>
          <w:sz w:val="28"/>
          <w:szCs w:val="28"/>
          <w:lang w:val="uk-UA"/>
        </w:rPr>
        <w:t>Від 7 до 18 років вікова зміна силових здібностей відбу</w:t>
      </w:r>
      <w:r w:rsidRPr="00446598">
        <w:rPr>
          <w:rFonts w:ascii="Times New Roman" w:eastAsia="Times New Roman" w:hAnsi="Times New Roman" w:cs="Times New Roman"/>
          <w:color w:val="000000"/>
          <w:sz w:val="28"/>
          <w:szCs w:val="28"/>
          <w:lang w:val="uk-UA"/>
        </w:rPr>
        <w:t xml:space="preserve">вається нерівномірно та індивідуально для окремих м'язових груп. </w:t>
      </w:r>
      <w:r w:rsidRPr="00446598">
        <w:rPr>
          <w:rFonts w:ascii="Times New Roman" w:eastAsia="Times New Roman" w:hAnsi="Times New Roman" w:cs="Times New Roman"/>
          <w:color w:val="000000"/>
          <w:spacing w:val="2"/>
          <w:sz w:val="28"/>
          <w:szCs w:val="28"/>
          <w:lang w:val="uk-UA"/>
        </w:rPr>
        <w:t xml:space="preserve">Характерною особливістю вікового розвитку молодших школярів </w:t>
      </w:r>
      <w:r w:rsidRPr="00446598">
        <w:rPr>
          <w:rFonts w:ascii="Times New Roman" w:eastAsia="Times New Roman" w:hAnsi="Times New Roman" w:cs="Times New Roman"/>
          <w:color w:val="000000"/>
          <w:spacing w:val="1"/>
          <w:sz w:val="28"/>
          <w:szCs w:val="28"/>
          <w:lang w:val="uk-UA"/>
        </w:rPr>
        <w:t>є більш високий рівень розвитку сили м'язів тулуба в порівнянні з м'язами кінцівок. Звертає на себе увагу найбільш раннє зміцнення м'язів-згиначів верхніх кінцівок в порівнянні з розгиначами пере</w:t>
      </w:r>
      <w:r w:rsidRPr="00446598">
        <w:rPr>
          <w:rFonts w:ascii="Times New Roman" w:eastAsia="Times New Roman" w:hAnsi="Times New Roman" w:cs="Times New Roman"/>
          <w:color w:val="000000"/>
          <w:sz w:val="28"/>
          <w:szCs w:val="28"/>
          <w:lang w:val="uk-UA"/>
        </w:rPr>
        <w:t xml:space="preserve">дпліччя, а сила м'язів-розгиначів стегна вище сили їх антагоністів. </w:t>
      </w:r>
      <w:r w:rsidRPr="00446598">
        <w:rPr>
          <w:rFonts w:ascii="Times New Roman" w:eastAsia="Times New Roman" w:hAnsi="Times New Roman" w:cs="Times New Roman"/>
          <w:color w:val="000000"/>
          <w:spacing w:val="3"/>
          <w:sz w:val="28"/>
          <w:szCs w:val="28"/>
          <w:lang w:val="uk-UA"/>
        </w:rPr>
        <w:t xml:space="preserve">Найбільший приріст показників сили, що проявляється в різних </w:t>
      </w:r>
      <w:r w:rsidRPr="00446598">
        <w:rPr>
          <w:rFonts w:ascii="Times New Roman" w:eastAsia="Times New Roman" w:hAnsi="Times New Roman" w:cs="Times New Roman"/>
          <w:color w:val="000000"/>
          <w:spacing w:val="-3"/>
          <w:sz w:val="28"/>
          <w:szCs w:val="28"/>
          <w:lang w:val="uk-UA"/>
        </w:rPr>
        <w:t>рухах, має місце у віці від 11 до 16 років. Найбільші темпи приросту сили у підлітків у 13</w:t>
      </w:r>
      <w:r>
        <w:rPr>
          <w:rFonts w:ascii="Times New Roman" w:hAnsi="Times New Roman" w:cs="Times New Roman"/>
          <w:sz w:val="28"/>
          <w:szCs w:val="28"/>
          <w:lang w:val="uk-UA"/>
        </w:rPr>
        <w:t xml:space="preserve"> – </w:t>
      </w:r>
      <w:r w:rsidRPr="00446598">
        <w:rPr>
          <w:rFonts w:ascii="Times New Roman" w:eastAsia="Times New Roman" w:hAnsi="Times New Roman" w:cs="Times New Roman"/>
          <w:color w:val="000000"/>
          <w:spacing w:val="-3"/>
          <w:sz w:val="28"/>
          <w:szCs w:val="28"/>
          <w:lang w:val="uk-UA"/>
        </w:rPr>
        <w:t>14 років та 16</w:t>
      </w:r>
      <w:r>
        <w:rPr>
          <w:rFonts w:ascii="Times New Roman" w:hAnsi="Times New Roman" w:cs="Times New Roman"/>
          <w:sz w:val="28"/>
          <w:szCs w:val="28"/>
          <w:lang w:val="uk-UA"/>
        </w:rPr>
        <w:t xml:space="preserve"> – </w:t>
      </w:r>
      <w:r w:rsidRPr="00446598">
        <w:rPr>
          <w:rFonts w:ascii="Times New Roman" w:eastAsia="Times New Roman" w:hAnsi="Times New Roman" w:cs="Times New Roman"/>
          <w:color w:val="000000"/>
          <w:spacing w:val="-3"/>
          <w:sz w:val="28"/>
          <w:szCs w:val="28"/>
          <w:lang w:val="uk-UA"/>
        </w:rPr>
        <w:t xml:space="preserve">18 років (у дівчат трохи раніше). Сила м'язів нижніх кінцівок більш інтенсивно зростає з 10 до 15 </w:t>
      </w:r>
      <w:r w:rsidRPr="00446598">
        <w:rPr>
          <w:rFonts w:ascii="Times New Roman" w:eastAsia="Times New Roman" w:hAnsi="Times New Roman" w:cs="Times New Roman"/>
          <w:color w:val="000000"/>
          <w:spacing w:val="-1"/>
          <w:sz w:val="28"/>
          <w:szCs w:val="28"/>
          <w:lang w:val="uk-UA"/>
        </w:rPr>
        <w:t>років, а станова сила</w:t>
      </w:r>
      <w:r>
        <w:rPr>
          <w:rFonts w:ascii="Times New Roman" w:hAnsi="Times New Roman" w:cs="Times New Roman"/>
          <w:sz w:val="28"/>
          <w:szCs w:val="28"/>
          <w:lang w:val="uk-UA"/>
        </w:rPr>
        <w:t xml:space="preserve"> – </w:t>
      </w:r>
      <w:r w:rsidRPr="00446598">
        <w:rPr>
          <w:rFonts w:ascii="Times New Roman" w:eastAsia="Times New Roman" w:hAnsi="Times New Roman" w:cs="Times New Roman"/>
          <w:color w:val="000000"/>
          <w:spacing w:val="-1"/>
          <w:sz w:val="28"/>
          <w:szCs w:val="28"/>
          <w:lang w:val="uk-UA"/>
        </w:rPr>
        <w:t>у 16</w:t>
      </w:r>
      <w:r>
        <w:rPr>
          <w:rFonts w:ascii="Times New Roman" w:hAnsi="Times New Roman" w:cs="Times New Roman"/>
          <w:sz w:val="28"/>
          <w:szCs w:val="28"/>
          <w:lang w:val="uk-UA"/>
        </w:rPr>
        <w:t xml:space="preserve"> – </w:t>
      </w:r>
      <w:r w:rsidRPr="00446598">
        <w:rPr>
          <w:rFonts w:ascii="Times New Roman" w:eastAsia="Times New Roman" w:hAnsi="Times New Roman" w:cs="Times New Roman"/>
          <w:color w:val="000000"/>
          <w:spacing w:val="-1"/>
          <w:sz w:val="28"/>
          <w:szCs w:val="28"/>
          <w:lang w:val="uk-UA"/>
        </w:rPr>
        <w:t xml:space="preserve">18 років. Сила м'язів, які здійснюють </w:t>
      </w:r>
      <w:r w:rsidRPr="00446598">
        <w:rPr>
          <w:rFonts w:ascii="Times New Roman" w:eastAsia="Times New Roman" w:hAnsi="Times New Roman" w:cs="Times New Roman"/>
          <w:color w:val="000000"/>
          <w:spacing w:val="3"/>
          <w:sz w:val="28"/>
          <w:szCs w:val="28"/>
          <w:lang w:val="uk-UA"/>
        </w:rPr>
        <w:t xml:space="preserve">розгинання тулуба та підошовне розгинання та згинання ступні </w:t>
      </w:r>
      <w:r w:rsidRPr="00446598">
        <w:rPr>
          <w:rFonts w:ascii="Times New Roman" w:eastAsia="Times New Roman" w:hAnsi="Times New Roman" w:cs="Times New Roman"/>
          <w:color w:val="000000"/>
          <w:sz w:val="28"/>
          <w:szCs w:val="28"/>
          <w:lang w:val="uk-UA"/>
        </w:rPr>
        <w:t xml:space="preserve">досягає максимуму у 16-літньому віці. Відносна сила збільшується </w:t>
      </w:r>
      <w:r w:rsidRPr="00446598">
        <w:rPr>
          <w:rFonts w:ascii="Times New Roman" w:eastAsia="Times New Roman" w:hAnsi="Times New Roman" w:cs="Times New Roman"/>
          <w:color w:val="000000"/>
          <w:spacing w:val="-2"/>
          <w:sz w:val="28"/>
          <w:szCs w:val="28"/>
          <w:lang w:val="uk-UA"/>
        </w:rPr>
        <w:t>у 7</w:t>
      </w:r>
      <w:r>
        <w:rPr>
          <w:rFonts w:ascii="Times New Roman" w:hAnsi="Times New Roman" w:cs="Times New Roman"/>
          <w:sz w:val="28"/>
          <w:szCs w:val="28"/>
          <w:lang w:val="uk-UA"/>
        </w:rPr>
        <w:t xml:space="preserve"> – </w:t>
      </w:r>
      <w:r w:rsidRPr="00446598">
        <w:rPr>
          <w:rFonts w:ascii="Times New Roman" w:eastAsia="Times New Roman" w:hAnsi="Times New Roman" w:cs="Times New Roman"/>
          <w:color w:val="000000"/>
          <w:spacing w:val="-2"/>
          <w:sz w:val="28"/>
          <w:szCs w:val="28"/>
          <w:lang w:val="uk-UA"/>
        </w:rPr>
        <w:t>11-літньому віці, у 12</w:t>
      </w:r>
      <w:r>
        <w:rPr>
          <w:rFonts w:ascii="Times New Roman" w:hAnsi="Times New Roman" w:cs="Times New Roman"/>
          <w:sz w:val="28"/>
          <w:szCs w:val="28"/>
          <w:lang w:val="uk-UA"/>
        </w:rPr>
        <w:t xml:space="preserve"> – </w:t>
      </w:r>
      <w:r w:rsidRPr="00446598">
        <w:rPr>
          <w:rFonts w:ascii="Times New Roman" w:eastAsia="Times New Roman" w:hAnsi="Times New Roman" w:cs="Times New Roman"/>
          <w:color w:val="000000"/>
          <w:spacing w:val="-2"/>
          <w:sz w:val="28"/>
          <w:szCs w:val="28"/>
          <w:lang w:val="uk-UA"/>
        </w:rPr>
        <w:t xml:space="preserve">13 років темп розвитку відносної сили </w:t>
      </w:r>
      <w:r w:rsidRPr="00446598">
        <w:rPr>
          <w:rFonts w:ascii="Times New Roman" w:eastAsia="Times New Roman" w:hAnsi="Times New Roman" w:cs="Times New Roman"/>
          <w:color w:val="000000"/>
          <w:spacing w:val="-1"/>
          <w:sz w:val="28"/>
          <w:szCs w:val="28"/>
          <w:lang w:val="uk-UA"/>
        </w:rPr>
        <w:t>різко зменшується.</w:t>
      </w:r>
    </w:p>
    <w:p w14:paraId="36F87D73" w14:textId="77777777" w:rsidR="005C2483" w:rsidRPr="00446598" w:rsidRDefault="005C2483" w:rsidP="005C2483">
      <w:pPr>
        <w:shd w:val="clear" w:color="auto" w:fill="FFFFFF"/>
        <w:spacing w:line="360" w:lineRule="auto"/>
        <w:ind w:left="101" w:right="10" w:firstLine="346"/>
        <w:jc w:val="both"/>
        <w:rPr>
          <w:rFonts w:ascii="Times New Roman" w:eastAsia="Times New Roman" w:hAnsi="Times New Roman" w:cs="Times New Roman"/>
          <w:color w:val="000000"/>
          <w:spacing w:val="-2"/>
          <w:sz w:val="28"/>
          <w:szCs w:val="28"/>
          <w:lang w:val="uk-UA"/>
        </w:rPr>
      </w:pPr>
      <w:r w:rsidRPr="00446598">
        <w:rPr>
          <w:rFonts w:ascii="Times New Roman" w:eastAsia="Times New Roman" w:hAnsi="Times New Roman" w:cs="Times New Roman"/>
          <w:color w:val="000000"/>
          <w:spacing w:val="-4"/>
          <w:sz w:val="28"/>
          <w:szCs w:val="28"/>
          <w:lang w:val="uk-UA"/>
        </w:rPr>
        <w:t>Помітні статеві відмінності у показниках м'язової сили між хлоп</w:t>
      </w:r>
      <w:r w:rsidRPr="00446598">
        <w:rPr>
          <w:rFonts w:ascii="Times New Roman" w:eastAsia="Times New Roman" w:hAnsi="Times New Roman" w:cs="Times New Roman"/>
          <w:color w:val="000000"/>
          <w:spacing w:val="-2"/>
          <w:sz w:val="28"/>
          <w:szCs w:val="28"/>
          <w:lang w:val="uk-UA"/>
        </w:rPr>
        <w:t xml:space="preserve">чиками та дівчатками відзначаються з підліткового віку. У дівчаток суттєво нижчі як абсолютні, так і відносні показники сили. Тому всі </w:t>
      </w:r>
      <w:r w:rsidRPr="00446598">
        <w:rPr>
          <w:rFonts w:ascii="Times New Roman" w:eastAsia="Times New Roman" w:hAnsi="Times New Roman" w:cs="Times New Roman"/>
          <w:color w:val="000000"/>
          <w:spacing w:val="-1"/>
          <w:sz w:val="28"/>
          <w:szCs w:val="28"/>
          <w:lang w:val="uk-UA"/>
        </w:rPr>
        <w:t xml:space="preserve">силові вправи необхідно дозувати для дівчаток більш суворо. Слід </w:t>
      </w:r>
      <w:r w:rsidRPr="00446598">
        <w:rPr>
          <w:rFonts w:ascii="Times New Roman" w:eastAsia="Times New Roman" w:hAnsi="Times New Roman" w:cs="Times New Roman"/>
          <w:color w:val="000000"/>
          <w:sz w:val="28"/>
          <w:szCs w:val="28"/>
          <w:lang w:val="uk-UA"/>
        </w:rPr>
        <w:t xml:space="preserve">взяти до уваги, що силова витривалість хлопчиків 11 років досягає </w:t>
      </w:r>
      <w:r w:rsidRPr="00446598">
        <w:rPr>
          <w:rFonts w:ascii="Times New Roman" w:eastAsia="Times New Roman" w:hAnsi="Times New Roman" w:cs="Times New Roman"/>
          <w:color w:val="000000"/>
          <w:spacing w:val="-2"/>
          <w:sz w:val="28"/>
          <w:szCs w:val="28"/>
          <w:lang w:val="uk-UA"/>
        </w:rPr>
        <w:t>показників 15</w:t>
      </w:r>
      <w:r>
        <w:rPr>
          <w:rFonts w:ascii="Times New Roman" w:hAnsi="Times New Roman" w:cs="Times New Roman"/>
          <w:sz w:val="28"/>
          <w:szCs w:val="28"/>
          <w:lang w:val="uk-UA"/>
        </w:rPr>
        <w:t xml:space="preserve"> – </w:t>
      </w:r>
      <w:r w:rsidRPr="00446598">
        <w:rPr>
          <w:rFonts w:ascii="Times New Roman" w:eastAsia="Times New Roman" w:hAnsi="Times New Roman" w:cs="Times New Roman"/>
          <w:color w:val="000000"/>
          <w:spacing w:val="-2"/>
          <w:sz w:val="28"/>
          <w:szCs w:val="28"/>
          <w:lang w:val="uk-UA"/>
        </w:rPr>
        <w:t xml:space="preserve">16-річних дівчат </w:t>
      </w:r>
    </w:p>
    <w:p w14:paraId="75F1771F" w14:textId="77777777" w:rsidR="005C2483" w:rsidRPr="00446598" w:rsidRDefault="005C2483" w:rsidP="005C2483">
      <w:pPr>
        <w:shd w:val="clear" w:color="auto" w:fill="FFFFFF"/>
        <w:spacing w:line="360" w:lineRule="auto"/>
        <w:ind w:left="101" w:right="10" w:firstLine="346"/>
        <w:jc w:val="both"/>
        <w:rPr>
          <w:rFonts w:ascii="Times New Roman" w:hAnsi="Times New Roman" w:cs="Times New Roman"/>
          <w:sz w:val="28"/>
          <w:szCs w:val="28"/>
        </w:rPr>
      </w:pPr>
      <w:r w:rsidRPr="00446598">
        <w:rPr>
          <w:rFonts w:ascii="Times New Roman" w:eastAsia="Times New Roman" w:hAnsi="Times New Roman" w:cs="Times New Roman"/>
          <w:color w:val="000000"/>
          <w:sz w:val="28"/>
          <w:szCs w:val="28"/>
          <w:lang w:val="uk-UA"/>
        </w:rPr>
        <w:t>Статеві відмінності дають про себе знати і в розвитку мускула</w:t>
      </w:r>
      <w:r w:rsidRPr="00446598">
        <w:rPr>
          <w:rFonts w:ascii="Times New Roman" w:eastAsia="Times New Roman" w:hAnsi="Times New Roman" w:cs="Times New Roman"/>
          <w:color w:val="000000"/>
          <w:spacing w:val="-2"/>
          <w:sz w:val="28"/>
          <w:szCs w:val="28"/>
          <w:lang w:val="uk-UA"/>
        </w:rPr>
        <w:t xml:space="preserve">тури в старшому шкільному віці. Вага м'язів по відношенню до ваги </w:t>
      </w:r>
      <w:r w:rsidRPr="00446598">
        <w:rPr>
          <w:rFonts w:ascii="Times New Roman" w:eastAsia="Times New Roman" w:hAnsi="Times New Roman" w:cs="Times New Roman"/>
          <w:color w:val="000000"/>
          <w:spacing w:val="-3"/>
          <w:sz w:val="28"/>
          <w:szCs w:val="28"/>
          <w:lang w:val="uk-UA"/>
        </w:rPr>
        <w:t>тіла у дівчат приблизно на 13</w:t>
      </w:r>
      <w:r>
        <w:rPr>
          <w:rFonts w:ascii="Times New Roman" w:eastAsia="Times New Roman" w:hAnsi="Times New Roman" w:cs="Times New Roman"/>
          <w:color w:val="000000"/>
          <w:spacing w:val="-3"/>
          <w:sz w:val="28"/>
          <w:szCs w:val="28"/>
          <w:lang w:val="uk-UA"/>
        </w:rPr>
        <w:t> </w:t>
      </w:r>
      <w:r w:rsidRPr="00446598">
        <w:rPr>
          <w:rFonts w:ascii="Times New Roman" w:eastAsia="Times New Roman" w:hAnsi="Times New Roman" w:cs="Times New Roman"/>
          <w:color w:val="000000"/>
          <w:spacing w:val="-3"/>
          <w:sz w:val="28"/>
          <w:szCs w:val="28"/>
          <w:lang w:val="uk-UA"/>
        </w:rPr>
        <w:t xml:space="preserve">% менше, ніж у юнаків, а вага жирової </w:t>
      </w:r>
      <w:r w:rsidRPr="00446598">
        <w:rPr>
          <w:rFonts w:ascii="Times New Roman" w:eastAsia="Times New Roman" w:hAnsi="Times New Roman" w:cs="Times New Roman"/>
          <w:color w:val="000000"/>
          <w:sz w:val="28"/>
          <w:szCs w:val="28"/>
          <w:lang w:val="uk-UA"/>
        </w:rPr>
        <w:t xml:space="preserve">тканини по відношенню до всього тіла у дівчат більше приблизно </w:t>
      </w:r>
      <w:r w:rsidRPr="00446598">
        <w:rPr>
          <w:rFonts w:ascii="Times New Roman" w:eastAsia="Times New Roman" w:hAnsi="Times New Roman" w:cs="Times New Roman"/>
          <w:color w:val="000000"/>
          <w:spacing w:val="-4"/>
          <w:sz w:val="28"/>
          <w:szCs w:val="28"/>
          <w:lang w:val="uk-UA"/>
        </w:rPr>
        <w:t>на 10</w:t>
      </w:r>
      <w:r>
        <w:rPr>
          <w:rFonts w:ascii="Times New Roman" w:eastAsia="Times New Roman" w:hAnsi="Times New Roman" w:cs="Times New Roman"/>
          <w:color w:val="000000"/>
          <w:spacing w:val="-4"/>
          <w:sz w:val="28"/>
          <w:szCs w:val="28"/>
          <w:lang w:val="uk-UA"/>
        </w:rPr>
        <w:t> </w:t>
      </w:r>
      <w:r w:rsidRPr="00446598">
        <w:rPr>
          <w:rFonts w:ascii="Times New Roman" w:eastAsia="Times New Roman" w:hAnsi="Times New Roman" w:cs="Times New Roman"/>
          <w:color w:val="000000"/>
          <w:spacing w:val="-4"/>
          <w:sz w:val="28"/>
          <w:szCs w:val="28"/>
          <w:lang w:val="uk-UA"/>
        </w:rPr>
        <w:t>%.</w:t>
      </w:r>
    </w:p>
    <w:p w14:paraId="4B73D201" w14:textId="77777777" w:rsidR="005C2483" w:rsidRPr="00446598" w:rsidRDefault="005C2483" w:rsidP="005C2483">
      <w:pPr>
        <w:shd w:val="clear" w:color="auto" w:fill="FFFFFF"/>
        <w:spacing w:line="360" w:lineRule="auto"/>
        <w:ind w:left="115" w:firstLine="341"/>
        <w:jc w:val="both"/>
        <w:rPr>
          <w:rFonts w:ascii="Times New Roman" w:hAnsi="Times New Roman" w:cs="Times New Roman"/>
          <w:sz w:val="28"/>
          <w:szCs w:val="28"/>
          <w:lang w:val="uk-UA"/>
        </w:rPr>
      </w:pPr>
      <w:r w:rsidRPr="00446598">
        <w:rPr>
          <w:rFonts w:ascii="Times New Roman" w:eastAsia="Times New Roman" w:hAnsi="Times New Roman" w:cs="Times New Roman"/>
          <w:color w:val="000000"/>
          <w:spacing w:val="2"/>
          <w:sz w:val="28"/>
          <w:szCs w:val="28"/>
          <w:lang w:val="uk-UA"/>
        </w:rPr>
        <w:t xml:space="preserve">Продовжують зростати відмінності між дівчатами та юнаками </w:t>
      </w:r>
      <w:r w:rsidRPr="00446598">
        <w:rPr>
          <w:rFonts w:ascii="Times New Roman" w:eastAsia="Times New Roman" w:hAnsi="Times New Roman" w:cs="Times New Roman"/>
          <w:color w:val="000000"/>
          <w:spacing w:val="1"/>
          <w:sz w:val="28"/>
          <w:szCs w:val="28"/>
          <w:lang w:val="uk-UA"/>
        </w:rPr>
        <w:t xml:space="preserve">і в показниках м'язової сили, тому що у дівчат м'язи тонші, в них </w:t>
      </w:r>
      <w:r w:rsidRPr="00446598">
        <w:rPr>
          <w:rFonts w:ascii="Times New Roman" w:eastAsia="Times New Roman" w:hAnsi="Times New Roman" w:cs="Times New Roman"/>
          <w:color w:val="000000"/>
          <w:spacing w:val="-2"/>
          <w:sz w:val="28"/>
          <w:szCs w:val="28"/>
          <w:lang w:val="uk-UA"/>
        </w:rPr>
        <w:t>багато жирової тканини. Приріст ваги тіла у дівчат більше, ніж при</w:t>
      </w:r>
      <w:r w:rsidRPr="00446598">
        <w:rPr>
          <w:rFonts w:ascii="Times New Roman" w:eastAsia="Times New Roman" w:hAnsi="Times New Roman" w:cs="Times New Roman"/>
          <w:color w:val="000000"/>
          <w:sz w:val="28"/>
          <w:szCs w:val="28"/>
          <w:lang w:val="uk-UA"/>
        </w:rPr>
        <w:t>ріст м'язової маси.</w:t>
      </w:r>
    </w:p>
    <w:p w14:paraId="354C4003" w14:textId="77777777" w:rsidR="005C2483" w:rsidRPr="00446598" w:rsidRDefault="005C2483" w:rsidP="005C2483">
      <w:pPr>
        <w:shd w:val="clear" w:color="auto" w:fill="FFFFFF"/>
        <w:spacing w:line="360" w:lineRule="auto"/>
        <w:ind w:left="91" w:firstLine="341"/>
        <w:jc w:val="both"/>
        <w:rPr>
          <w:rFonts w:ascii="Times New Roman" w:hAnsi="Times New Roman" w:cs="Times New Roman"/>
          <w:sz w:val="28"/>
          <w:szCs w:val="28"/>
        </w:rPr>
      </w:pPr>
      <w:r w:rsidRPr="00446598">
        <w:rPr>
          <w:rFonts w:ascii="Times New Roman" w:eastAsia="Times New Roman" w:hAnsi="Times New Roman" w:cs="Times New Roman"/>
          <w:color w:val="000000"/>
          <w:sz w:val="28"/>
          <w:szCs w:val="28"/>
          <w:lang w:val="uk-UA"/>
        </w:rPr>
        <w:lastRenderedPageBreak/>
        <w:t>М'язи у старших школярів еластичні, мають добру нервову ре</w:t>
      </w:r>
      <w:r w:rsidRPr="00446598">
        <w:rPr>
          <w:rFonts w:ascii="Times New Roman" w:eastAsia="Times New Roman" w:hAnsi="Times New Roman" w:cs="Times New Roman"/>
          <w:color w:val="000000"/>
          <w:spacing w:val="-1"/>
          <w:sz w:val="28"/>
          <w:szCs w:val="28"/>
          <w:lang w:val="uk-UA"/>
        </w:rPr>
        <w:t xml:space="preserve">гуляцію та відзначаються високими скорочувальними властивостями. Вони за своїм хімічним складом, будовою та скорочувальними </w:t>
      </w:r>
      <w:r w:rsidRPr="00446598">
        <w:rPr>
          <w:rFonts w:ascii="Times New Roman" w:eastAsia="Times New Roman" w:hAnsi="Times New Roman" w:cs="Times New Roman"/>
          <w:color w:val="000000"/>
          <w:sz w:val="28"/>
          <w:szCs w:val="28"/>
          <w:lang w:val="uk-UA"/>
        </w:rPr>
        <w:t xml:space="preserve">властивостями наближаються до м'язів дорослих. Опорно-руховий апарат здібний до довготривалої роботи може витримувати значні </w:t>
      </w:r>
      <w:r w:rsidRPr="00446598">
        <w:rPr>
          <w:rFonts w:ascii="Times New Roman" w:eastAsia="Times New Roman" w:hAnsi="Times New Roman" w:cs="Times New Roman"/>
          <w:color w:val="000000"/>
          <w:spacing w:val="-1"/>
          <w:sz w:val="28"/>
          <w:szCs w:val="28"/>
          <w:lang w:val="uk-UA"/>
        </w:rPr>
        <w:t>статичні напруги.</w:t>
      </w:r>
    </w:p>
    <w:p w14:paraId="49409027" w14:textId="77777777" w:rsidR="005C2483" w:rsidRPr="00446598" w:rsidRDefault="005C2483" w:rsidP="005C2483">
      <w:pPr>
        <w:shd w:val="clear" w:color="auto" w:fill="FFFFFF"/>
        <w:spacing w:before="14" w:line="360" w:lineRule="auto"/>
        <w:ind w:left="77" w:right="19" w:firstLine="346"/>
        <w:jc w:val="both"/>
        <w:rPr>
          <w:rFonts w:ascii="Times New Roman" w:hAnsi="Times New Roman" w:cs="Times New Roman"/>
          <w:sz w:val="28"/>
          <w:szCs w:val="28"/>
        </w:rPr>
      </w:pPr>
      <w:r w:rsidRPr="00446598">
        <w:rPr>
          <w:rFonts w:ascii="Times New Roman" w:eastAsia="Times New Roman" w:hAnsi="Times New Roman" w:cs="Times New Roman"/>
          <w:color w:val="000000"/>
          <w:spacing w:val="-9"/>
          <w:sz w:val="28"/>
          <w:szCs w:val="28"/>
          <w:lang w:val="uk-UA"/>
        </w:rPr>
        <w:t>Крім розглянутих вікових особливостей розвитку сили не менш важ</w:t>
      </w:r>
      <w:r w:rsidRPr="00446598">
        <w:rPr>
          <w:rFonts w:ascii="Times New Roman" w:eastAsia="Times New Roman" w:hAnsi="Times New Roman" w:cs="Times New Roman"/>
          <w:color w:val="000000"/>
          <w:spacing w:val="-7"/>
          <w:sz w:val="28"/>
          <w:szCs w:val="28"/>
          <w:lang w:val="uk-UA"/>
        </w:rPr>
        <w:t>ливе значення має врахування вікових особливостей розвитку швидкісно-силових здібностей у школярів різного рівня фізичного розвитку.</w:t>
      </w:r>
    </w:p>
    <w:p w14:paraId="4CE6F292" w14:textId="77777777" w:rsidR="005C2483" w:rsidRPr="00446598" w:rsidRDefault="005C2483" w:rsidP="005C2483">
      <w:pPr>
        <w:shd w:val="clear" w:color="auto" w:fill="FFFFFF"/>
        <w:spacing w:line="360" w:lineRule="auto"/>
        <w:ind w:left="384"/>
        <w:rPr>
          <w:rFonts w:ascii="Times New Roman" w:hAnsi="Times New Roman" w:cs="Times New Roman"/>
          <w:sz w:val="28"/>
          <w:szCs w:val="28"/>
        </w:rPr>
      </w:pPr>
      <w:r w:rsidRPr="00446598">
        <w:rPr>
          <w:rFonts w:ascii="Times New Roman" w:eastAsia="Times New Roman" w:hAnsi="Times New Roman" w:cs="Times New Roman"/>
          <w:color w:val="000000"/>
          <w:sz w:val="28"/>
          <w:szCs w:val="28"/>
          <w:lang w:val="uk-UA"/>
        </w:rPr>
        <w:t>Сенситивними періодами розвитку силових здібностей є:</w:t>
      </w:r>
    </w:p>
    <w:p w14:paraId="52F4B30A" w14:textId="77777777" w:rsidR="005C2483" w:rsidRPr="00446598" w:rsidRDefault="005C2483" w:rsidP="005C2483">
      <w:pPr>
        <w:widowControl w:val="0"/>
        <w:numPr>
          <w:ilvl w:val="0"/>
          <w:numId w:val="6"/>
        </w:numPr>
        <w:shd w:val="clear" w:color="auto" w:fill="FFFFFF"/>
        <w:tabs>
          <w:tab w:val="left" w:pos="734"/>
        </w:tabs>
        <w:autoSpaceDE w:val="0"/>
        <w:autoSpaceDN w:val="0"/>
        <w:adjustRightInd w:val="0"/>
        <w:spacing w:line="360" w:lineRule="auto"/>
        <w:ind w:left="734" w:hanging="336"/>
        <w:rPr>
          <w:rFonts w:ascii="Times New Roman" w:eastAsia="Times New Roman" w:hAnsi="Times New Roman" w:cs="Times New Roman"/>
          <w:color w:val="000000"/>
          <w:sz w:val="28"/>
          <w:szCs w:val="28"/>
          <w:lang w:val="uk-UA"/>
        </w:rPr>
      </w:pPr>
      <w:r w:rsidRPr="00446598">
        <w:rPr>
          <w:rFonts w:ascii="Times New Roman" w:eastAsia="Times New Roman" w:hAnsi="Times New Roman" w:cs="Times New Roman"/>
          <w:color w:val="000000"/>
          <w:spacing w:val="-3"/>
          <w:sz w:val="28"/>
          <w:szCs w:val="28"/>
          <w:lang w:val="uk-UA"/>
        </w:rPr>
        <w:t>власне силові здібності - 11</w:t>
      </w:r>
      <w:r>
        <w:rPr>
          <w:rFonts w:ascii="Times New Roman" w:hAnsi="Times New Roman" w:cs="Times New Roman"/>
          <w:sz w:val="28"/>
          <w:szCs w:val="28"/>
          <w:lang w:val="uk-UA"/>
        </w:rPr>
        <w:t xml:space="preserve"> – </w:t>
      </w:r>
      <w:r w:rsidRPr="00446598">
        <w:rPr>
          <w:rFonts w:ascii="Times New Roman" w:eastAsia="Times New Roman" w:hAnsi="Times New Roman" w:cs="Times New Roman"/>
          <w:color w:val="000000"/>
          <w:spacing w:val="-3"/>
          <w:sz w:val="28"/>
          <w:szCs w:val="28"/>
          <w:lang w:val="uk-UA"/>
        </w:rPr>
        <w:t>12,16</w:t>
      </w:r>
      <w:r>
        <w:rPr>
          <w:rFonts w:ascii="Times New Roman" w:hAnsi="Times New Roman" w:cs="Times New Roman"/>
          <w:sz w:val="28"/>
          <w:szCs w:val="28"/>
          <w:lang w:val="uk-UA"/>
        </w:rPr>
        <w:t xml:space="preserve"> – </w:t>
      </w:r>
      <w:r w:rsidRPr="00446598">
        <w:rPr>
          <w:rFonts w:ascii="Times New Roman" w:eastAsia="Times New Roman" w:hAnsi="Times New Roman" w:cs="Times New Roman"/>
          <w:color w:val="000000"/>
          <w:spacing w:val="-3"/>
          <w:sz w:val="28"/>
          <w:szCs w:val="28"/>
          <w:lang w:val="uk-UA"/>
        </w:rPr>
        <w:t>17 років (дівчата) 10</w:t>
      </w:r>
      <w:r>
        <w:rPr>
          <w:rFonts w:ascii="Times New Roman" w:hAnsi="Times New Roman" w:cs="Times New Roman"/>
          <w:sz w:val="28"/>
          <w:szCs w:val="28"/>
          <w:lang w:val="uk-UA"/>
        </w:rPr>
        <w:t xml:space="preserve"> – </w:t>
      </w:r>
      <w:r w:rsidRPr="00446598">
        <w:rPr>
          <w:rFonts w:ascii="Times New Roman" w:eastAsia="Times New Roman" w:hAnsi="Times New Roman" w:cs="Times New Roman"/>
          <w:color w:val="000000"/>
          <w:spacing w:val="-4"/>
          <w:sz w:val="28"/>
          <w:szCs w:val="28"/>
          <w:lang w:val="uk-UA"/>
        </w:rPr>
        <w:t>11, 13</w:t>
      </w:r>
      <w:r>
        <w:rPr>
          <w:rFonts w:ascii="Times New Roman" w:hAnsi="Times New Roman" w:cs="Times New Roman"/>
          <w:sz w:val="28"/>
          <w:szCs w:val="28"/>
          <w:lang w:val="uk-UA"/>
        </w:rPr>
        <w:t xml:space="preserve"> – </w:t>
      </w:r>
      <w:r w:rsidRPr="00446598">
        <w:rPr>
          <w:rFonts w:ascii="Times New Roman" w:eastAsia="Times New Roman" w:hAnsi="Times New Roman" w:cs="Times New Roman"/>
          <w:color w:val="000000"/>
          <w:spacing w:val="-4"/>
          <w:sz w:val="28"/>
          <w:szCs w:val="28"/>
          <w:lang w:val="uk-UA"/>
        </w:rPr>
        <w:t>14, 16</w:t>
      </w:r>
      <w:r>
        <w:rPr>
          <w:rFonts w:ascii="Times New Roman" w:hAnsi="Times New Roman" w:cs="Times New Roman"/>
          <w:sz w:val="28"/>
          <w:szCs w:val="28"/>
          <w:lang w:val="uk-UA"/>
        </w:rPr>
        <w:t xml:space="preserve"> – </w:t>
      </w:r>
      <w:r w:rsidRPr="00446598">
        <w:rPr>
          <w:rFonts w:ascii="Times New Roman" w:eastAsia="Times New Roman" w:hAnsi="Times New Roman" w:cs="Times New Roman"/>
          <w:color w:val="000000"/>
          <w:spacing w:val="-4"/>
          <w:sz w:val="28"/>
          <w:szCs w:val="28"/>
          <w:lang w:val="uk-UA"/>
        </w:rPr>
        <w:t>17 років (хлопчики);</w:t>
      </w:r>
    </w:p>
    <w:p w14:paraId="108564F9" w14:textId="77777777" w:rsidR="005C2483" w:rsidRPr="00446598" w:rsidRDefault="005C2483" w:rsidP="005C2483">
      <w:pPr>
        <w:widowControl w:val="0"/>
        <w:numPr>
          <w:ilvl w:val="0"/>
          <w:numId w:val="6"/>
        </w:numPr>
        <w:shd w:val="clear" w:color="auto" w:fill="FFFFFF"/>
        <w:tabs>
          <w:tab w:val="left" w:pos="734"/>
        </w:tabs>
        <w:autoSpaceDE w:val="0"/>
        <w:autoSpaceDN w:val="0"/>
        <w:adjustRightInd w:val="0"/>
        <w:spacing w:before="19" w:line="360" w:lineRule="auto"/>
        <w:ind w:left="734" w:hanging="336"/>
        <w:rPr>
          <w:rFonts w:ascii="Times New Roman" w:eastAsia="Times New Roman" w:hAnsi="Times New Roman" w:cs="Times New Roman"/>
          <w:color w:val="000000"/>
          <w:sz w:val="28"/>
          <w:szCs w:val="28"/>
          <w:lang w:val="uk-UA"/>
        </w:rPr>
      </w:pPr>
      <w:r w:rsidRPr="00446598">
        <w:rPr>
          <w:rFonts w:ascii="Times New Roman" w:eastAsia="Times New Roman" w:hAnsi="Times New Roman" w:cs="Times New Roman"/>
          <w:color w:val="000000"/>
          <w:spacing w:val="-2"/>
          <w:sz w:val="28"/>
          <w:szCs w:val="28"/>
          <w:lang w:val="uk-UA"/>
        </w:rPr>
        <w:t>швидкісно-силові здібності</w:t>
      </w:r>
      <w:r>
        <w:rPr>
          <w:rFonts w:ascii="Times New Roman" w:hAnsi="Times New Roman" w:cs="Times New Roman"/>
          <w:sz w:val="28"/>
          <w:szCs w:val="28"/>
          <w:lang w:val="uk-UA"/>
        </w:rPr>
        <w:t xml:space="preserve"> – </w:t>
      </w:r>
      <w:r w:rsidRPr="00446598">
        <w:rPr>
          <w:rFonts w:ascii="Times New Roman" w:eastAsia="Times New Roman" w:hAnsi="Times New Roman" w:cs="Times New Roman"/>
          <w:color w:val="000000"/>
          <w:spacing w:val="-2"/>
          <w:sz w:val="28"/>
          <w:szCs w:val="28"/>
          <w:lang w:val="uk-UA"/>
        </w:rPr>
        <w:t>9</w:t>
      </w:r>
      <w:r>
        <w:rPr>
          <w:rFonts w:ascii="Times New Roman" w:hAnsi="Times New Roman" w:cs="Times New Roman"/>
          <w:sz w:val="28"/>
          <w:szCs w:val="28"/>
          <w:lang w:val="uk-UA"/>
        </w:rPr>
        <w:t xml:space="preserve"> – </w:t>
      </w:r>
      <w:r w:rsidRPr="00446598">
        <w:rPr>
          <w:rFonts w:ascii="Times New Roman" w:eastAsia="Times New Roman" w:hAnsi="Times New Roman" w:cs="Times New Roman"/>
          <w:color w:val="000000"/>
          <w:spacing w:val="-2"/>
          <w:sz w:val="28"/>
          <w:szCs w:val="28"/>
          <w:lang w:val="uk-UA"/>
        </w:rPr>
        <w:t>10, 12</w:t>
      </w:r>
      <w:r>
        <w:rPr>
          <w:rFonts w:ascii="Times New Roman" w:hAnsi="Times New Roman" w:cs="Times New Roman"/>
          <w:sz w:val="28"/>
          <w:szCs w:val="28"/>
          <w:lang w:val="uk-UA"/>
        </w:rPr>
        <w:t xml:space="preserve"> – </w:t>
      </w:r>
      <w:r w:rsidRPr="00446598">
        <w:rPr>
          <w:rFonts w:ascii="Times New Roman" w:eastAsia="Times New Roman" w:hAnsi="Times New Roman" w:cs="Times New Roman"/>
          <w:color w:val="000000"/>
          <w:spacing w:val="-2"/>
          <w:sz w:val="28"/>
          <w:szCs w:val="28"/>
          <w:lang w:val="uk-UA"/>
        </w:rPr>
        <w:t>14 років (дівчата), 10</w:t>
      </w:r>
      <w:r>
        <w:rPr>
          <w:rFonts w:ascii="Times New Roman" w:hAnsi="Times New Roman" w:cs="Times New Roman"/>
          <w:sz w:val="28"/>
          <w:szCs w:val="28"/>
          <w:lang w:val="uk-UA"/>
        </w:rPr>
        <w:t xml:space="preserve"> – </w:t>
      </w:r>
      <w:r w:rsidRPr="00446598">
        <w:rPr>
          <w:rFonts w:ascii="Times New Roman" w:eastAsia="Times New Roman" w:hAnsi="Times New Roman" w:cs="Times New Roman"/>
          <w:color w:val="000000"/>
          <w:spacing w:val="-2"/>
          <w:sz w:val="28"/>
          <w:szCs w:val="28"/>
          <w:lang w:val="uk-UA"/>
        </w:rPr>
        <w:t>11,14</w:t>
      </w:r>
      <w:r>
        <w:rPr>
          <w:rFonts w:ascii="Times New Roman" w:hAnsi="Times New Roman" w:cs="Times New Roman"/>
          <w:sz w:val="28"/>
          <w:szCs w:val="28"/>
          <w:lang w:val="uk-UA"/>
        </w:rPr>
        <w:t xml:space="preserve"> – </w:t>
      </w:r>
      <w:r w:rsidRPr="00446598">
        <w:rPr>
          <w:rFonts w:ascii="Times New Roman" w:eastAsia="Times New Roman" w:hAnsi="Times New Roman" w:cs="Times New Roman"/>
          <w:color w:val="000000"/>
          <w:spacing w:val="-2"/>
          <w:sz w:val="28"/>
          <w:szCs w:val="28"/>
          <w:lang w:val="uk-UA"/>
        </w:rPr>
        <w:t xml:space="preserve">16 років (хлопчики). </w:t>
      </w:r>
    </w:p>
    <w:p w14:paraId="687F4BDE" w14:textId="15957E94" w:rsidR="005C2483" w:rsidRDefault="005C2483" w:rsidP="005C2483">
      <w:pPr>
        <w:spacing w:line="360" w:lineRule="auto"/>
        <w:jc w:val="both"/>
        <w:rPr>
          <w:rFonts w:ascii="Times New Roman" w:hAnsi="Times New Roman" w:cs="Times New Roman"/>
          <w:sz w:val="28"/>
          <w:szCs w:val="28"/>
          <w:lang w:val="uk-UA"/>
        </w:rPr>
      </w:pPr>
      <w:r w:rsidRPr="00570355">
        <w:rPr>
          <w:rFonts w:ascii="Times New Roman" w:hAnsi="Times New Roman" w:cs="Times New Roman"/>
          <w:sz w:val="28"/>
          <w:szCs w:val="28"/>
          <w:lang w:val="uk-UA"/>
        </w:rPr>
        <w:t xml:space="preserve">Сенситивні періоди розвитку </w:t>
      </w:r>
      <w:r>
        <w:rPr>
          <w:rFonts w:ascii="Times New Roman" w:hAnsi="Times New Roman" w:cs="Times New Roman"/>
          <w:sz w:val="28"/>
          <w:szCs w:val="28"/>
          <w:lang w:val="uk-UA"/>
        </w:rPr>
        <w:t>сили</w:t>
      </w:r>
      <w:r w:rsidRPr="00570355">
        <w:rPr>
          <w:rFonts w:ascii="Times New Roman" w:hAnsi="Times New Roman" w:cs="Times New Roman"/>
          <w:sz w:val="28"/>
          <w:szCs w:val="28"/>
          <w:lang w:val="uk-UA"/>
        </w:rPr>
        <w:t xml:space="preserve"> наведені в табл. </w:t>
      </w:r>
      <w:r>
        <w:rPr>
          <w:rFonts w:ascii="Times New Roman" w:hAnsi="Times New Roman" w:cs="Times New Roman"/>
          <w:sz w:val="28"/>
          <w:szCs w:val="28"/>
          <w:lang w:val="uk-UA"/>
        </w:rPr>
        <w:t>2.1.</w:t>
      </w:r>
    </w:p>
    <w:p w14:paraId="768E7251" w14:textId="18BB1B58" w:rsidR="005C2483" w:rsidRPr="00B0218A" w:rsidRDefault="005C2483" w:rsidP="005C2483">
      <w:pPr>
        <w:spacing w:line="360" w:lineRule="auto"/>
        <w:jc w:val="both"/>
        <w:rPr>
          <w:rFonts w:ascii="Times New Roman" w:hAnsi="Times New Roman" w:cs="Times New Roman"/>
          <w:sz w:val="28"/>
          <w:szCs w:val="28"/>
          <w:lang w:val="uk-UA"/>
        </w:rPr>
      </w:pPr>
      <w:r w:rsidRPr="008E479E">
        <w:rPr>
          <w:rFonts w:ascii="Times New Roman" w:hAnsi="Times New Roman" w:cs="Times New Roman"/>
          <w:bCs/>
          <w:i/>
          <w:iCs/>
          <w:sz w:val="24"/>
          <w:szCs w:val="24"/>
          <w:lang w:val="uk-UA"/>
        </w:rPr>
        <w:t>Таблиця 2.1</w:t>
      </w:r>
      <w:r>
        <w:rPr>
          <w:rFonts w:ascii="Times New Roman" w:hAnsi="Times New Roman" w:cs="Times New Roman"/>
          <w:bCs/>
          <w:i/>
          <w:iCs/>
          <w:sz w:val="24"/>
          <w:szCs w:val="24"/>
          <w:lang w:val="uk-UA"/>
        </w:rPr>
        <w:t xml:space="preserve"> </w:t>
      </w:r>
      <w:r w:rsidRPr="008E479E">
        <w:rPr>
          <w:rFonts w:ascii="Times New Roman" w:hAnsi="Times New Roman" w:cs="Times New Roman"/>
          <w:bCs/>
          <w:i/>
          <w:iCs/>
          <w:sz w:val="24"/>
          <w:szCs w:val="24"/>
          <w:lang w:val="uk-UA"/>
        </w:rPr>
        <w:t xml:space="preserve">Сенситивні періоди для розвитку рухових </w:t>
      </w:r>
      <w:r>
        <w:rPr>
          <w:rFonts w:ascii="Times New Roman" w:hAnsi="Times New Roman" w:cs="Times New Roman"/>
          <w:bCs/>
          <w:i/>
          <w:iCs/>
          <w:sz w:val="24"/>
          <w:szCs w:val="24"/>
          <w:lang w:val="uk-UA"/>
        </w:rPr>
        <w:t xml:space="preserve">сили </w:t>
      </w:r>
    </w:p>
    <w:p w14:paraId="51C47221" w14:textId="77777777" w:rsidR="005C2483" w:rsidRDefault="005C2483" w:rsidP="005C2483">
      <w:pPr>
        <w:spacing w:line="360" w:lineRule="auto"/>
        <w:rPr>
          <w:rFonts w:ascii="Times New Roman" w:hAnsi="Times New Roman" w:cs="Times New Roman"/>
          <w:bCs/>
          <w:i/>
          <w:iCs/>
          <w:sz w:val="24"/>
          <w:szCs w:val="24"/>
          <w:lang w:val="uk-UA"/>
        </w:rPr>
      </w:pPr>
      <w:r w:rsidRPr="008E479E">
        <w:rPr>
          <w:rFonts w:ascii="Times New Roman" w:hAnsi="Times New Roman" w:cs="Times New Roman"/>
          <w:bCs/>
          <w:i/>
          <w:iCs/>
          <w:sz w:val="24"/>
          <w:szCs w:val="24"/>
          <w:lang w:val="uk-UA"/>
        </w:rPr>
        <w:t>(за А.</w:t>
      </w:r>
      <w:r>
        <w:rPr>
          <w:rFonts w:ascii="Times New Roman" w:hAnsi="Times New Roman" w:cs="Times New Roman"/>
          <w:bCs/>
          <w:i/>
          <w:iCs/>
          <w:sz w:val="24"/>
          <w:szCs w:val="24"/>
          <w:lang w:val="uk-UA"/>
        </w:rPr>
        <w:t> </w:t>
      </w:r>
      <w:r w:rsidRPr="008E479E">
        <w:rPr>
          <w:rFonts w:ascii="Times New Roman" w:hAnsi="Times New Roman" w:cs="Times New Roman"/>
          <w:bCs/>
          <w:i/>
          <w:iCs/>
          <w:sz w:val="24"/>
          <w:szCs w:val="24"/>
          <w:lang w:val="uk-UA"/>
        </w:rPr>
        <w:t>А.</w:t>
      </w:r>
      <w:r>
        <w:rPr>
          <w:rFonts w:ascii="Times New Roman" w:hAnsi="Times New Roman" w:cs="Times New Roman"/>
          <w:bCs/>
          <w:i/>
          <w:iCs/>
          <w:sz w:val="24"/>
          <w:szCs w:val="24"/>
          <w:lang w:val="uk-UA"/>
        </w:rPr>
        <w:t> </w:t>
      </w:r>
      <w:r w:rsidRPr="008E479E">
        <w:rPr>
          <w:rFonts w:ascii="Times New Roman" w:hAnsi="Times New Roman" w:cs="Times New Roman"/>
          <w:bCs/>
          <w:i/>
          <w:iCs/>
          <w:sz w:val="24"/>
          <w:szCs w:val="24"/>
          <w:lang w:val="uk-UA"/>
        </w:rPr>
        <w:t>Гужаловским, 1974)</w:t>
      </w:r>
    </w:p>
    <w:tbl>
      <w:tblPr>
        <w:tblStyle w:val="a6"/>
        <w:tblW w:w="9464" w:type="dxa"/>
        <w:tblLayout w:type="fixed"/>
        <w:tblLook w:val="04A0" w:firstRow="1" w:lastRow="0" w:firstColumn="1" w:lastColumn="0" w:noHBand="0" w:noVBand="1"/>
      </w:tblPr>
      <w:tblGrid>
        <w:gridCol w:w="323"/>
        <w:gridCol w:w="2016"/>
        <w:gridCol w:w="707"/>
        <w:gridCol w:w="708"/>
        <w:gridCol w:w="707"/>
        <w:gridCol w:w="708"/>
        <w:gridCol w:w="707"/>
        <w:gridCol w:w="708"/>
        <w:gridCol w:w="707"/>
        <w:gridCol w:w="708"/>
        <w:gridCol w:w="707"/>
        <w:gridCol w:w="758"/>
      </w:tblGrid>
      <w:tr w:rsidR="005C2483" w:rsidRPr="008E479E" w14:paraId="0AF5CD7C" w14:textId="77777777" w:rsidTr="00042447">
        <w:trPr>
          <w:trHeight w:val="315"/>
        </w:trPr>
        <w:tc>
          <w:tcPr>
            <w:tcW w:w="2339" w:type="dxa"/>
            <w:gridSpan w:val="2"/>
            <w:vMerge w:val="restart"/>
            <w:vAlign w:val="center"/>
          </w:tcPr>
          <w:p w14:paraId="785B3A9F" w14:textId="77777777" w:rsidR="005C2483" w:rsidRPr="008E479E" w:rsidRDefault="005C2483" w:rsidP="005C2483">
            <w:pPr>
              <w:spacing w:line="360" w:lineRule="auto"/>
              <w:jc w:val="center"/>
              <w:rPr>
                <w:rFonts w:ascii="Times New Roman" w:hAnsi="Times New Roman"/>
                <w:sz w:val="18"/>
                <w:szCs w:val="18"/>
                <w:lang w:val="uk-UA"/>
              </w:rPr>
            </w:pPr>
            <w:r w:rsidRPr="008E479E">
              <w:rPr>
                <w:rFonts w:ascii="Times New Roman" w:hAnsi="Times New Roman"/>
                <w:sz w:val="18"/>
                <w:szCs w:val="18"/>
                <w:lang w:val="uk-UA"/>
              </w:rPr>
              <w:t>Рухові здібності</w:t>
            </w:r>
          </w:p>
        </w:tc>
        <w:tc>
          <w:tcPr>
            <w:tcW w:w="7125" w:type="dxa"/>
            <w:gridSpan w:val="10"/>
          </w:tcPr>
          <w:p w14:paraId="5EE4CF69" w14:textId="77777777" w:rsidR="005C2483" w:rsidRPr="008E479E" w:rsidRDefault="005C2483" w:rsidP="005C2483">
            <w:pPr>
              <w:spacing w:line="360" w:lineRule="auto"/>
              <w:jc w:val="center"/>
              <w:rPr>
                <w:rFonts w:ascii="Times New Roman" w:hAnsi="Times New Roman"/>
                <w:sz w:val="18"/>
                <w:szCs w:val="18"/>
                <w:lang w:val="uk-UA"/>
              </w:rPr>
            </w:pPr>
            <w:r>
              <w:rPr>
                <w:rFonts w:ascii="Times New Roman" w:hAnsi="Times New Roman"/>
                <w:sz w:val="18"/>
                <w:szCs w:val="18"/>
                <w:lang w:val="uk-UA"/>
              </w:rPr>
              <w:t>Вік</w:t>
            </w:r>
          </w:p>
        </w:tc>
      </w:tr>
      <w:tr w:rsidR="005C2483" w:rsidRPr="008E479E" w14:paraId="4EE6F9A3" w14:textId="77777777" w:rsidTr="00042447">
        <w:trPr>
          <w:trHeight w:val="355"/>
        </w:trPr>
        <w:tc>
          <w:tcPr>
            <w:tcW w:w="2339" w:type="dxa"/>
            <w:gridSpan w:val="2"/>
            <w:vMerge/>
          </w:tcPr>
          <w:p w14:paraId="12D8B576" w14:textId="77777777" w:rsidR="005C2483" w:rsidRPr="008E479E" w:rsidRDefault="005C2483" w:rsidP="005C2483">
            <w:pPr>
              <w:spacing w:line="360" w:lineRule="auto"/>
              <w:rPr>
                <w:rFonts w:ascii="Times New Roman" w:hAnsi="Times New Roman"/>
                <w:sz w:val="18"/>
                <w:szCs w:val="18"/>
                <w:lang w:val="uk-UA"/>
              </w:rPr>
            </w:pPr>
          </w:p>
        </w:tc>
        <w:tc>
          <w:tcPr>
            <w:tcW w:w="707" w:type="dxa"/>
            <w:tcMar>
              <w:left w:w="0" w:type="dxa"/>
              <w:right w:w="0" w:type="dxa"/>
            </w:tcMar>
          </w:tcPr>
          <w:p w14:paraId="1EB6382D" w14:textId="77777777" w:rsidR="005C2483" w:rsidRPr="008E479E" w:rsidRDefault="005C2483" w:rsidP="005C2483">
            <w:pPr>
              <w:spacing w:line="360" w:lineRule="auto"/>
              <w:jc w:val="center"/>
              <w:rPr>
                <w:rFonts w:ascii="Times New Roman" w:hAnsi="Times New Roman"/>
                <w:sz w:val="18"/>
                <w:szCs w:val="18"/>
                <w:lang w:val="uk-UA"/>
              </w:rPr>
            </w:pPr>
            <w:r w:rsidRPr="008E479E">
              <w:rPr>
                <w:rFonts w:ascii="Times New Roman" w:hAnsi="Times New Roman"/>
                <w:sz w:val="18"/>
                <w:szCs w:val="18"/>
                <w:lang w:val="uk-UA"/>
              </w:rPr>
              <w:t>7 - 9</w:t>
            </w:r>
          </w:p>
        </w:tc>
        <w:tc>
          <w:tcPr>
            <w:tcW w:w="708" w:type="dxa"/>
            <w:tcMar>
              <w:left w:w="0" w:type="dxa"/>
              <w:right w:w="0" w:type="dxa"/>
            </w:tcMar>
          </w:tcPr>
          <w:p w14:paraId="4F95D4B0" w14:textId="77777777" w:rsidR="005C2483" w:rsidRPr="008E479E" w:rsidRDefault="005C2483" w:rsidP="005C2483">
            <w:pPr>
              <w:spacing w:line="360" w:lineRule="auto"/>
              <w:jc w:val="center"/>
              <w:rPr>
                <w:rFonts w:ascii="Times New Roman" w:hAnsi="Times New Roman"/>
                <w:sz w:val="18"/>
                <w:szCs w:val="18"/>
                <w:lang w:val="uk-UA"/>
              </w:rPr>
            </w:pPr>
            <w:r w:rsidRPr="008E479E">
              <w:rPr>
                <w:rFonts w:ascii="Times New Roman" w:hAnsi="Times New Roman"/>
                <w:sz w:val="18"/>
                <w:szCs w:val="18"/>
                <w:lang w:val="uk-UA"/>
              </w:rPr>
              <w:t>8 - 9</w:t>
            </w:r>
          </w:p>
        </w:tc>
        <w:tc>
          <w:tcPr>
            <w:tcW w:w="707" w:type="dxa"/>
            <w:tcMar>
              <w:left w:w="0" w:type="dxa"/>
              <w:right w:w="0" w:type="dxa"/>
            </w:tcMar>
          </w:tcPr>
          <w:p w14:paraId="420D4292" w14:textId="77777777" w:rsidR="005C2483" w:rsidRPr="008E479E" w:rsidRDefault="005C2483" w:rsidP="005C2483">
            <w:pPr>
              <w:spacing w:line="360" w:lineRule="auto"/>
              <w:jc w:val="center"/>
              <w:rPr>
                <w:rFonts w:ascii="Times New Roman" w:hAnsi="Times New Roman"/>
                <w:sz w:val="18"/>
                <w:szCs w:val="18"/>
                <w:lang w:val="uk-UA"/>
              </w:rPr>
            </w:pPr>
            <w:r w:rsidRPr="008E479E">
              <w:rPr>
                <w:rFonts w:ascii="Times New Roman" w:hAnsi="Times New Roman"/>
                <w:sz w:val="18"/>
                <w:szCs w:val="18"/>
                <w:lang w:val="uk-UA"/>
              </w:rPr>
              <w:t>9 - 10</w:t>
            </w:r>
          </w:p>
        </w:tc>
        <w:tc>
          <w:tcPr>
            <w:tcW w:w="708" w:type="dxa"/>
            <w:tcMar>
              <w:left w:w="0" w:type="dxa"/>
              <w:right w:w="0" w:type="dxa"/>
            </w:tcMar>
          </w:tcPr>
          <w:p w14:paraId="11BFC4B1" w14:textId="77777777" w:rsidR="005C2483" w:rsidRPr="008E479E" w:rsidRDefault="005C2483" w:rsidP="005C2483">
            <w:pPr>
              <w:spacing w:line="360" w:lineRule="auto"/>
              <w:jc w:val="center"/>
              <w:rPr>
                <w:rFonts w:ascii="Times New Roman" w:hAnsi="Times New Roman"/>
                <w:sz w:val="18"/>
                <w:szCs w:val="18"/>
                <w:lang w:val="uk-UA"/>
              </w:rPr>
            </w:pPr>
            <w:r w:rsidRPr="008E479E">
              <w:rPr>
                <w:rFonts w:ascii="Times New Roman" w:hAnsi="Times New Roman"/>
                <w:sz w:val="18"/>
                <w:szCs w:val="18"/>
                <w:lang w:val="uk-UA"/>
              </w:rPr>
              <w:t>10-11</w:t>
            </w:r>
          </w:p>
        </w:tc>
        <w:tc>
          <w:tcPr>
            <w:tcW w:w="707" w:type="dxa"/>
            <w:tcMar>
              <w:left w:w="0" w:type="dxa"/>
              <w:right w:w="0" w:type="dxa"/>
            </w:tcMar>
          </w:tcPr>
          <w:p w14:paraId="04E97220" w14:textId="77777777" w:rsidR="005C2483" w:rsidRPr="008E479E" w:rsidRDefault="005C2483" w:rsidP="005C2483">
            <w:pPr>
              <w:spacing w:line="360" w:lineRule="auto"/>
              <w:jc w:val="center"/>
              <w:rPr>
                <w:rFonts w:ascii="Times New Roman" w:hAnsi="Times New Roman"/>
                <w:sz w:val="18"/>
                <w:szCs w:val="18"/>
                <w:lang w:val="uk-UA"/>
              </w:rPr>
            </w:pPr>
            <w:r w:rsidRPr="008E479E">
              <w:rPr>
                <w:rFonts w:ascii="Times New Roman" w:hAnsi="Times New Roman"/>
                <w:sz w:val="18"/>
                <w:szCs w:val="18"/>
                <w:lang w:val="uk-UA"/>
              </w:rPr>
              <w:t>11-12</w:t>
            </w:r>
          </w:p>
        </w:tc>
        <w:tc>
          <w:tcPr>
            <w:tcW w:w="708" w:type="dxa"/>
            <w:tcMar>
              <w:left w:w="0" w:type="dxa"/>
              <w:right w:w="0" w:type="dxa"/>
            </w:tcMar>
          </w:tcPr>
          <w:p w14:paraId="0ACBF578" w14:textId="77777777" w:rsidR="005C2483" w:rsidRPr="008E479E" w:rsidRDefault="005C2483" w:rsidP="005C2483">
            <w:pPr>
              <w:spacing w:line="360" w:lineRule="auto"/>
              <w:jc w:val="center"/>
              <w:rPr>
                <w:rFonts w:ascii="Times New Roman" w:hAnsi="Times New Roman"/>
                <w:sz w:val="18"/>
                <w:szCs w:val="18"/>
                <w:lang w:val="uk-UA"/>
              </w:rPr>
            </w:pPr>
            <w:r w:rsidRPr="008E479E">
              <w:rPr>
                <w:rFonts w:ascii="Times New Roman" w:hAnsi="Times New Roman"/>
                <w:sz w:val="18"/>
                <w:szCs w:val="18"/>
                <w:lang w:val="uk-UA"/>
              </w:rPr>
              <w:t>12 -13</w:t>
            </w:r>
          </w:p>
        </w:tc>
        <w:tc>
          <w:tcPr>
            <w:tcW w:w="707" w:type="dxa"/>
            <w:tcMar>
              <w:left w:w="0" w:type="dxa"/>
              <w:right w:w="0" w:type="dxa"/>
            </w:tcMar>
          </w:tcPr>
          <w:p w14:paraId="4D94A6C7" w14:textId="77777777" w:rsidR="005C2483" w:rsidRPr="008E479E" w:rsidRDefault="005C2483" w:rsidP="005C2483">
            <w:pPr>
              <w:spacing w:line="360" w:lineRule="auto"/>
              <w:jc w:val="center"/>
              <w:rPr>
                <w:rFonts w:ascii="Times New Roman" w:hAnsi="Times New Roman"/>
                <w:sz w:val="18"/>
                <w:szCs w:val="18"/>
                <w:lang w:val="uk-UA"/>
              </w:rPr>
            </w:pPr>
            <w:r w:rsidRPr="008E479E">
              <w:rPr>
                <w:rFonts w:ascii="Times New Roman" w:hAnsi="Times New Roman"/>
                <w:sz w:val="18"/>
                <w:szCs w:val="18"/>
                <w:lang w:val="uk-UA"/>
              </w:rPr>
              <w:t>13-14</w:t>
            </w:r>
          </w:p>
        </w:tc>
        <w:tc>
          <w:tcPr>
            <w:tcW w:w="708" w:type="dxa"/>
            <w:tcMar>
              <w:left w:w="0" w:type="dxa"/>
              <w:right w:w="0" w:type="dxa"/>
            </w:tcMar>
          </w:tcPr>
          <w:p w14:paraId="5ACF043F" w14:textId="77777777" w:rsidR="005C2483" w:rsidRPr="008E479E" w:rsidRDefault="005C2483" w:rsidP="005C2483">
            <w:pPr>
              <w:spacing w:line="360" w:lineRule="auto"/>
              <w:jc w:val="center"/>
              <w:rPr>
                <w:rFonts w:ascii="Times New Roman" w:hAnsi="Times New Roman"/>
                <w:sz w:val="18"/>
                <w:szCs w:val="18"/>
                <w:lang w:val="uk-UA"/>
              </w:rPr>
            </w:pPr>
            <w:r w:rsidRPr="008E479E">
              <w:rPr>
                <w:rFonts w:ascii="Times New Roman" w:hAnsi="Times New Roman"/>
                <w:sz w:val="18"/>
                <w:szCs w:val="18"/>
                <w:lang w:val="uk-UA"/>
              </w:rPr>
              <w:t>14-15</w:t>
            </w:r>
          </w:p>
        </w:tc>
        <w:tc>
          <w:tcPr>
            <w:tcW w:w="707" w:type="dxa"/>
            <w:tcMar>
              <w:left w:w="0" w:type="dxa"/>
              <w:right w:w="0" w:type="dxa"/>
            </w:tcMar>
          </w:tcPr>
          <w:p w14:paraId="52E2CA90" w14:textId="77777777" w:rsidR="005C2483" w:rsidRPr="008E479E" w:rsidRDefault="005C2483" w:rsidP="005C2483">
            <w:pPr>
              <w:spacing w:line="360" w:lineRule="auto"/>
              <w:jc w:val="center"/>
              <w:rPr>
                <w:rFonts w:ascii="Times New Roman" w:hAnsi="Times New Roman"/>
                <w:sz w:val="18"/>
                <w:szCs w:val="18"/>
                <w:lang w:val="uk-UA"/>
              </w:rPr>
            </w:pPr>
            <w:r w:rsidRPr="008E479E">
              <w:rPr>
                <w:rFonts w:ascii="Times New Roman" w:hAnsi="Times New Roman"/>
                <w:sz w:val="18"/>
                <w:szCs w:val="18"/>
                <w:lang w:val="uk-UA"/>
              </w:rPr>
              <w:t>15-16</w:t>
            </w:r>
          </w:p>
        </w:tc>
        <w:tc>
          <w:tcPr>
            <w:tcW w:w="758" w:type="dxa"/>
            <w:tcMar>
              <w:left w:w="0" w:type="dxa"/>
              <w:right w:w="0" w:type="dxa"/>
            </w:tcMar>
          </w:tcPr>
          <w:p w14:paraId="6181E2CF" w14:textId="77777777" w:rsidR="005C2483" w:rsidRPr="008E479E" w:rsidRDefault="005C2483" w:rsidP="005C2483">
            <w:pPr>
              <w:spacing w:line="360" w:lineRule="auto"/>
              <w:jc w:val="center"/>
              <w:rPr>
                <w:rFonts w:ascii="Times New Roman" w:hAnsi="Times New Roman"/>
                <w:sz w:val="18"/>
                <w:szCs w:val="18"/>
                <w:lang w:val="uk-UA"/>
              </w:rPr>
            </w:pPr>
            <w:r w:rsidRPr="008E479E">
              <w:rPr>
                <w:rFonts w:ascii="Times New Roman" w:hAnsi="Times New Roman"/>
                <w:sz w:val="18"/>
                <w:szCs w:val="18"/>
                <w:lang w:val="uk-UA"/>
              </w:rPr>
              <w:t>16-17</w:t>
            </w:r>
          </w:p>
        </w:tc>
      </w:tr>
      <w:tr w:rsidR="005C2483" w:rsidRPr="008E479E" w14:paraId="54C3A93A" w14:textId="77777777" w:rsidTr="00042447">
        <w:trPr>
          <w:trHeight w:val="315"/>
        </w:trPr>
        <w:tc>
          <w:tcPr>
            <w:tcW w:w="323" w:type="dxa"/>
          </w:tcPr>
          <w:p w14:paraId="0E03C546" w14:textId="77777777" w:rsidR="005C2483" w:rsidRPr="008E479E" w:rsidRDefault="005C2483" w:rsidP="005C2483">
            <w:pPr>
              <w:spacing w:line="360" w:lineRule="auto"/>
              <w:jc w:val="center"/>
              <w:rPr>
                <w:rFonts w:ascii="Times New Roman" w:hAnsi="Times New Roman"/>
                <w:sz w:val="18"/>
                <w:szCs w:val="18"/>
                <w:lang w:val="uk-UA"/>
              </w:rPr>
            </w:pPr>
            <w:r w:rsidRPr="008E479E">
              <w:rPr>
                <w:rFonts w:ascii="Times New Roman" w:hAnsi="Times New Roman"/>
                <w:sz w:val="18"/>
                <w:szCs w:val="18"/>
                <w:lang w:val="uk-UA"/>
              </w:rPr>
              <w:t>1</w:t>
            </w:r>
          </w:p>
        </w:tc>
        <w:tc>
          <w:tcPr>
            <w:tcW w:w="2016" w:type="dxa"/>
          </w:tcPr>
          <w:p w14:paraId="41B3C6DA" w14:textId="77777777" w:rsidR="005C2483" w:rsidRPr="008E479E" w:rsidRDefault="005C2483" w:rsidP="005C2483">
            <w:pPr>
              <w:spacing w:line="360" w:lineRule="auto"/>
              <w:jc w:val="center"/>
              <w:rPr>
                <w:rFonts w:ascii="Times New Roman" w:hAnsi="Times New Roman"/>
                <w:sz w:val="18"/>
                <w:szCs w:val="18"/>
                <w:lang w:val="uk-UA"/>
              </w:rPr>
            </w:pPr>
            <w:r w:rsidRPr="008E479E">
              <w:rPr>
                <w:rFonts w:ascii="Times New Roman" w:hAnsi="Times New Roman"/>
                <w:sz w:val="18"/>
                <w:szCs w:val="18"/>
                <w:lang w:val="uk-UA"/>
              </w:rPr>
              <w:t>2</w:t>
            </w:r>
          </w:p>
        </w:tc>
        <w:tc>
          <w:tcPr>
            <w:tcW w:w="707" w:type="dxa"/>
          </w:tcPr>
          <w:p w14:paraId="28E06A6B" w14:textId="77777777" w:rsidR="005C2483" w:rsidRPr="008E479E" w:rsidRDefault="005C2483" w:rsidP="005C2483">
            <w:pPr>
              <w:spacing w:line="360" w:lineRule="auto"/>
              <w:jc w:val="center"/>
              <w:rPr>
                <w:rFonts w:ascii="Times New Roman" w:hAnsi="Times New Roman"/>
                <w:sz w:val="18"/>
                <w:szCs w:val="18"/>
                <w:lang w:val="uk-UA"/>
              </w:rPr>
            </w:pPr>
            <w:r w:rsidRPr="008E479E">
              <w:rPr>
                <w:rFonts w:ascii="Times New Roman" w:hAnsi="Times New Roman"/>
                <w:sz w:val="18"/>
                <w:szCs w:val="18"/>
                <w:lang w:val="uk-UA"/>
              </w:rPr>
              <w:t>3</w:t>
            </w:r>
          </w:p>
        </w:tc>
        <w:tc>
          <w:tcPr>
            <w:tcW w:w="708" w:type="dxa"/>
          </w:tcPr>
          <w:p w14:paraId="445F60D0" w14:textId="77777777" w:rsidR="005C2483" w:rsidRPr="008E479E" w:rsidRDefault="005C2483" w:rsidP="005C2483">
            <w:pPr>
              <w:spacing w:line="360" w:lineRule="auto"/>
              <w:jc w:val="center"/>
              <w:rPr>
                <w:rFonts w:ascii="Times New Roman" w:hAnsi="Times New Roman"/>
                <w:sz w:val="18"/>
                <w:szCs w:val="18"/>
                <w:lang w:val="uk-UA"/>
              </w:rPr>
            </w:pPr>
            <w:r w:rsidRPr="008E479E">
              <w:rPr>
                <w:rFonts w:ascii="Times New Roman" w:hAnsi="Times New Roman"/>
                <w:sz w:val="18"/>
                <w:szCs w:val="18"/>
                <w:lang w:val="uk-UA"/>
              </w:rPr>
              <w:t>4</w:t>
            </w:r>
          </w:p>
        </w:tc>
        <w:tc>
          <w:tcPr>
            <w:tcW w:w="707" w:type="dxa"/>
          </w:tcPr>
          <w:p w14:paraId="1A11F284" w14:textId="77777777" w:rsidR="005C2483" w:rsidRPr="008E479E" w:rsidRDefault="005C2483" w:rsidP="005C2483">
            <w:pPr>
              <w:spacing w:line="360" w:lineRule="auto"/>
              <w:jc w:val="center"/>
              <w:rPr>
                <w:rFonts w:ascii="Times New Roman" w:hAnsi="Times New Roman"/>
                <w:sz w:val="18"/>
                <w:szCs w:val="18"/>
                <w:lang w:val="uk-UA"/>
              </w:rPr>
            </w:pPr>
            <w:r w:rsidRPr="008E479E">
              <w:rPr>
                <w:rFonts w:ascii="Times New Roman" w:hAnsi="Times New Roman"/>
                <w:sz w:val="18"/>
                <w:szCs w:val="18"/>
                <w:lang w:val="uk-UA"/>
              </w:rPr>
              <w:t>5</w:t>
            </w:r>
          </w:p>
        </w:tc>
        <w:tc>
          <w:tcPr>
            <w:tcW w:w="708" w:type="dxa"/>
          </w:tcPr>
          <w:p w14:paraId="3D917B75" w14:textId="77777777" w:rsidR="005C2483" w:rsidRPr="008E479E" w:rsidRDefault="005C2483" w:rsidP="005C2483">
            <w:pPr>
              <w:spacing w:line="360" w:lineRule="auto"/>
              <w:jc w:val="center"/>
              <w:rPr>
                <w:rFonts w:ascii="Times New Roman" w:hAnsi="Times New Roman"/>
                <w:sz w:val="18"/>
                <w:szCs w:val="18"/>
                <w:lang w:val="uk-UA"/>
              </w:rPr>
            </w:pPr>
            <w:r w:rsidRPr="008E479E">
              <w:rPr>
                <w:rFonts w:ascii="Times New Roman" w:hAnsi="Times New Roman"/>
                <w:sz w:val="18"/>
                <w:szCs w:val="18"/>
                <w:lang w:val="uk-UA"/>
              </w:rPr>
              <w:t>6</w:t>
            </w:r>
          </w:p>
        </w:tc>
        <w:tc>
          <w:tcPr>
            <w:tcW w:w="707" w:type="dxa"/>
          </w:tcPr>
          <w:p w14:paraId="113A189D" w14:textId="77777777" w:rsidR="005C2483" w:rsidRPr="008E479E" w:rsidRDefault="005C2483" w:rsidP="005C2483">
            <w:pPr>
              <w:spacing w:line="360" w:lineRule="auto"/>
              <w:jc w:val="center"/>
              <w:rPr>
                <w:rFonts w:ascii="Times New Roman" w:hAnsi="Times New Roman"/>
                <w:sz w:val="18"/>
                <w:szCs w:val="18"/>
                <w:lang w:val="uk-UA"/>
              </w:rPr>
            </w:pPr>
            <w:r w:rsidRPr="008E479E">
              <w:rPr>
                <w:rFonts w:ascii="Times New Roman" w:hAnsi="Times New Roman"/>
                <w:sz w:val="18"/>
                <w:szCs w:val="18"/>
                <w:lang w:val="uk-UA"/>
              </w:rPr>
              <w:t>7</w:t>
            </w:r>
          </w:p>
        </w:tc>
        <w:tc>
          <w:tcPr>
            <w:tcW w:w="708" w:type="dxa"/>
          </w:tcPr>
          <w:p w14:paraId="7CCF0218" w14:textId="77777777" w:rsidR="005C2483" w:rsidRPr="008E479E" w:rsidRDefault="005C2483" w:rsidP="005C2483">
            <w:pPr>
              <w:spacing w:line="360" w:lineRule="auto"/>
              <w:jc w:val="center"/>
              <w:rPr>
                <w:rFonts w:ascii="Times New Roman" w:hAnsi="Times New Roman"/>
                <w:sz w:val="18"/>
                <w:szCs w:val="18"/>
                <w:lang w:val="uk-UA"/>
              </w:rPr>
            </w:pPr>
            <w:r w:rsidRPr="008E479E">
              <w:rPr>
                <w:rFonts w:ascii="Times New Roman" w:hAnsi="Times New Roman"/>
                <w:sz w:val="18"/>
                <w:szCs w:val="18"/>
                <w:lang w:val="uk-UA"/>
              </w:rPr>
              <w:t>8</w:t>
            </w:r>
          </w:p>
        </w:tc>
        <w:tc>
          <w:tcPr>
            <w:tcW w:w="707" w:type="dxa"/>
          </w:tcPr>
          <w:p w14:paraId="2C90425D" w14:textId="77777777" w:rsidR="005C2483" w:rsidRPr="008E479E" w:rsidRDefault="005C2483" w:rsidP="005C2483">
            <w:pPr>
              <w:spacing w:line="360" w:lineRule="auto"/>
              <w:jc w:val="center"/>
              <w:rPr>
                <w:rFonts w:ascii="Times New Roman" w:hAnsi="Times New Roman"/>
                <w:sz w:val="18"/>
                <w:szCs w:val="18"/>
                <w:lang w:val="uk-UA"/>
              </w:rPr>
            </w:pPr>
            <w:r w:rsidRPr="008E479E">
              <w:rPr>
                <w:rFonts w:ascii="Times New Roman" w:hAnsi="Times New Roman"/>
                <w:sz w:val="18"/>
                <w:szCs w:val="18"/>
                <w:lang w:val="uk-UA"/>
              </w:rPr>
              <w:t>9</w:t>
            </w:r>
          </w:p>
        </w:tc>
        <w:tc>
          <w:tcPr>
            <w:tcW w:w="708" w:type="dxa"/>
          </w:tcPr>
          <w:p w14:paraId="354EB623" w14:textId="77777777" w:rsidR="005C2483" w:rsidRPr="008E479E" w:rsidRDefault="005C2483" w:rsidP="005C2483">
            <w:pPr>
              <w:spacing w:line="360" w:lineRule="auto"/>
              <w:jc w:val="center"/>
              <w:rPr>
                <w:rFonts w:ascii="Times New Roman" w:hAnsi="Times New Roman"/>
                <w:sz w:val="18"/>
                <w:szCs w:val="18"/>
                <w:lang w:val="uk-UA"/>
              </w:rPr>
            </w:pPr>
            <w:r w:rsidRPr="008E479E">
              <w:rPr>
                <w:rFonts w:ascii="Times New Roman" w:hAnsi="Times New Roman"/>
                <w:sz w:val="18"/>
                <w:szCs w:val="18"/>
                <w:lang w:val="uk-UA"/>
              </w:rPr>
              <w:t>10</w:t>
            </w:r>
          </w:p>
        </w:tc>
        <w:tc>
          <w:tcPr>
            <w:tcW w:w="707" w:type="dxa"/>
          </w:tcPr>
          <w:p w14:paraId="27AE3A14" w14:textId="77777777" w:rsidR="005C2483" w:rsidRPr="008E479E" w:rsidRDefault="005C2483" w:rsidP="005C2483">
            <w:pPr>
              <w:spacing w:line="360" w:lineRule="auto"/>
              <w:jc w:val="center"/>
              <w:rPr>
                <w:rFonts w:ascii="Times New Roman" w:hAnsi="Times New Roman"/>
                <w:sz w:val="18"/>
                <w:szCs w:val="18"/>
                <w:lang w:val="uk-UA"/>
              </w:rPr>
            </w:pPr>
            <w:r w:rsidRPr="008E479E">
              <w:rPr>
                <w:rFonts w:ascii="Times New Roman" w:hAnsi="Times New Roman"/>
                <w:sz w:val="18"/>
                <w:szCs w:val="18"/>
                <w:lang w:val="uk-UA"/>
              </w:rPr>
              <w:t>11</w:t>
            </w:r>
          </w:p>
        </w:tc>
        <w:tc>
          <w:tcPr>
            <w:tcW w:w="758" w:type="dxa"/>
          </w:tcPr>
          <w:p w14:paraId="61F6D12D" w14:textId="77777777" w:rsidR="005C2483" w:rsidRPr="008E479E" w:rsidRDefault="005C2483" w:rsidP="005C2483">
            <w:pPr>
              <w:spacing w:line="360" w:lineRule="auto"/>
              <w:jc w:val="center"/>
              <w:rPr>
                <w:rFonts w:ascii="Times New Roman" w:hAnsi="Times New Roman"/>
                <w:sz w:val="18"/>
                <w:szCs w:val="18"/>
                <w:lang w:val="uk-UA"/>
              </w:rPr>
            </w:pPr>
            <w:r w:rsidRPr="008E479E">
              <w:rPr>
                <w:rFonts w:ascii="Times New Roman" w:hAnsi="Times New Roman"/>
                <w:sz w:val="18"/>
                <w:szCs w:val="18"/>
                <w:lang w:val="uk-UA"/>
              </w:rPr>
              <w:t>12</w:t>
            </w:r>
          </w:p>
        </w:tc>
      </w:tr>
      <w:tr w:rsidR="005C2483" w:rsidRPr="008E479E" w14:paraId="03F84576" w14:textId="77777777" w:rsidTr="00042447">
        <w:trPr>
          <w:trHeight w:val="652"/>
        </w:trPr>
        <w:tc>
          <w:tcPr>
            <w:tcW w:w="323" w:type="dxa"/>
            <w:tcMar>
              <w:left w:w="0" w:type="dxa"/>
              <w:right w:w="0" w:type="dxa"/>
            </w:tcMar>
            <w:textDirection w:val="btLr"/>
            <w:vAlign w:val="center"/>
          </w:tcPr>
          <w:p w14:paraId="713FF5E7" w14:textId="77777777" w:rsidR="005C2483" w:rsidRPr="008E479E" w:rsidRDefault="005C2483" w:rsidP="005C2483">
            <w:pPr>
              <w:spacing w:line="360" w:lineRule="auto"/>
              <w:ind w:left="113" w:right="113"/>
              <w:jc w:val="center"/>
              <w:rPr>
                <w:rFonts w:ascii="Times New Roman" w:hAnsi="Times New Roman"/>
                <w:sz w:val="18"/>
                <w:szCs w:val="18"/>
                <w:lang w:val="uk-UA"/>
              </w:rPr>
            </w:pPr>
          </w:p>
        </w:tc>
        <w:tc>
          <w:tcPr>
            <w:tcW w:w="2016" w:type="dxa"/>
          </w:tcPr>
          <w:p w14:paraId="3DC984F9" w14:textId="77777777" w:rsidR="005C2483" w:rsidRPr="008E479E" w:rsidRDefault="005C2483" w:rsidP="005C2483">
            <w:pPr>
              <w:spacing w:line="360" w:lineRule="auto"/>
              <w:rPr>
                <w:rFonts w:ascii="Times New Roman" w:hAnsi="Times New Roman"/>
                <w:sz w:val="18"/>
                <w:szCs w:val="18"/>
                <w:lang w:val="uk-UA"/>
              </w:rPr>
            </w:pPr>
            <w:r>
              <w:rPr>
                <w:rFonts w:ascii="Times New Roman" w:hAnsi="Times New Roman"/>
                <w:sz w:val="18"/>
                <w:szCs w:val="18"/>
                <w:lang w:val="uk-UA"/>
              </w:rPr>
              <w:t>Власне силові</w:t>
            </w:r>
          </w:p>
        </w:tc>
        <w:tc>
          <w:tcPr>
            <w:tcW w:w="707" w:type="dxa"/>
            <w:vAlign w:val="center"/>
          </w:tcPr>
          <w:p w14:paraId="76FF0737" w14:textId="77777777" w:rsidR="005C2483" w:rsidRPr="008E479E" w:rsidRDefault="005C2483" w:rsidP="005C2483">
            <w:pPr>
              <w:spacing w:line="360" w:lineRule="auto"/>
              <w:jc w:val="center"/>
              <w:rPr>
                <w:rFonts w:ascii="Times New Roman" w:hAnsi="Times New Roman"/>
                <w:sz w:val="18"/>
                <w:szCs w:val="18"/>
                <w:lang w:val="uk-UA"/>
              </w:rPr>
            </w:pPr>
          </w:p>
        </w:tc>
        <w:tc>
          <w:tcPr>
            <w:tcW w:w="708" w:type="dxa"/>
            <w:vAlign w:val="center"/>
          </w:tcPr>
          <w:p w14:paraId="30C4C31D" w14:textId="77777777" w:rsidR="005C2483" w:rsidRPr="008E479E" w:rsidRDefault="005C2483" w:rsidP="005C2483">
            <w:pPr>
              <w:spacing w:line="360" w:lineRule="auto"/>
              <w:jc w:val="center"/>
              <w:rPr>
                <w:rFonts w:ascii="Times New Roman" w:hAnsi="Times New Roman"/>
                <w:sz w:val="18"/>
                <w:szCs w:val="18"/>
                <w:lang w:val="uk-UA"/>
              </w:rPr>
            </w:pPr>
          </w:p>
        </w:tc>
        <w:tc>
          <w:tcPr>
            <w:tcW w:w="707" w:type="dxa"/>
            <w:vAlign w:val="center"/>
          </w:tcPr>
          <w:p w14:paraId="077E0C60" w14:textId="77777777" w:rsidR="005C2483" w:rsidRPr="008E479E" w:rsidRDefault="005C2483" w:rsidP="005C2483">
            <w:pPr>
              <w:spacing w:line="360" w:lineRule="auto"/>
              <w:jc w:val="center"/>
              <w:rPr>
                <w:rFonts w:ascii="Times New Roman" w:hAnsi="Times New Roman"/>
                <w:sz w:val="18"/>
                <w:szCs w:val="18"/>
                <w:lang w:val="uk-UA"/>
              </w:rPr>
            </w:pPr>
          </w:p>
        </w:tc>
        <w:tc>
          <w:tcPr>
            <w:tcW w:w="708" w:type="dxa"/>
            <w:vAlign w:val="center"/>
          </w:tcPr>
          <w:p w14:paraId="09AD7461" w14:textId="77777777" w:rsidR="005C2483" w:rsidRPr="008E479E" w:rsidRDefault="005C2483" w:rsidP="005C2483">
            <w:pPr>
              <w:spacing w:line="360" w:lineRule="auto"/>
              <w:jc w:val="center"/>
              <w:rPr>
                <w:rFonts w:ascii="Times New Roman" w:hAnsi="Times New Roman"/>
                <w:sz w:val="18"/>
                <w:szCs w:val="18"/>
                <w:lang w:val="uk-UA"/>
              </w:rPr>
            </w:pPr>
            <w:r>
              <w:rPr>
                <w:rFonts w:ascii="Times New Roman" w:hAnsi="Times New Roman"/>
                <w:sz w:val="18"/>
                <w:szCs w:val="18"/>
                <w:lang w:val="uk-UA"/>
              </w:rPr>
              <w:t>д</w:t>
            </w:r>
          </w:p>
        </w:tc>
        <w:tc>
          <w:tcPr>
            <w:tcW w:w="707" w:type="dxa"/>
            <w:vAlign w:val="center"/>
          </w:tcPr>
          <w:p w14:paraId="5E5654E0" w14:textId="77777777" w:rsidR="005C2483" w:rsidRPr="008E479E" w:rsidRDefault="005C2483" w:rsidP="005C2483">
            <w:pPr>
              <w:spacing w:line="360" w:lineRule="auto"/>
              <w:jc w:val="center"/>
              <w:rPr>
                <w:rFonts w:ascii="Times New Roman" w:hAnsi="Times New Roman"/>
                <w:sz w:val="18"/>
                <w:szCs w:val="18"/>
                <w:lang w:val="uk-UA"/>
              </w:rPr>
            </w:pPr>
            <w:r>
              <w:rPr>
                <w:rFonts w:ascii="Times New Roman" w:hAnsi="Times New Roman"/>
                <w:sz w:val="18"/>
                <w:szCs w:val="18"/>
                <w:lang w:val="uk-UA"/>
              </w:rPr>
              <w:t>д</w:t>
            </w:r>
          </w:p>
        </w:tc>
        <w:tc>
          <w:tcPr>
            <w:tcW w:w="708" w:type="dxa"/>
            <w:vAlign w:val="center"/>
          </w:tcPr>
          <w:p w14:paraId="3102F296" w14:textId="77777777" w:rsidR="005C2483" w:rsidRPr="008E479E" w:rsidRDefault="005C2483" w:rsidP="005C2483">
            <w:pPr>
              <w:spacing w:line="360" w:lineRule="auto"/>
              <w:jc w:val="center"/>
              <w:rPr>
                <w:rFonts w:ascii="Times New Roman" w:hAnsi="Times New Roman"/>
                <w:sz w:val="18"/>
                <w:szCs w:val="18"/>
                <w:lang w:val="uk-UA"/>
              </w:rPr>
            </w:pPr>
          </w:p>
        </w:tc>
        <w:tc>
          <w:tcPr>
            <w:tcW w:w="707" w:type="dxa"/>
            <w:vAlign w:val="center"/>
          </w:tcPr>
          <w:p w14:paraId="59213CD5" w14:textId="77777777" w:rsidR="005C2483" w:rsidRPr="008E479E" w:rsidRDefault="005C2483" w:rsidP="005C2483">
            <w:pPr>
              <w:spacing w:line="360" w:lineRule="auto"/>
              <w:jc w:val="center"/>
              <w:rPr>
                <w:rFonts w:ascii="Times New Roman" w:hAnsi="Times New Roman"/>
                <w:sz w:val="18"/>
                <w:szCs w:val="18"/>
                <w:lang w:val="uk-UA"/>
              </w:rPr>
            </w:pPr>
            <w:r>
              <w:rPr>
                <w:rFonts w:ascii="Times New Roman" w:hAnsi="Times New Roman"/>
                <w:sz w:val="18"/>
                <w:szCs w:val="18"/>
                <w:lang w:val="uk-UA"/>
              </w:rPr>
              <w:t>х</w:t>
            </w:r>
          </w:p>
        </w:tc>
        <w:tc>
          <w:tcPr>
            <w:tcW w:w="708" w:type="dxa"/>
            <w:vAlign w:val="center"/>
          </w:tcPr>
          <w:p w14:paraId="6B279723" w14:textId="77777777" w:rsidR="005C2483" w:rsidRPr="008E479E" w:rsidRDefault="005C2483" w:rsidP="005C2483">
            <w:pPr>
              <w:spacing w:line="360" w:lineRule="auto"/>
              <w:jc w:val="center"/>
              <w:rPr>
                <w:rFonts w:ascii="Times New Roman" w:hAnsi="Times New Roman"/>
                <w:sz w:val="18"/>
                <w:szCs w:val="18"/>
                <w:lang w:val="uk-UA"/>
              </w:rPr>
            </w:pPr>
          </w:p>
        </w:tc>
        <w:tc>
          <w:tcPr>
            <w:tcW w:w="707" w:type="dxa"/>
            <w:vAlign w:val="center"/>
          </w:tcPr>
          <w:p w14:paraId="68DDF8CC" w14:textId="77777777" w:rsidR="005C2483" w:rsidRPr="008E479E" w:rsidRDefault="005C2483" w:rsidP="005C2483">
            <w:pPr>
              <w:spacing w:line="360" w:lineRule="auto"/>
              <w:jc w:val="center"/>
              <w:rPr>
                <w:rFonts w:ascii="Times New Roman" w:hAnsi="Times New Roman"/>
                <w:sz w:val="18"/>
                <w:szCs w:val="18"/>
                <w:lang w:val="uk-UA"/>
              </w:rPr>
            </w:pPr>
          </w:p>
        </w:tc>
        <w:tc>
          <w:tcPr>
            <w:tcW w:w="758" w:type="dxa"/>
            <w:vAlign w:val="center"/>
          </w:tcPr>
          <w:p w14:paraId="269E9748" w14:textId="77777777" w:rsidR="005C2483" w:rsidRDefault="005C2483" w:rsidP="005C2483">
            <w:pPr>
              <w:spacing w:line="360" w:lineRule="auto"/>
              <w:jc w:val="center"/>
              <w:rPr>
                <w:rFonts w:ascii="Times New Roman" w:hAnsi="Times New Roman"/>
                <w:sz w:val="18"/>
                <w:szCs w:val="18"/>
                <w:lang w:val="uk-UA"/>
              </w:rPr>
            </w:pPr>
            <w:r>
              <w:rPr>
                <w:rFonts w:ascii="Times New Roman" w:hAnsi="Times New Roman"/>
                <w:sz w:val="18"/>
                <w:szCs w:val="18"/>
                <w:lang w:val="uk-UA"/>
              </w:rPr>
              <w:t>х</w:t>
            </w:r>
          </w:p>
          <w:p w14:paraId="2D1E7196" w14:textId="77777777" w:rsidR="005C2483" w:rsidRPr="008E479E" w:rsidRDefault="005C2483" w:rsidP="005C2483">
            <w:pPr>
              <w:spacing w:line="360" w:lineRule="auto"/>
              <w:jc w:val="center"/>
              <w:rPr>
                <w:rFonts w:ascii="Times New Roman" w:hAnsi="Times New Roman"/>
                <w:sz w:val="18"/>
                <w:szCs w:val="18"/>
                <w:lang w:val="uk-UA"/>
              </w:rPr>
            </w:pPr>
            <w:r>
              <w:rPr>
                <w:rFonts w:ascii="Times New Roman" w:hAnsi="Times New Roman"/>
                <w:sz w:val="18"/>
                <w:szCs w:val="18"/>
                <w:lang w:val="uk-UA"/>
              </w:rPr>
              <w:t>д</w:t>
            </w:r>
          </w:p>
        </w:tc>
      </w:tr>
      <w:tr w:rsidR="005C2483" w:rsidRPr="008E479E" w14:paraId="7F3BB3C5" w14:textId="77777777" w:rsidTr="00042447">
        <w:trPr>
          <w:trHeight w:val="569"/>
        </w:trPr>
        <w:tc>
          <w:tcPr>
            <w:tcW w:w="323" w:type="dxa"/>
          </w:tcPr>
          <w:p w14:paraId="668D7BA8" w14:textId="77777777" w:rsidR="005C2483" w:rsidRPr="008E479E" w:rsidRDefault="005C2483" w:rsidP="005C2483">
            <w:pPr>
              <w:spacing w:line="360" w:lineRule="auto"/>
              <w:rPr>
                <w:rFonts w:ascii="Times New Roman" w:hAnsi="Times New Roman"/>
                <w:sz w:val="18"/>
                <w:szCs w:val="18"/>
                <w:lang w:val="uk-UA"/>
              </w:rPr>
            </w:pPr>
          </w:p>
        </w:tc>
        <w:tc>
          <w:tcPr>
            <w:tcW w:w="2016" w:type="dxa"/>
          </w:tcPr>
          <w:p w14:paraId="5CCDDA49" w14:textId="77777777" w:rsidR="005C2483" w:rsidRPr="008E479E" w:rsidRDefault="005C2483" w:rsidP="005C2483">
            <w:pPr>
              <w:spacing w:line="360" w:lineRule="auto"/>
              <w:rPr>
                <w:rFonts w:ascii="Times New Roman" w:hAnsi="Times New Roman"/>
                <w:sz w:val="18"/>
                <w:szCs w:val="18"/>
                <w:lang w:val="uk-UA"/>
              </w:rPr>
            </w:pPr>
            <w:r>
              <w:rPr>
                <w:rFonts w:ascii="Times New Roman" w:hAnsi="Times New Roman"/>
                <w:sz w:val="18"/>
                <w:szCs w:val="18"/>
                <w:lang w:val="uk-UA"/>
              </w:rPr>
              <w:t>Швидкісно-силові</w:t>
            </w:r>
          </w:p>
        </w:tc>
        <w:tc>
          <w:tcPr>
            <w:tcW w:w="707" w:type="dxa"/>
            <w:vAlign w:val="center"/>
          </w:tcPr>
          <w:p w14:paraId="603BFED4" w14:textId="77777777" w:rsidR="005C2483" w:rsidRPr="008E479E" w:rsidRDefault="005C2483" w:rsidP="005C2483">
            <w:pPr>
              <w:spacing w:line="360" w:lineRule="auto"/>
              <w:jc w:val="center"/>
              <w:rPr>
                <w:rFonts w:ascii="Times New Roman" w:hAnsi="Times New Roman"/>
                <w:sz w:val="18"/>
                <w:szCs w:val="18"/>
                <w:lang w:val="uk-UA"/>
              </w:rPr>
            </w:pPr>
          </w:p>
        </w:tc>
        <w:tc>
          <w:tcPr>
            <w:tcW w:w="708" w:type="dxa"/>
            <w:vAlign w:val="center"/>
          </w:tcPr>
          <w:p w14:paraId="78AC02D3" w14:textId="77777777" w:rsidR="005C2483" w:rsidRPr="008E479E" w:rsidRDefault="005C2483" w:rsidP="005C2483">
            <w:pPr>
              <w:spacing w:line="360" w:lineRule="auto"/>
              <w:jc w:val="center"/>
              <w:rPr>
                <w:rFonts w:ascii="Times New Roman" w:hAnsi="Times New Roman"/>
                <w:sz w:val="18"/>
                <w:szCs w:val="18"/>
                <w:lang w:val="uk-UA"/>
              </w:rPr>
            </w:pPr>
          </w:p>
        </w:tc>
        <w:tc>
          <w:tcPr>
            <w:tcW w:w="707" w:type="dxa"/>
            <w:vAlign w:val="center"/>
          </w:tcPr>
          <w:p w14:paraId="79F5437F" w14:textId="77777777" w:rsidR="005C2483" w:rsidRPr="008E479E" w:rsidRDefault="005C2483" w:rsidP="005C2483">
            <w:pPr>
              <w:spacing w:line="360" w:lineRule="auto"/>
              <w:jc w:val="center"/>
              <w:rPr>
                <w:rFonts w:ascii="Times New Roman" w:hAnsi="Times New Roman"/>
                <w:sz w:val="18"/>
                <w:szCs w:val="18"/>
                <w:lang w:val="uk-UA"/>
              </w:rPr>
            </w:pPr>
            <w:r>
              <w:rPr>
                <w:rFonts w:ascii="Times New Roman" w:hAnsi="Times New Roman"/>
                <w:sz w:val="18"/>
                <w:szCs w:val="18"/>
                <w:lang w:val="uk-UA"/>
              </w:rPr>
              <w:t>д</w:t>
            </w:r>
          </w:p>
        </w:tc>
        <w:tc>
          <w:tcPr>
            <w:tcW w:w="708" w:type="dxa"/>
            <w:vAlign w:val="center"/>
          </w:tcPr>
          <w:p w14:paraId="512B603D" w14:textId="77777777" w:rsidR="005C2483" w:rsidRPr="008E479E" w:rsidRDefault="005C2483" w:rsidP="005C2483">
            <w:pPr>
              <w:spacing w:line="360" w:lineRule="auto"/>
              <w:jc w:val="center"/>
              <w:rPr>
                <w:rFonts w:ascii="Times New Roman" w:hAnsi="Times New Roman"/>
                <w:sz w:val="18"/>
                <w:szCs w:val="18"/>
                <w:lang w:val="uk-UA"/>
              </w:rPr>
            </w:pPr>
            <w:r>
              <w:rPr>
                <w:rFonts w:ascii="Times New Roman" w:hAnsi="Times New Roman"/>
                <w:sz w:val="18"/>
                <w:szCs w:val="18"/>
                <w:lang w:val="uk-UA"/>
              </w:rPr>
              <w:t>х</w:t>
            </w:r>
          </w:p>
        </w:tc>
        <w:tc>
          <w:tcPr>
            <w:tcW w:w="707" w:type="dxa"/>
            <w:vAlign w:val="center"/>
          </w:tcPr>
          <w:p w14:paraId="0817DCCE" w14:textId="77777777" w:rsidR="005C2483" w:rsidRPr="008E479E" w:rsidRDefault="005C2483" w:rsidP="005C2483">
            <w:pPr>
              <w:spacing w:line="360" w:lineRule="auto"/>
              <w:jc w:val="center"/>
              <w:rPr>
                <w:rFonts w:ascii="Times New Roman" w:hAnsi="Times New Roman"/>
                <w:sz w:val="18"/>
                <w:szCs w:val="18"/>
                <w:lang w:val="uk-UA"/>
              </w:rPr>
            </w:pPr>
          </w:p>
        </w:tc>
        <w:tc>
          <w:tcPr>
            <w:tcW w:w="708" w:type="dxa"/>
            <w:vAlign w:val="center"/>
          </w:tcPr>
          <w:p w14:paraId="167E79BE" w14:textId="77777777" w:rsidR="005C2483" w:rsidRPr="008E479E" w:rsidRDefault="005C2483" w:rsidP="005C2483">
            <w:pPr>
              <w:spacing w:line="360" w:lineRule="auto"/>
              <w:jc w:val="center"/>
              <w:rPr>
                <w:rFonts w:ascii="Times New Roman" w:hAnsi="Times New Roman"/>
                <w:sz w:val="18"/>
                <w:szCs w:val="18"/>
                <w:lang w:val="uk-UA"/>
              </w:rPr>
            </w:pPr>
            <w:r>
              <w:rPr>
                <w:rFonts w:ascii="Times New Roman" w:hAnsi="Times New Roman"/>
                <w:sz w:val="18"/>
                <w:szCs w:val="18"/>
                <w:lang w:val="uk-UA"/>
              </w:rPr>
              <w:t>д</w:t>
            </w:r>
          </w:p>
        </w:tc>
        <w:tc>
          <w:tcPr>
            <w:tcW w:w="707" w:type="dxa"/>
            <w:vAlign w:val="center"/>
          </w:tcPr>
          <w:p w14:paraId="0D113CA0" w14:textId="77777777" w:rsidR="005C2483" w:rsidRPr="008E479E" w:rsidRDefault="005C2483" w:rsidP="005C2483">
            <w:pPr>
              <w:spacing w:line="360" w:lineRule="auto"/>
              <w:jc w:val="center"/>
              <w:rPr>
                <w:rFonts w:ascii="Times New Roman" w:hAnsi="Times New Roman"/>
                <w:sz w:val="18"/>
                <w:szCs w:val="18"/>
                <w:lang w:val="uk-UA"/>
              </w:rPr>
            </w:pPr>
            <w:r>
              <w:rPr>
                <w:rFonts w:ascii="Times New Roman" w:hAnsi="Times New Roman"/>
                <w:sz w:val="18"/>
                <w:szCs w:val="18"/>
                <w:lang w:val="uk-UA"/>
              </w:rPr>
              <w:t>д</w:t>
            </w:r>
          </w:p>
        </w:tc>
        <w:tc>
          <w:tcPr>
            <w:tcW w:w="708" w:type="dxa"/>
            <w:vAlign w:val="center"/>
          </w:tcPr>
          <w:p w14:paraId="694F8E5B" w14:textId="77777777" w:rsidR="005C2483" w:rsidRPr="008E479E" w:rsidRDefault="005C2483" w:rsidP="005C2483">
            <w:pPr>
              <w:spacing w:line="360" w:lineRule="auto"/>
              <w:jc w:val="center"/>
              <w:rPr>
                <w:rFonts w:ascii="Times New Roman" w:hAnsi="Times New Roman"/>
                <w:sz w:val="18"/>
                <w:szCs w:val="18"/>
                <w:lang w:val="uk-UA"/>
              </w:rPr>
            </w:pPr>
            <w:r>
              <w:rPr>
                <w:rFonts w:ascii="Times New Roman" w:hAnsi="Times New Roman"/>
                <w:sz w:val="18"/>
                <w:szCs w:val="18"/>
                <w:lang w:val="uk-UA"/>
              </w:rPr>
              <w:t>х</w:t>
            </w:r>
          </w:p>
        </w:tc>
        <w:tc>
          <w:tcPr>
            <w:tcW w:w="707" w:type="dxa"/>
            <w:vAlign w:val="center"/>
          </w:tcPr>
          <w:p w14:paraId="2C1516CC" w14:textId="77777777" w:rsidR="005C2483" w:rsidRPr="008E479E" w:rsidRDefault="005C2483" w:rsidP="005C2483">
            <w:pPr>
              <w:spacing w:line="360" w:lineRule="auto"/>
              <w:jc w:val="center"/>
              <w:rPr>
                <w:rFonts w:ascii="Times New Roman" w:hAnsi="Times New Roman"/>
                <w:sz w:val="18"/>
                <w:szCs w:val="18"/>
                <w:lang w:val="uk-UA"/>
              </w:rPr>
            </w:pPr>
            <w:r>
              <w:rPr>
                <w:rFonts w:ascii="Times New Roman" w:hAnsi="Times New Roman"/>
                <w:sz w:val="18"/>
                <w:szCs w:val="18"/>
                <w:lang w:val="uk-UA"/>
              </w:rPr>
              <w:t>х</w:t>
            </w:r>
          </w:p>
        </w:tc>
        <w:tc>
          <w:tcPr>
            <w:tcW w:w="758" w:type="dxa"/>
            <w:vAlign w:val="center"/>
          </w:tcPr>
          <w:p w14:paraId="40184C80" w14:textId="77777777" w:rsidR="005C2483" w:rsidRPr="008E479E" w:rsidRDefault="005C2483" w:rsidP="005C2483">
            <w:pPr>
              <w:spacing w:line="360" w:lineRule="auto"/>
              <w:jc w:val="center"/>
              <w:rPr>
                <w:rFonts w:ascii="Times New Roman" w:hAnsi="Times New Roman"/>
                <w:sz w:val="18"/>
                <w:szCs w:val="18"/>
                <w:lang w:val="uk-UA"/>
              </w:rPr>
            </w:pPr>
          </w:p>
        </w:tc>
      </w:tr>
    </w:tbl>
    <w:p w14:paraId="306C94A3" w14:textId="77777777" w:rsidR="005C2483" w:rsidRPr="00B85951" w:rsidRDefault="005C2483" w:rsidP="005C2483">
      <w:pPr>
        <w:autoSpaceDE w:val="0"/>
        <w:autoSpaceDN w:val="0"/>
        <w:adjustRightInd w:val="0"/>
        <w:spacing w:line="360" w:lineRule="auto"/>
        <w:ind w:firstLine="708"/>
        <w:jc w:val="both"/>
        <w:rPr>
          <w:rFonts w:ascii="Times New Roman" w:hAnsi="Times New Roman" w:cs="Times New Roman"/>
          <w:sz w:val="28"/>
          <w:szCs w:val="28"/>
          <w:lang w:val="uk-UA"/>
        </w:rPr>
      </w:pPr>
      <w:r w:rsidRPr="004536C5">
        <w:rPr>
          <w:rFonts w:ascii="Times New Roman" w:hAnsi="Times New Roman"/>
          <w:sz w:val="20"/>
          <w:szCs w:val="20"/>
          <w:lang w:val="uk-UA"/>
        </w:rPr>
        <w:t>Примітки</w:t>
      </w:r>
      <w:r>
        <w:rPr>
          <w:rFonts w:ascii="Times New Roman" w:hAnsi="Times New Roman"/>
          <w:sz w:val="20"/>
          <w:szCs w:val="20"/>
          <w:lang w:val="uk-UA"/>
        </w:rPr>
        <w:t>: х – хлопчики, д - дівчатка</w:t>
      </w:r>
    </w:p>
    <w:p w14:paraId="508F05A9" w14:textId="77777777" w:rsidR="005C2483" w:rsidRPr="00B85951" w:rsidRDefault="005C2483" w:rsidP="005C2483">
      <w:pPr>
        <w:autoSpaceDE w:val="0"/>
        <w:autoSpaceDN w:val="0"/>
        <w:adjustRightInd w:val="0"/>
        <w:spacing w:line="360" w:lineRule="auto"/>
        <w:ind w:firstLine="708"/>
        <w:jc w:val="both"/>
        <w:rPr>
          <w:rFonts w:ascii="Times New Roman" w:hAnsi="Times New Roman" w:cs="Times New Roman"/>
          <w:sz w:val="28"/>
          <w:szCs w:val="28"/>
          <w:lang w:val="uk-UA"/>
        </w:rPr>
      </w:pPr>
    </w:p>
    <w:p w14:paraId="19D8F312" w14:textId="77777777" w:rsidR="005C2483" w:rsidRPr="00B85951" w:rsidRDefault="005C2483" w:rsidP="005C2483">
      <w:pPr>
        <w:autoSpaceDE w:val="0"/>
        <w:autoSpaceDN w:val="0"/>
        <w:adjustRightInd w:val="0"/>
        <w:spacing w:line="360" w:lineRule="auto"/>
        <w:ind w:firstLine="708"/>
        <w:jc w:val="both"/>
        <w:rPr>
          <w:rFonts w:ascii="Times New Roman" w:hAnsi="Times New Roman" w:cs="Times New Roman"/>
          <w:sz w:val="28"/>
          <w:szCs w:val="28"/>
          <w:lang w:val="uk-UA"/>
        </w:rPr>
      </w:pPr>
    </w:p>
    <w:p w14:paraId="32F1C8BD" w14:textId="111C7657" w:rsidR="005C2483" w:rsidRDefault="005C2483" w:rsidP="005C2483">
      <w:pPr>
        <w:autoSpaceDE w:val="0"/>
        <w:autoSpaceDN w:val="0"/>
        <w:adjustRightInd w:val="0"/>
        <w:spacing w:line="360" w:lineRule="auto"/>
        <w:ind w:firstLine="708"/>
        <w:jc w:val="both"/>
        <w:rPr>
          <w:rFonts w:ascii="Times New Roman" w:hAnsi="Times New Roman" w:cs="Times New Roman"/>
          <w:b/>
          <w:bCs/>
          <w:sz w:val="28"/>
          <w:szCs w:val="28"/>
          <w:lang w:val="uk-UA"/>
        </w:rPr>
      </w:pPr>
      <w:r w:rsidRPr="00044941">
        <w:rPr>
          <w:rFonts w:ascii="Times New Roman" w:hAnsi="Times New Roman" w:cs="Times New Roman"/>
          <w:b/>
          <w:bCs/>
          <w:sz w:val="28"/>
          <w:szCs w:val="28"/>
          <w:lang w:val="uk-UA"/>
        </w:rPr>
        <w:t>3</w:t>
      </w:r>
      <w:r>
        <w:rPr>
          <w:rFonts w:ascii="Times New Roman" w:hAnsi="Times New Roman" w:cs="Times New Roman"/>
          <w:b/>
          <w:bCs/>
          <w:sz w:val="28"/>
          <w:szCs w:val="28"/>
          <w:lang w:val="uk-UA"/>
        </w:rPr>
        <w:t>.</w:t>
      </w:r>
      <w:r>
        <w:rPr>
          <w:rFonts w:ascii="Times New Roman" w:hAnsi="Times New Roman" w:cs="Times New Roman"/>
          <w:b/>
          <w:bCs/>
          <w:sz w:val="28"/>
          <w:szCs w:val="28"/>
          <w:lang w:val="uk-UA"/>
        </w:rPr>
        <w:tab/>
      </w:r>
      <w:r w:rsidRPr="00044941">
        <w:rPr>
          <w:rFonts w:ascii="Times New Roman" w:hAnsi="Times New Roman" w:cs="Times New Roman"/>
          <w:b/>
          <w:bCs/>
          <w:sz w:val="28"/>
          <w:szCs w:val="28"/>
          <w:lang w:val="uk-UA"/>
        </w:rPr>
        <w:t>Засоби розвитку сили</w:t>
      </w:r>
    </w:p>
    <w:p w14:paraId="00AED447" w14:textId="77777777" w:rsidR="005C2483" w:rsidRDefault="005C2483" w:rsidP="005C2483">
      <w:pPr>
        <w:autoSpaceDE w:val="0"/>
        <w:autoSpaceDN w:val="0"/>
        <w:adjustRightInd w:val="0"/>
        <w:spacing w:line="360" w:lineRule="auto"/>
        <w:ind w:firstLine="708"/>
        <w:jc w:val="both"/>
        <w:rPr>
          <w:rFonts w:ascii="Times New Roman" w:hAnsi="Times New Roman" w:cs="Times New Roman"/>
          <w:b/>
          <w:bCs/>
          <w:sz w:val="28"/>
          <w:szCs w:val="28"/>
          <w:lang w:val="uk-UA"/>
        </w:rPr>
      </w:pPr>
    </w:p>
    <w:p w14:paraId="4E12648F" w14:textId="77777777" w:rsidR="005C2483" w:rsidRDefault="005C2483" w:rsidP="005C2483">
      <w:pPr>
        <w:autoSpaceDE w:val="0"/>
        <w:autoSpaceDN w:val="0"/>
        <w:adjustRightInd w:val="0"/>
        <w:spacing w:line="360" w:lineRule="auto"/>
        <w:ind w:firstLine="708"/>
        <w:jc w:val="both"/>
        <w:rPr>
          <w:rFonts w:ascii="Times New Roman" w:hAnsi="Times New Roman" w:cs="Times New Roman"/>
          <w:b/>
          <w:bCs/>
          <w:sz w:val="28"/>
          <w:szCs w:val="28"/>
          <w:lang w:val="uk-UA"/>
        </w:rPr>
      </w:pPr>
    </w:p>
    <w:p w14:paraId="32A8A7B4" w14:textId="77777777" w:rsidR="005C2483" w:rsidRPr="00446598" w:rsidRDefault="005C2483" w:rsidP="005C2483">
      <w:pPr>
        <w:spacing w:line="360" w:lineRule="auto"/>
        <w:ind w:firstLine="708"/>
        <w:jc w:val="both"/>
        <w:rPr>
          <w:rFonts w:ascii="Times New Roman" w:hAnsi="Times New Roman" w:cs="Times New Roman"/>
          <w:sz w:val="28"/>
          <w:szCs w:val="28"/>
          <w:lang w:val="uk-UA"/>
        </w:rPr>
      </w:pPr>
      <w:r w:rsidRPr="00446598">
        <w:rPr>
          <w:rFonts w:ascii="Times New Roman" w:hAnsi="Times New Roman" w:cs="Times New Roman"/>
          <w:sz w:val="28"/>
          <w:szCs w:val="28"/>
          <w:lang w:val="uk-UA"/>
        </w:rPr>
        <w:t>Силова підготовка у фізичному вихованні</w:t>
      </w:r>
      <w:r>
        <w:rPr>
          <w:rFonts w:ascii="Times New Roman" w:hAnsi="Times New Roman" w:cs="Times New Roman"/>
          <w:sz w:val="28"/>
          <w:szCs w:val="28"/>
          <w:lang w:val="uk-UA"/>
        </w:rPr>
        <w:t xml:space="preserve"> – </w:t>
      </w:r>
      <w:r w:rsidRPr="00446598">
        <w:rPr>
          <w:rFonts w:ascii="Times New Roman" w:hAnsi="Times New Roman" w:cs="Times New Roman"/>
          <w:sz w:val="28"/>
          <w:szCs w:val="28"/>
          <w:lang w:val="uk-UA"/>
        </w:rPr>
        <w:t>завжди спеціалізований процес, тому для розвитку сили використовуються засоби, адекватні режиму роботи рухового апарату в умовах виконання основних вправ.</w:t>
      </w:r>
    </w:p>
    <w:p w14:paraId="0B367CF6" w14:textId="77777777" w:rsidR="005C2483" w:rsidRPr="00446598" w:rsidRDefault="005C2483" w:rsidP="005C2483">
      <w:pPr>
        <w:spacing w:line="360" w:lineRule="auto"/>
        <w:jc w:val="both"/>
        <w:rPr>
          <w:rFonts w:ascii="Times New Roman" w:hAnsi="Times New Roman" w:cs="Times New Roman"/>
          <w:sz w:val="28"/>
          <w:szCs w:val="28"/>
          <w:lang w:val="uk-UA"/>
        </w:rPr>
      </w:pPr>
      <w:r w:rsidRPr="00446598">
        <w:rPr>
          <w:rFonts w:ascii="Times New Roman" w:hAnsi="Times New Roman" w:cs="Times New Roman"/>
          <w:sz w:val="28"/>
          <w:szCs w:val="28"/>
          <w:lang w:val="uk-UA"/>
        </w:rPr>
        <w:lastRenderedPageBreak/>
        <w:t>До засобів силової підготовки відносяться три групи вправ (Ю.</w:t>
      </w:r>
      <w:r>
        <w:rPr>
          <w:rFonts w:ascii="Times New Roman" w:hAnsi="Times New Roman" w:cs="Times New Roman"/>
          <w:sz w:val="28"/>
          <w:szCs w:val="28"/>
          <w:lang w:val="uk-UA"/>
        </w:rPr>
        <w:t> </w:t>
      </w:r>
      <w:r w:rsidRPr="00446598">
        <w:rPr>
          <w:rFonts w:ascii="Times New Roman" w:hAnsi="Times New Roman" w:cs="Times New Roman"/>
          <w:sz w:val="28"/>
          <w:szCs w:val="28"/>
          <w:lang w:val="uk-UA"/>
        </w:rPr>
        <w:t>В.</w:t>
      </w:r>
      <w:r>
        <w:rPr>
          <w:rFonts w:ascii="Times New Roman" w:hAnsi="Times New Roman" w:cs="Times New Roman"/>
          <w:sz w:val="28"/>
          <w:szCs w:val="28"/>
          <w:lang w:val="uk-UA"/>
        </w:rPr>
        <w:t> </w:t>
      </w:r>
      <w:r w:rsidRPr="00446598">
        <w:rPr>
          <w:rFonts w:ascii="Times New Roman" w:hAnsi="Times New Roman" w:cs="Times New Roman"/>
          <w:sz w:val="28"/>
          <w:szCs w:val="28"/>
          <w:lang w:val="uk-UA"/>
        </w:rPr>
        <w:t>Верхошанский, 1988):</w:t>
      </w:r>
    </w:p>
    <w:p w14:paraId="4464914E" w14:textId="77777777" w:rsidR="005C2483" w:rsidRPr="00446598" w:rsidRDefault="005C2483" w:rsidP="005C2483">
      <w:pPr>
        <w:spacing w:line="360" w:lineRule="auto"/>
        <w:ind w:firstLine="708"/>
        <w:jc w:val="both"/>
        <w:rPr>
          <w:rFonts w:ascii="Times New Roman" w:hAnsi="Times New Roman" w:cs="Times New Roman"/>
          <w:sz w:val="28"/>
          <w:szCs w:val="28"/>
          <w:lang w:val="uk-UA"/>
        </w:rPr>
      </w:pPr>
      <w:r w:rsidRPr="00446598">
        <w:rPr>
          <w:rFonts w:ascii="Times New Roman" w:hAnsi="Times New Roman" w:cs="Times New Roman"/>
          <w:sz w:val="28"/>
          <w:szCs w:val="28"/>
          <w:lang w:val="uk-UA"/>
        </w:rPr>
        <w:t xml:space="preserve">1) </w:t>
      </w:r>
      <w:r w:rsidRPr="00446598">
        <w:rPr>
          <w:rFonts w:ascii="Times New Roman" w:hAnsi="Times New Roman" w:cs="Times New Roman"/>
          <w:i/>
          <w:sz w:val="28"/>
          <w:szCs w:val="28"/>
          <w:lang w:val="uk-UA"/>
        </w:rPr>
        <w:t>специфічні</w:t>
      </w:r>
      <w:r>
        <w:rPr>
          <w:rFonts w:ascii="Times New Roman" w:hAnsi="Times New Roman" w:cs="Times New Roman"/>
          <w:sz w:val="28"/>
          <w:szCs w:val="28"/>
          <w:lang w:val="uk-UA"/>
        </w:rPr>
        <w:t xml:space="preserve"> – </w:t>
      </w:r>
      <w:r w:rsidRPr="00446598">
        <w:rPr>
          <w:rFonts w:ascii="Times New Roman" w:hAnsi="Times New Roman" w:cs="Times New Roman"/>
          <w:sz w:val="28"/>
          <w:szCs w:val="28"/>
          <w:lang w:val="uk-UA"/>
        </w:rPr>
        <w:t>різні форми (варіанти) виконання основної вправи з метою пристосування до режиму роботи в умовах змагання;</w:t>
      </w:r>
    </w:p>
    <w:p w14:paraId="6127300E" w14:textId="77777777" w:rsidR="005C2483" w:rsidRPr="00446598" w:rsidRDefault="005C2483" w:rsidP="005C2483">
      <w:pPr>
        <w:spacing w:line="360" w:lineRule="auto"/>
        <w:ind w:firstLine="708"/>
        <w:jc w:val="both"/>
        <w:rPr>
          <w:rFonts w:ascii="Times New Roman" w:hAnsi="Times New Roman" w:cs="Times New Roman"/>
          <w:sz w:val="28"/>
          <w:szCs w:val="28"/>
          <w:lang w:val="uk-UA"/>
        </w:rPr>
      </w:pPr>
      <w:r w:rsidRPr="00446598">
        <w:rPr>
          <w:rFonts w:ascii="Times New Roman" w:hAnsi="Times New Roman" w:cs="Times New Roman"/>
          <w:sz w:val="28"/>
          <w:szCs w:val="28"/>
          <w:lang w:val="uk-UA"/>
        </w:rPr>
        <w:t>2)</w:t>
      </w:r>
      <w:r w:rsidRPr="00446598">
        <w:rPr>
          <w:rFonts w:ascii="Times New Roman" w:hAnsi="Times New Roman" w:cs="Times New Roman"/>
          <w:i/>
          <w:sz w:val="28"/>
          <w:szCs w:val="28"/>
          <w:lang w:val="uk-UA"/>
        </w:rPr>
        <w:t xml:space="preserve"> спеціалізовані</w:t>
      </w:r>
      <w:r>
        <w:rPr>
          <w:rFonts w:ascii="Times New Roman" w:hAnsi="Times New Roman" w:cs="Times New Roman"/>
          <w:sz w:val="28"/>
          <w:szCs w:val="28"/>
          <w:lang w:val="uk-UA"/>
        </w:rPr>
        <w:t xml:space="preserve"> – </w:t>
      </w:r>
      <w:r w:rsidRPr="00446598">
        <w:rPr>
          <w:rFonts w:ascii="Times New Roman" w:hAnsi="Times New Roman" w:cs="Times New Roman"/>
          <w:sz w:val="28"/>
          <w:szCs w:val="28"/>
          <w:lang w:val="uk-UA"/>
        </w:rPr>
        <w:t>схожі з основною вправою за руховими і функціональними параметрами режиму роботи організму;</w:t>
      </w:r>
    </w:p>
    <w:p w14:paraId="376B774E" w14:textId="77777777" w:rsidR="005C2483" w:rsidRPr="00446598" w:rsidRDefault="005C2483" w:rsidP="005C2483">
      <w:pPr>
        <w:spacing w:line="360" w:lineRule="auto"/>
        <w:ind w:firstLine="708"/>
        <w:jc w:val="both"/>
        <w:rPr>
          <w:rFonts w:ascii="Times New Roman" w:hAnsi="Times New Roman" w:cs="Times New Roman"/>
          <w:sz w:val="28"/>
          <w:szCs w:val="28"/>
          <w:lang w:val="uk-UA"/>
        </w:rPr>
      </w:pPr>
      <w:r w:rsidRPr="00446598">
        <w:rPr>
          <w:rFonts w:ascii="Times New Roman" w:hAnsi="Times New Roman" w:cs="Times New Roman"/>
          <w:sz w:val="28"/>
          <w:szCs w:val="28"/>
          <w:lang w:val="uk-UA"/>
        </w:rPr>
        <w:t>3)</w:t>
      </w:r>
      <w:r w:rsidRPr="00446598">
        <w:rPr>
          <w:rFonts w:ascii="Times New Roman" w:hAnsi="Times New Roman" w:cs="Times New Roman"/>
          <w:i/>
          <w:sz w:val="28"/>
          <w:szCs w:val="28"/>
          <w:lang w:val="uk-UA"/>
        </w:rPr>
        <w:t xml:space="preserve"> неспецифічні</w:t>
      </w:r>
      <w:r>
        <w:rPr>
          <w:rFonts w:ascii="Times New Roman" w:hAnsi="Times New Roman" w:cs="Times New Roman"/>
          <w:sz w:val="28"/>
          <w:szCs w:val="28"/>
          <w:lang w:val="uk-UA"/>
        </w:rPr>
        <w:t xml:space="preserve"> – </w:t>
      </w:r>
      <w:r w:rsidRPr="00446598">
        <w:rPr>
          <w:rFonts w:ascii="Times New Roman" w:hAnsi="Times New Roman" w:cs="Times New Roman"/>
          <w:sz w:val="28"/>
          <w:szCs w:val="28"/>
          <w:lang w:val="uk-UA"/>
        </w:rPr>
        <w:t>формально не схожі з основною вправою, але такі, що впливають вибірково на фізіологічні системи і функції організму.</w:t>
      </w:r>
    </w:p>
    <w:p w14:paraId="30CCCC98" w14:textId="5AF4E3EE" w:rsidR="005C2483" w:rsidRPr="00446598" w:rsidRDefault="005C2483" w:rsidP="005C2483">
      <w:pPr>
        <w:spacing w:line="360" w:lineRule="auto"/>
        <w:ind w:firstLine="708"/>
        <w:jc w:val="both"/>
        <w:rPr>
          <w:rFonts w:ascii="Times New Roman" w:hAnsi="Times New Roman" w:cs="Times New Roman"/>
          <w:sz w:val="28"/>
          <w:szCs w:val="28"/>
          <w:lang w:val="uk-UA"/>
        </w:rPr>
      </w:pPr>
      <w:r w:rsidRPr="00446598">
        <w:rPr>
          <w:rFonts w:ascii="Times New Roman" w:hAnsi="Times New Roman" w:cs="Times New Roman"/>
          <w:sz w:val="28"/>
          <w:szCs w:val="28"/>
          <w:lang w:val="uk-UA"/>
        </w:rPr>
        <w:t xml:space="preserve">Для розвитку сили підбираються силові вправи, які виконуються в різних режимах роботи м'язів. Як приклад, в табл. </w:t>
      </w:r>
      <w:r>
        <w:rPr>
          <w:rFonts w:ascii="Times New Roman" w:hAnsi="Times New Roman" w:cs="Times New Roman"/>
          <w:sz w:val="28"/>
          <w:szCs w:val="28"/>
          <w:lang w:val="uk-UA"/>
        </w:rPr>
        <w:t>3.</w:t>
      </w:r>
      <w:r w:rsidRPr="00446598">
        <w:rPr>
          <w:rFonts w:ascii="Times New Roman" w:hAnsi="Times New Roman" w:cs="Times New Roman"/>
          <w:sz w:val="28"/>
          <w:szCs w:val="28"/>
          <w:lang w:val="uk-UA"/>
        </w:rPr>
        <w:t>1 наведені засоби силової підготовки юних гімнастів.</w:t>
      </w:r>
    </w:p>
    <w:p w14:paraId="3BD1B438" w14:textId="3C442D2F" w:rsidR="005C2483" w:rsidRPr="00446598" w:rsidRDefault="005C2483" w:rsidP="005C2483">
      <w:pPr>
        <w:spacing w:line="360" w:lineRule="auto"/>
        <w:jc w:val="both"/>
        <w:rPr>
          <w:rFonts w:ascii="Times New Roman" w:hAnsi="Times New Roman" w:cs="Times New Roman"/>
          <w:i/>
          <w:sz w:val="28"/>
          <w:szCs w:val="28"/>
          <w:lang w:val="uk-UA"/>
        </w:rPr>
      </w:pPr>
      <w:r w:rsidRPr="00446598">
        <w:rPr>
          <w:rFonts w:ascii="Times New Roman" w:hAnsi="Times New Roman" w:cs="Times New Roman"/>
          <w:i/>
          <w:sz w:val="28"/>
          <w:szCs w:val="28"/>
          <w:lang w:val="uk-UA"/>
        </w:rPr>
        <w:t xml:space="preserve">Таблиця </w:t>
      </w:r>
      <w:r>
        <w:rPr>
          <w:rFonts w:ascii="Times New Roman" w:hAnsi="Times New Roman" w:cs="Times New Roman"/>
          <w:i/>
          <w:sz w:val="28"/>
          <w:szCs w:val="28"/>
          <w:lang w:val="uk-UA"/>
        </w:rPr>
        <w:t>3.1</w:t>
      </w:r>
      <w:r w:rsidRPr="00446598">
        <w:rPr>
          <w:rFonts w:ascii="Times New Roman" w:hAnsi="Times New Roman" w:cs="Times New Roman"/>
          <w:i/>
          <w:sz w:val="28"/>
          <w:szCs w:val="28"/>
          <w:lang w:val="uk-UA"/>
        </w:rPr>
        <w:t xml:space="preserve"> Орієнтовані засоби силової підготовленості юних гімнастів </w:t>
      </w:r>
    </w:p>
    <w:tbl>
      <w:tblPr>
        <w:tblStyle w:val="a6"/>
        <w:tblW w:w="9617" w:type="dxa"/>
        <w:tblLayout w:type="fixed"/>
        <w:tblLook w:val="04A0" w:firstRow="1" w:lastRow="0" w:firstColumn="1" w:lastColumn="0" w:noHBand="0" w:noVBand="1"/>
      </w:tblPr>
      <w:tblGrid>
        <w:gridCol w:w="2349"/>
        <w:gridCol w:w="796"/>
        <w:gridCol w:w="797"/>
        <w:gridCol w:w="796"/>
        <w:gridCol w:w="798"/>
        <w:gridCol w:w="495"/>
        <w:gridCol w:w="495"/>
        <w:gridCol w:w="495"/>
        <w:gridCol w:w="519"/>
        <w:gridCol w:w="519"/>
        <w:gridCol w:w="519"/>
        <w:gridCol w:w="519"/>
        <w:gridCol w:w="520"/>
      </w:tblGrid>
      <w:tr w:rsidR="005C2483" w14:paraId="5CE04B46" w14:textId="77777777" w:rsidTr="00042447">
        <w:trPr>
          <w:trHeight w:val="223"/>
        </w:trPr>
        <w:tc>
          <w:tcPr>
            <w:tcW w:w="2349" w:type="dxa"/>
            <w:vMerge w:val="restart"/>
          </w:tcPr>
          <w:p w14:paraId="76FB8961" w14:textId="77777777" w:rsidR="005C2483" w:rsidRDefault="005C2483" w:rsidP="005C2483">
            <w:pPr>
              <w:spacing w:line="360" w:lineRule="auto"/>
              <w:jc w:val="center"/>
              <w:rPr>
                <w:rFonts w:ascii="Times New Roman" w:hAnsi="Times New Roman"/>
                <w:lang w:val="uk-UA"/>
              </w:rPr>
            </w:pPr>
            <w:r>
              <w:rPr>
                <w:rFonts w:ascii="Times New Roman" w:hAnsi="Times New Roman"/>
                <w:lang w:val="uk-UA"/>
              </w:rPr>
              <w:t>Зміст</w:t>
            </w:r>
          </w:p>
        </w:tc>
        <w:tc>
          <w:tcPr>
            <w:tcW w:w="3187" w:type="dxa"/>
            <w:gridSpan w:val="4"/>
          </w:tcPr>
          <w:p w14:paraId="2AD2418E" w14:textId="77777777" w:rsidR="005C2483" w:rsidRDefault="005C2483" w:rsidP="005C2483">
            <w:pPr>
              <w:spacing w:line="360" w:lineRule="auto"/>
              <w:jc w:val="center"/>
              <w:rPr>
                <w:rFonts w:ascii="Times New Roman" w:hAnsi="Times New Roman"/>
                <w:lang w:val="uk-UA"/>
              </w:rPr>
            </w:pPr>
            <w:r>
              <w:rPr>
                <w:rFonts w:ascii="Times New Roman" w:hAnsi="Times New Roman"/>
                <w:lang w:val="uk-UA"/>
              </w:rPr>
              <w:t>Методи розвитку сили</w:t>
            </w:r>
          </w:p>
        </w:tc>
        <w:tc>
          <w:tcPr>
            <w:tcW w:w="4081" w:type="dxa"/>
            <w:gridSpan w:val="8"/>
          </w:tcPr>
          <w:p w14:paraId="5F29AD0A" w14:textId="77777777" w:rsidR="005C2483" w:rsidRDefault="005C2483" w:rsidP="005C2483">
            <w:pPr>
              <w:tabs>
                <w:tab w:val="left" w:pos="1892"/>
                <w:tab w:val="center" w:pos="2073"/>
              </w:tabs>
              <w:spacing w:line="360" w:lineRule="auto"/>
              <w:rPr>
                <w:rFonts w:ascii="Times New Roman" w:hAnsi="Times New Roman"/>
                <w:lang w:val="uk-UA"/>
              </w:rPr>
            </w:pPr>
            <w:r>
              <w:rPr>
                <w:rFonts w:ascii="Times New Roman" w:hAnsi="Times New Roman"/>
                <w:lang w:val="uk-UA"/>
              </w:rPr>
              <w:tab/>
            </w:r>
            <w:r>
              <w:rPr>
                <w:rFonts w:ascii="Times New Roman" w:hAnsi="Times New Roman"/>
                <w:lang w:val="uk-UA"/>
              </w:rPr>
              <w:tab/>
              <w:t>Вік</w:t>
            </w:r>
          </w:p>
        </w:tc>
      </w:tr>
      <w:tr w:rsidR="005C2483" w14:paraId="5CF4F4E6" w14:textId="77777777" w:rsidTr="00042447">
        <w:trPr>
          <w:trHeight w:val="792"/>
        </w:trPr>
        <w:tc>
          <w:tcPr>
            <w:tcW w:w="2349" w:type="dxa"/>
            <w:vMerge/>
          </w:tcPr>
          <w:p w14:paraId="23B492D3" w14:textId="77777777" w:rsidR="005C2483" w:rsidRDefault="005C2483" w:rsidP="005C2483">
            <w:pPr>
              <w:spacing w:line="360" w:lineRule="auto"/>
              <w:jc w:val="both"/>
              <w:rPr>
                <w:rFonts w:ascii="Times New Roman" w:hAnsi="Times New Roman"/>
                <w:lang w:val="uk-UA"/>
              </w:rPr>
            </w:pPr>
          </w:p>
        </w:tc>
        <w:tc>
          <w:tcPr>
            <w:tcW w:w="796" w:type="dxa"/>
            <w:tcMar>
              <w:left w:w="0" w:type="dxa"/>
              <w:right w:w="0" w:type="dxa"/>
            </w:tcMar>
          </w:tcPr>
          <w:p w14:paraId="61716CAF" w14:textId="77777777" w:rsidR="005C2483" w:rsidRPr="00D2063B" w:rsidRDefault="005C2483" w:rsidP="005C2483">
            <w:pPr>
              <w:spacing w:line="360" w:lineRule="auto"/>
              <w:jc w:val="center"/>
              <w:rPr>
                <w:rFonts w:ascii="Times New Roman" w:hAnsi="Times New Roman"/>
                <w:lang w:val="uk-UA"/>
              </w:rPr>
            </w:pPr>
            <w:r w:rsidRPr="00D2063B">
              <w:rPr>
                <w:rFonts w:ascii="Times New Roman" w:hAnsi="Times New Roman"/>
                <w:lang w:val="uk-UA"/>
              </w:rPr>
              <w:t>I</w:t>
            </w:r>
          </w:p>
          <w:p w14:paraId="57637314" w14:textId="77777777" w:rsidR="005C2483" w:rsidRPr="00D2063B" w:rsidRDefault="005C2483" w:rsidP="005C2483">
            <w:pPr>
              <w:spacing w:line="360" w:lineRule="auto"/>
              <w:jc w:val="center"/>
              <w:rPr>
                <w:rFonts w:ascii="Times New Roman" w:hAnsi="Times New Roman"/>
                <w:lang w:val="uk-UA"/>
              </w:rPr>
            </w:pPr>
            <w:r w:rsidRPr="00D2063B">
              <w:rPr>
                <w:rFonts w:ascii="Times New Roman" w:hAnsi="Times New Roman"/>
                <w:lang w:val="uk-UA"/>
              </w:rPr>
              <w:t>Дина-</w:t>
            </w:r>
          </w:p>
          <w:p w14:paraId="1D42A99F" w14:textId="77777777" w:rsidR="005C2483" w:rsidRPr="00D2063B" w:rsidRDefault="005C2483" w:rsidP="005C2483">
            <w:pPr>
              <w:spacing w:line="360" w:lineRule="auto"/>
              <w:jc w:val="center"/>
              <w:rPr>
                <w:rFonts w:ascii="Times New Roman" w:hAnsi="Times New Roman"/>
                <w:lang w:val="uk-UA"/>
              </w:rPr>
            </w:pPr>
            <w:r w:rsidRPr="00D2063B">
              <w:rPr>
                <w:rFonts w:ascii="Times New Roman" w:hAnsi="Times New Roman"/>
                <w:lang w:val="uk-UA"/>
              </w:rPr>
              <w:t>мічних</w:t>
            </w:r>
          </w:p>
          <w:p w14:paraId="21720D0F" w14:textId="77777777" w:rsidR="005C2483" w:rsidRPr="00D2063B" w:rsidRDefault="005C2483" w:rsidP="005C2483">
            <w:pPr>
              <w:spacing w:line="360" w:lineRule="auto"/>
              <w:jc w:val="center"/>
              <w:rPr>
                <w:rFonts w:ascii="Times New Roman" w:hAnsi="Times New Roman"/>
                <w:lang w:val="uk-UA"/>
              </w:rPr>
            </w:pPr>
            <w:r w:rsidRPr="00D2063B">
              <w:rPr>
                <w:rFonts w:ascii="Times New Roman" w:hAnsi="Times New Roman"/>
                <w:lang w:val="uk-UA"/>
              </w:rPr>
              <w:t>зусиль</w:t>
            </w:r>
          </w:p>
        </w:tc>
        <w:tc>
          <w:tcPr>
            <w:tcW w:w="797" w:type="dxa"/>
            <w:tcMar>
              <w:left w:w="0" w:type="dxa"/>
              <w:right w:w="0" w:type="dxa"/>
            </w:tcMar>
          </w:tcPr>
          <w:p w14:paraId="2F6BB930" w14:textId="77777777" w:rsidR="005C2483" w:rsidRPr="00D2063B" w:rsidRDefault="005C2483" w:rsidP="005C2483">
            <w:pPr>
              <w:spacing w:line="360" w:lineRule="auto"/>
              <w:jc w:val="center"/>
              <w:rPr>
                <w:rFonts w:ascii="Times New Roman" w:hAnsi="Times New Roman"/>
                <w:lang w:val="uk-UA"/>
              </w:rPr>
            </w:pPr>
            <w:r w:rsidRPr="00D2063B">
              <w:rPr>
                <w:rFonts w:ascii="Times New Roman" w:hAnsi="Times New Roman"/>
                <w:lang w:val="uk-UA"/>
              </w:rPr>
              <w:t>II</w:t>
            </w:r>
          </w:p>
          <w:p w14:paraId="52AC3DE1" w14:textId="77777777" w:rsidR="005C2483" w:rsidRPr="00D2063B" w:rsidRDefault="005C2483" w:rsidP="005C2483">
            <w:pPr>
              <w:spacing w:line="360" w:lineRule="auto"/>
              <w:jc w:val="center"/>
              <w:rPr>
                <w:rFonts w:ascii="Times New Roman" w:hAnsi="Times New Roman"/>
                <w:lang w:val="uk-UA"/>
              </w:rPr>
            </w:pPr>
            <w:r w:rsidRPr="00D2063B">
              <w:rPr>
                <w:rFonts w:ascii="Times New Roman" w:hAnsi="Times New Roman"/>
                <w:lang w:val="uk-UA"/>
              </w:rPr>
              <w:t>Макси-</w:t>
            </w:r>
          </w:p>
          <w:p w14:paraId="34CEB99B" w14:textId="77777777" w:rsidR="005C2483" w:rsidRPr="00D2063B" w:rsidRDefault="005C2483" w:rsidP="005C2483">
            <w:pPr>
              <w:spacing w:line="360" w:lineRule="auto"/>
              <w:jc w:val="center"/>
              <w:rPr>
                <w:rFonts w:ascii="Times New Roman" w:hAnsi="Times New Roman"/>
                <w:lang w:val="uk-UA"/>
              </w:rPr>
            </w:pPr>
            <w:r w:rsidRPr="00D2063B">
              <w:rPr>
                <w:rFonts w:ascii="Times New Roman" w:hAnsi="Times New Roman"/>
                <w:lang w:val="uk-UA"/>
              </w:rPr>
              <w:t>мальних</w:t>
            </w:r>
          </w:p>
          <w:p w14:paraId="79B3331E" w14:textId="77777777" w:rsidR="005C2483" w:rsidRPr="00D2063B" w:rsidRDefault="005C2483" w:rsidP="005C2483">
            <w:pPr>
              <w:spacing w:line="360" w:lineRule="auto"/>
              <w:jc w:val="center"/>
              <w:rPr>
                <w:rFonts w:ascii="Times New Roman" w:hAnsi="Times New Roman"/>
                <w:lang w:val="uk-UA"/>
              </w:rPr>
            </w:pPr>
            <w:r w:rsidRPr="00D2063B">
              <w:rPr>
                <w:rFonts w:ascii="Times New Roman" w:hAnsi="Times New Roman"/>
                <w:lang w:val="uk-UA"/>
              </w:rPr>
              <w:t>зусиль</w:t>
            </w:r>
          </w:p>
        </w:tc>
        <w:tc>
          <w:tcPr>
            <w:tcW w:w="796" w:type="dxa"/>
            <w:tcMar>
              <w:left w:w="0" w:type="dxa"/>
              <w:right w:w="0" w:type="dxa"/>
            </w:tcMar>
          </w:tcPr>
          <w:p w14:paraId="6ABCEE7F" w14:textId="77777777" w:rsidR="005C2483" w:rsidRPr="00D2063B" w:rsidRDefault="005C2483" w:rsidP="005C2483">
            <w:pPr>
              <w:spacing w:line="360" w:lineRule="auto"/>
              <w:jc w:val="center"/>
              <w:rPr>
                <w:rFonts w:ascii="Times New Roman" w:hAnsi="Times New Roman"/>
                <w:lang w:val="uk-UA"/>
              </w:rPr>
            </w:pPr>
            <w:r w:rsidRPr="00D2063B">
              <w:rPr>
                <w:rFonts w:ascii="Times New Roman" w:hAnsi="Times New Roman"/>
                <w:lang w:val="uk-UA"/>
              </w:rPr>
              <w:t>III</w:t>
            </w:r>
          </w:p>
          <w:p w14:paraId="6D166DDA" w14:textId="77777777" w:rsidR="005C2483" w:rsidRPr="00D2063B" w:rsidRDefault="005C2483" w:rsidP="005C2483">
            <w:pPr>
              <w:spacing w:line="360" w:lineRule="auto"/>
              <w:jc w:val="center"/>
              <w:rPr>
                <w:rFonts w:ascii="Times New Roman" w:hAnsi="Times New Roman"/>
                <w:lang w:val="uk-UA"/>
              </w:rPr>
            </w:pPr>
            <w:r w:rsidRPr="00D2063B">
              <w:rPr>
                <w:rFonts w:ascii="Times New Roman" w:hAnsi="Times New Roman"/>
                <w:lang w:val="uk-UA"/>
              </w:rPr>
              <w:t>Ізомет-</w:t>
            </w:r>
          </w:p>
          <w:p w14:paraId="10813DBB" w14:textId="77777777" w:rsidR="005C2483" w:rsidRPr="00D2063B" w:rsidRDefault="005C2483" w:rsidP="005C2483">
            <w:pPr>
              <w:spacing w:line="360" w:lineRule="auto"/>
              <w:jc w:val="center"/>
              <w:rPr>
                <w:rFonts w:ascii="Times New Roman" w:hAnsi="Times New Roman"/>
                <w:lang w:val="uk-UA"/>
              </w:rPr>
            </w:pPr>
            <w:r w:rsidRPr="00D2063B">
              <w:rPr>
                <w:rFonts w:ascii="Times New Roman" w:hAnsi="Times New Roman"/>
                <w:lang w:val="uk-UA"/>
              </w:rPr>
              <w:t>ричних</w:t>
            </w:r>
          </w:p>
          <w:p w14:paraId="4929FA63" w14:textId="77777777" w:rsidR="005C2483" w:rsidRPr="00D2063B" w:rsidRDefault="005C2483" w:rsidP="005C2483">
            <w:pPr>
              <w:spacing w:line="360" w:lineRule="auto"/>
              <w:jc w:val="center"/>
              <w:rPr>
                <w:rFonts w:ascii="Times New Roman" w:hAnsi="Times New Roman"/>
                <w:lang w:val="uk-UA"/>
              </w:rPr>
            </w:pPr>
            <w:r w:rsidRPr="00D2063B">
              <w:rPr>
                <w:rFonts w:ascii="Times New Roman" w:hAnsi="Times New Roman"/>
                <w:lang w:val="uk-UA"/>
              </w:rPr>
              <w:t>зусиль</w:t>
            </w:r>
          </w:p>
        </w:tc>
        <w:tc>
          <w:tcPr>
            <w:tcW w:w="797" w:type="dxa"/>
            <w:tcMar>
              <w:left w:w="0" w:type="dxa"/>
              <w:right w:w="0" w:type="dxa"/>
            </w:tcMar>
          </w:tcPr>
          <w:p w14:paraId="6A777E6E" w14:textId="77777777" w:rsidR="005C2483" w:rsidRPr="00D2063B" w:rsidRDefault="005C2483" w:rsidP="005C2483">
            <w:pPr>
              <w:spacing w:line="360" w:lineRule="auto"/>
              <w:jc w:val="center"/>
              <w:rPr>
                <w:rFonts w:ascii="Times New Roman" w:hAnsi="Times New Roman"/>
                <w:lang w:val="uk-UA"/>
              </w:rPr>
            </w:pPr>
            <w:r w:rsidRPr="00D2063B">
              <w:rPr>
                <w:rFonts w:ascii="Times New Roman" w:hAnsi="Times New Roman"/>
                <w:lang w:val="uk-UA"/>
              </w:rPr>
              <w:t>IV</w:t>
            </w:r>
          </w:p>
          <w:p w14:paraId="053A3355" w14:textId="77777777" w:rsidR="005C2483" w:rsidRPr="00D2063B" w:rsidRDefault="005C2483" w:rsidP="005C2483">
            <w:pPr>
              <w:spacing w:line="360" w:lineRule="auto"/>
              <w:jc w:val="center"/>
              <w:rPr>
                <w:rFonts w:ascii="Times New Roman" w:hAnsi="Times New Roman"/>
                <w:lang w:val="uk-UA"/>
              </w:rPr>
            </w:pPr>
            <w:r w:rsidRPr="00D2063B">
              <w:rPr>
                <w:rFonts w:ascii="Times New Roman" w:hAnsi="Times New Roman"/>
                <w:lang w:val="uk-UA"/>
              </w:rPr>
              <w:t>Пов-</w:t>
            </w:r>
          </w:p>
          <w:p w14:paraId="24CFF08A" w14:textId="77777777" w:rsidR="005C2483" w:rsidRPr="00D2063B" w:rsidRDefault="005C2483" w:rsidP="005C2483">
            <w:pPr>
              <w:spacing w:line="360" w:lineRule="auto"/>
              <w:jc w:val="center"/>
              <w:rPr>
                <w:rFonts w:ascii="Times New Roman" w:hAnsi="Times New Roman"/>
                <w:lang w:val="uk-UA"/>
              </w:rPr>
            </w:pPr>
            <w:r w:rsidRPr="00D2063B">
              <w:rPr>
                <w:rFonts w:ascii="Times New Roman" w:hAnsi="Times New Roman"/>
                <w:lang w:val="uk-UA"/>
              </w:rPr>
              <w:t>торних</w:t>
            </w:r>
          </w:p>
          <w:p w14:paraId="584B9B7F" w14:textId="77777777" w:rsidR="005C2483" w:rsidRPr="00D2063B" w:rsidRDefault="005C2483" w:rsidP="005C2483">
            <w:pPr>
              <w:spacing w:line="360" w:lineRule="auto"/>
              <w:jc w:val="center"/>
              <w:rPr>
                <w:rFonts w:ascii="Times New Roman" w:hAnsi="Times New Roman"/>
                <w:lang w:val="uk-UA"/>
              </w:rPr>
            </w:pPr>
            <w:r w:rsidRPr="00D2063B">
              <w:rPr>
                <w:rFonts w:ascii="Times New Roman" w:hAnsi="Times New Roman"/>
                <w:lang w:val="uk-UA"/>
              </w:rPr>
              <w:t>зусиль</w:t>
            </w:r>
          </w:p>
        </w:tc>
        <w:tc>
          <w:tcPr>
            <w:tcW w:w="495" w:type="dxa"/>
            <w:vAlign w:val="center"/>
          </w:tcPr>
          <w:p w14:paraId="67994E45" w14:textId="77777777" w:rsidR="005C2483" w:rsidRPr="00950EEB" w:rsidRDefault="005C2483" w:rsidP="005C2483">
            <w:pPr>
              <w:spacing w:line="360" w:lineRule="auto"/>
              <w:jc w:val="center"/>
              <w:rPr>
                <w:rFonts w:ascii="Times New Roman" w:hAnsi="Times New Roman"/>
                <w:lang w:val="en-US"/>
              </w:rPr>
            </w:pPr>
            <w:r>
              <w:rPr>
                <w:rFonts w:ascii="Times New Roman" w:hAnsi="Times New Roman"/>
                <w:lang w:val="en-US"/>
              </w:rPr>
              <w:t>7</w:t>
            </w:r>
          </w:p>
        </w:tc>
        <w:tc>
          <w:tcPr>
            <w:tcW w:w="495" w:type="dxa"/>
            <w:vAlign w:val="center"/>
          </w:tcPr>
          <w:p w14:paraId="7F5CA5EC" w14:textId="77777777" w:rsidR="005C2483" w:rsidRPr="00950EEB" w:rsidRDefault="005C2483" w:rsidP="005C2483">
            <w:pPr>
              <w:spacing w:line="360" w:lineRule="auto"/>
              <w:jc w:val="center"/>
              <w:rPr>
                <w:rFonts w:ascii="Times New Roman" w:hAnsi="Times New Roman"/>
                <w:lang w:val="en-US"/>
              </w:rPr>
            </w:pPr>
            <w:r>
              <w:rPr>
                <w:rFonts w:ascii="Times New Roman" w:hAnsi="Times New Roman"/>
                <w:lang w:val="en-US"/>
              </w:rPr>
              <w:t>8</w:t>
            </w:r>
          </w:p>
        </w:tc>
        <w:tc>
          <w:tcPr>
            <w:tcW w:w="495" w:type="dxa"/>
            <w:vAlign w:val="center"/>
          </w:tcPr>
          <w:p w14:paraId="20564E6A" w14:textId="77777777" w:rsidR="005C2483" w:rsidRPr="00950EEB" w:rsidRDefault="005C2483" w:rsidP="005C2483">
            <w:pPr>
              <w:spacing w:line="360" w:lineRule="auto"/>
              <w:jc w:val="center"/>
              <w:rPr>
                <w:rFonts w:ascii="Times New Roman" w:hAnsi="Times New Roman"/>
                <w:lang w:val="en-US"/>
              </w:rPr>
            </w:pPr>
            <w:r>
              <w:rPr>
                <w:rFonts w:ascii="Times New Roman" w:hAnsi="Times New Roman"/>
                <w:lang w:val="en-US"/>
              </w:rPr>
              <w:t>9</w:t>
            </w:r>
          </w:p>
        </w:tc>
        <w:tc>
          <w:tcPr>
            <w:tcW w:w="519" w:type="dxa"/>
            <w:vAlign w:val="center"/>
          </w:tcPr>
          <w:p w14:paraId="2A0AFFC4" w14:textId="77777777" w:rsidR="005C2483" w:rsidRPr="00950EEB" w:rsidRDefault="005C2483" w:rsidP="005C2483">
            <w:pPr>
              <w:spacing w:line="360" w:lineRule="auto"/>
              <w:jc w:val="center"/>
              <w:rPr>
                <w:rFonts w:ascii="Times New Roman" w:hAnsi="Times New Roman"/>
                <w:lang w:val="en-US"/>
              </w:rPr>
            </w:pPr>
            <w:r>
              <w:rPr>
                <w:rFonts w:ascii="Times New Roman" w:hAnsi="Times New Roman"/>
                <w:lang w:val="en-US"/>
              </w:rPr>
              <w:t>10</w:t>
            </w:r>
          </w:p>
        </w:tc>
        <w:tc>
          <w:tcPr>
            <w:tcW w:w="519" w:type="dxa"/>
            <w:vAlign w:val="center"/>
          </w:tcPr>
          <w:p w14:paraId="0302D215" w14:textId="77777777" w:rsidR="005C2483" w:rsidRPr="00950EEB" w:rsidRDefault="005C2483" w:rsidP="005C2483">
            <w:pPr>
              <w:spacing w:line="360" w:lineRule="auto"/>
              <w:jc w:val="center"/>
              <w:rPr>
                <w:rFonts w:ascii="Times New Roman" w:hAnsi="Times New Roman"/>
                <w:lang w:val="en-US"/>
              </w:rPr>
            </w:pPr>
            <w:r>
              <w:rPr>
                <w:rFonts w:ascii="Times New Roman" w:hAnsi="Times New Roman"/>
                <w:lang w:val="en-US"/>
              </w:rPr>
              <w:t>11</w:t>
            </w:r>
          </w:p>
        </w:tc>
        <w:tc>
          <w:tcPr>
            <w:tcW w:w="519" w:type="dxa"/>
            <w:vAlign w:val="center"/>
          </w:tcPr>
          <w:p w14:paraId="1E4214DF" w14:textId="77777777" w:rsidR="005C2483" w:rsidRPr="00950EEB" w:rsidRDefault="005C2483" w:rsidP="005C2483">
            <w:pPr>
              <w:spacing w:line="360" w:lineRule="auto"/>
              <w:jc w:val="center"/>
              <w:rPr>
                <w:rFonts w:ascii="Times New Roman" w:hAnsi="Times New Roman"/>
                <w:lang w:val="en-US"/>
              </w:rPr>
            </w:pPr>
            <w:r>
              <w:rPr>
                <w:rFonts w:ascii="Times New Roman" w:hAnsi="Times New Roman"/>
                <w:lang w:val="en-US"/>
              </w:rPr>
              <w:t>12</w:t>
            </w:r>
          </w:p>
        </w:tc>
        <w:tc>
          <w:tcPr>
            <w:tcW w:w="519" w:type="dxa"/>
            <w:vAlign w:val="center"/>
          </w:tcPr>
          <w:p w14:paraId="68276D0D" w14:textId="77777777" w:rsidR="005C2483" w:rsidRPr="00950EEB" w:rsidRDefault="005C2483" w:rsidP="005C2483">
            <w:pPr>
              <w:spacing w:line="360" w:lineRule="auto"/>
              <w:jc w:val="center"/>
              <w:rPr>
                <w:rFonts w:ascii="Times New Roman" w:hAnsi="Times New Roman"/>
                <w:lang w:val="en-US"/>
              </w:rPr>
            </w:pPr>
            <w:r>
              <w:rPr>
                <w:rFonts w:ascii="Times New Roman" w:hAnsi="Times New Roman"/>
                <w:lang w:val="en-US"/>
              </w:rPr>
              <w:t>13</w:t>
            </w:r>
          </w:p>
        </w:tc>
        <w:tc>
          <w:tcPr>
            <w:tcW w:w="519" w:type="dxa"/>
            <w:vAlign w:val="center"/>
          </w:tcPr>
          <w:p w14:paraId="4B8F8BDA" w14:textId="77777777" w:rsidR="005C2483" w:rsidRPr="00950EEB" w:rsidRDefault="005C2483" w:rsidP="005C2483">
            <w:pPr>
              <w:spacing w:line="360" w:lineRule="auto"/>
              <w:jc w:val="center"/>
              <w:rPr>
                <w:rFonts w:ascii="Times New Roman" w:hAnsi="Times New Roman"/>
                <w:lang w:val="en-US"/>
              </w:rPr>
            </w:pPr>
            <w:r>
              <w:rPr>
                <w:rFonts w:ascii="Times New Roman" w:hAnsi="Times New Roman"/>
                <w:lang w:val="en-US"/>
              </w:rPr>
              <w:t>14</w:t>
            </w:r>
          </w:p>
        </w:tc>
      </w:tr>
      <w:tr w:rsidR="005C2483" w14:paraId="77106B4A" w14:textId="77777777" w:rsidTr="00042447">
        <w:trPr>
          <w:trHeight w:val="447"/>
        </w:trPr>
        <w:tc>
          <w:tcPr>
            <w:tcW w:w="2349" w:type="dxa"/>
          </w:tcPr>
          <w:p w14:paraId="3C63F911" w14:textId="77777777" w:rsidR="005C2483" w:rsidRPr="001E5481" w:rsidRDefault="005C2483" w:rsidP="005C2483">
            <w:pPr>
              <w:spacing w:line="360" w:lineRule="auto"/>
              <w:jc w:val="both"/>
              <w:rPr>
                <w:rFonts w:ascii="Times New Roman" w:hAnsi="Times New Roman"/>
                <w:lang w:val="uk-UA"/>
              </w:rPr>
            </w:pPr>
            <w:r>
              <w:rPr>
                <w:rFonts w:ascii="Times New Roman" w:hAnsi="Times New Roman"/>
                <w:lang w:val="uk-UA"/>
              </w:rPr>
              <w:t>1. Вправи для м’язів рук і плечового поясу</w:t>
            </w:r>
          </w:p>
        </w:tc>
        <w:tc>
          <w:tcPr>
            <w:tcW w:w="796" w:type="dxa"/>
            <w:vAlign w:val="center"/>
          </w:tcPr>
          <w:p w14:paraId="6256CF06" w14:textId="77777777" w:rsidR="005C2483" w:rsidRDefault="005C2483" w:rsidP="005C2483">
            <w:pPr>
              <w:spacing w:line="360" w:lineRule="auto"/>
              <w:jc w:val="center"/>
              <w:rPr>
                <w:rFonts w:ascii="Times New Roman" w:hAnsi="Times New Roman"/>
                <w:lang w:val="uk-UA"/>
              </w:rPr>
            </w:pPr>
          </w:p>
        </w:tc>
        <w:tc>
          <w:tcPr>
            <w:tcW w:w="797" w:type="dxa"/>
            <w:vAlign w:val="center"/>
          </w:tcPr>
          <w:p w14:paraId="37510ED1" w14:textId="77777777" w:rsidR="005C2483" w:rsidRDefault="005C2483" w:rsidP="005C2483">
            <w:pPr>
              <w:spacing w:line="360" w:lineRule="auto"/>
              <w:jc w:val="center"/>
              <w:rPr>
                <w:rFonts w:ascii="Times New Roman" w:hAnsi="Times New Roman"/>
                <w:lang w:val="uk-UA"/>
              </w:rPr>
            </w:pPr>
          </w:p>
        </w:tc>
        <w:tc>
          <w:tcPr>
            <w:tcW w:w="796" w:type="dxa"/>
            <w:vAlign w:val="center"/>
          </w:tcPr>
          <w:p w14:paraId="3BB24882" w14:textId="77777777" w:rsidR="005C2483" w:rsidRDefault="005C2483" w:rsidP="005C2483">
            <w:pPr>
              <w:spacing w:line="360" w:lineRule="auto"/>
              <w:jc w:val="center"/>
              <w:rPr>
                <w:rFonts w:ascii="Times New Roman" w:hAnsi="Times New Roman"/>
                <w:lang w:val="uk-UA"/>
              </w:rPr>
            </w:pPr>
          </w:p>
        </w:tc>
        <w:tc>
          <w:tcPr>
            <w:tcW w:w="797" w:type="dxa"/>
            <w:vAlign w:val="center"/>
          </w:tcPr>
          <w:p w14:paraId="4194823C" w14:textId="77777777" w:rsidR="005C2483" w:rsidRDefault="005C2483" w:rsidP="005C2483">
            <w:pPr>
              <w:spacing w:line="360" w:lineRule="auto"/>
              <w:jc w:val="center"/>
              <w:rPr>
                <w:rFonts w:ascii="Times New Roman" w:hAnsi="Times New Roman"/>
                <w:lang w:val="uk-UA"/>
              </w:rPr>
            </w:pPr>
          </w:p>
        </w:tc>
        <w:tc>
          <w:tcPr>
            <w:tcW w:w="495" w:type="dxa"/>
            <w:vAlign w:val="center"/>
          </w:tcPr>
          <w:p w14:paraId="79551DEC" w14:textId="77777777" w:rsidR="005C2483" w:rsidRDefault="005C2483" w:rsidP="005C2483">
            <w:pPr>
              <w:spacing w:line="360" w:lineRule="auto"/>
              <w:jc w:val="center"/>
              <w:rPr>
                <w:rFonts w:ascii="Times New Roman" w:hAnsi="Times New Roman"/>
                <w:lang w:val="uk-UA"/>
              </w:rPr>
            </w:pPr>
          </w:p>
        </w:tc>
        <w:tc>
          <w:tcPr>
            <w:tcW w:w="495" w:type="dxa"/>
            <w:vAlign w:val="center"/>
          </w:tcPr>
          <w:p w14:paraId="5169D6AD" w14:textId="77777777" w:rsidR="005C2483" w:rsidRDefault="005C2483" w:rsidP="005C2483">
            <w:pPr>
              <w:spacing w:line="360" w:lineRule="auto"/>
              <w:jc w:val="center"/>
              <w:rPr>
                <w:rFonts w:ascii="Times New Roman" w:hAnsi="Times New Roman"/>
                <w:lang w:val="uk-UA"/>
              </w:rPr>
            </w:pPr>
          </w:p>
        </w:tc>
        <w:tc>
          <w:tcPr>
            <w:tcW w:w="495" w:type="dxa"/>
            <w:vAlign w:val="center"/>
          </w:tcPr>
          <w:p w14:paraId="645D9312" w14:textId="77777777" w:rsidR="005C2483" w:rsidRDefault="005C2483" w:rsidP="005C2483">
            <w:pPr>
              <w:spacing w:line="360" w:lineRule="auto"/>
              <w:jc w:val="center"/>
              <w:rPr>
                <w:rFonts w:ascii="Times New Roman" w:hAnsi="Times New Roman"/>
                <w:lang w:val="uk-UA"/>
              </w:rPr>
            </w:pPr>
          </w:p>
        </w:tc>
        <w:tc>
          <w:tcPr>
            <w:tcW w:w="519" w:type="dxa"/>
            <w:vAlign w:val="center"/>
          </w:tcPr>
          <w:p w14:paraId="74E00CC7" w14:textId="77777777" w:rsidR="005C2483" w:rsidRDefault="005C2483" w:rsidP="005C2483">
            <w:pPr>
              <w:spacing w:line="360" w:lineRule="auto"/>
              <w:jc w:val="center"/>
              <w:rPr>
                <w:rFonts w:ascii="Times New Roman" w:hAnsi="Times New Roman"/>
                <w:lang w:val="uk-UA"/>
              </w:rPr>
            </w:pPr>
          </w:p>
        </w:tc>
        <w:tc>
          <w:tcPr>
            <w:tcW w:w="519" w:type="dxa"/>
            <w:vAlign w:val="center"/>
          </w:tcPr>
          <w:p w14:paraId="52571611" w14:textId="77777777" w:rsidR="005C2483" w:rsidRDefault="005C2483" w:rsidP="005C2483">
            <w:pPr>
              <w:spacing w:line="360" w:lineRule="auto"/>
              <w:jc w:val="center"/>
              <w:rPr>
                <w:rFonts w:ascii="Times New Roman" w:hAnsi="Times New Roman"/>
                <w:lang w:val="uk-UA"/>
              </w:rPr>
            </w:pPr>
          </w:p>
        </w:tc>
        <w:tc>
          <w:tcPr>
            <w:tcW w:w="519" w:type="dxa"/>
            <w:vAlign w:val="center"/>
          </w:tcPr>
          <w:p w14:paraId="71F67A0A" w14:textId="77777777" w:rsidR="005C2483" w:rsidRDefault="005C2483" w:rsidP="005C2483">
            <w:pPr>
              <w:spacing w:line="360" w:lineRule="auto"/>
              <w:jc w:val="center"/>
              <w:rPr>
                <w:rFonts w:ascii="Times New Roman" w:hAnsi="Times New Roman"/>
                <w:lang w:val="uk-UA"/>
              </w:rPr>
            </w:pPr>
          </w:p>
        </w:tc>
        <w:tc>
          <w:tcPr>
            <w:tcW w:w="519" w:type="dxa"/>
            <w:vAlign w:val="center"/>
          </w:tcPr>
          <w:p w14:paraId="17B4D91B" w14:textId="77777777" w:rsidR="005C2483" w:rsidRDefault="005C2483" w:rsidP="005C2483">
            <w:pPr>
              <w:spacing w:line="360" w:lineRule="auto"/>
              <w:jc w:val="center"/>
              <w:rPr>
                <w:rFonts w:ascii="Times New Roman" w:hAnsi="Times New Roman"/>
                <w:lang w:val="uk-UA"/>
              </w:rPr>
            </w:pPr>
          </w:p>
        </w:tc>
        <w:tc>
          <w:tcPr>
            <w:tcW w:w="519" w:type="dxa"/>
            <w:vAlign w:val="center"/>
          </w:tcPr>
          <w:p w14:paraId="0FF9A3DF" w14:textId="77777777" w:rsidR="005C2483" w:rsidRDefault="005C2483" w:rsidP="005C2483">
            <w:pPr>
              <w:spacing w:line="360" w:lineRule="auto"/>
              <w:jc w:val="center"/>
              <w:rPr>
                <w:rFonts w:ascii="Times New Roman" w:hAnsi="Times New Roman"/>
                <w:lang w:val="uk-UA"/>
              </w:rPr>
            </w:pPr>
          </w:p>
        </w:tc>
      </w:tr>
      <w:tr w:rsidR="005C2483" w14:paraId="35B124DF" w14:textId="77777777" w:rsidTr="00042447">
        <w:trPr>
          <w:trHeight w:val="462"/>
        </w:trPr>
        <w:tc>
          <w:tcPr>
            <w:tcW w:w="2349" w:type="dxa"/>
          </w:tcPr>
          <w:p w14:paraId="4BF0E873" w14:textId="77777777" w:rsidR="005C2483" w:rsidRDefault="005C2483" w:rsidP="005C2483">
            <w:pPr>
              <w:spacing w:line="360" w:lineRule="auto"/>
              <w:jc w:val="both"/>
              <w:rPr>
                <w:rFonts w:ascii="Times New Roman" w:hAnsi="Times New Roman"/>
                <w:lang w:val="uk-UA"/>
              </w:rPr>
            </w:pPr>
            <w:r>
              <w:rPr>
                <w:rFonts w:ascii="Times New Roman" w:hAnsi="Times New Roman"/>
                <w:lang w:val="uk-UA"/>
              </w:rPr>
              <w:t>- згинання розгинання рук у висі лежачи;</w:t>
            </w:r>
          </w:p>
        </w:tc>
        <w:tc>
          <w:tcPr>
            <w:tcW w:w="796" w:type="dxa"/>
            <w:vAlign w:val="center"/>
          </w:tcPr>
          <w:p w14:paraId="74125346" w14:textId="77777777" w:rsidR="005C2483" w:rsidRDefault="005C2483" w:rsidP="005C2483">
            <w:pPr>
              <w:spacing w:line="360" w:lineRule="auto"/>
              <w:jc w:val="center"/>
              <w:rPr>
                <w:rFonts w:ascii="Times New Roman" w:hAnsi="Times New Roman"/>
                <w:lang w:val="uk-UA"/>
              </w:rPr>
            </w:pPr>
            <w:r>
              <w:rPr>
                <w:rFonts w:ascii="Times New Roman" w:hAnsi="Times New Roman"/>
                <w:lang w:val="uk-UA"/>
              </w:rPr>
              <w:t>+</w:t>
            </w:r>
          </w:p>
        </w:tc>
        <w:tc>
          <w:tcPr>
            <w:tcW w:w="797" w:type="dxa"/>
            <w:vAlign w:val="center"/>
          </w:tcPr>
          <w:p w14:paraId="7E1199EA" w14:textId="77777777" w:rsidR="005C2483" w:rsidRDefault="005C2483" w:rsidP="005C2483">
            <w:pPr>
              <w:spacing w:line="360" w:lineRule="auto"/>
              <w:jc w:val="center"/>
              <w:rPr>
                <w:rFonts w:ascii="Times New Roman" w:hAnsi="Times New Roman"/>
                <w:lang w:val="uk-UA"/>
              </w:rPr>
            </w:pPr>
          </w:p>
        </w:tc>
        <w:tc>
          <w:tcPr>
            <w:tcW w:w="796" w:type="dxa"/>
            <w:vAlign w:val="center"/>
          </w:tcPr>
          <w:p w14:paraId="044A9F05" w14:textId="77777777" w:rsidR="005C2483" w:rsidRDefault="005C2483" w:rsidP="005C2483">
            <w:pPr>
              <w:spacing w:line="360" w:lineRule="auto"/>
              <w:jc w:val="center"/>
              <w:rPr>
                <w:rFonts w:ascii="Times New Roman" w:hAnsi="Times New Roman"/>
                <w:lang w:val="uk-UA"/>
              </w:rPr>
            </w:pPr>
          </w:p>
        </w:tc>
        <w:tc>
          <w:tcPr>
            <w:tcW w:w="797" w:type="dxa"/>
            <w:vAlign w:val="center"/>
          </w:tcPr>
          <w:p w14:paraId="3DC343C8" w14:textId="77777777" w:rsidR="005C2483" w:rsidRDefault="005C2483" w:rsidP="005C2483">
            <w:pPr>
              <w:spacing w:line="360" w:lineRule="auto"/>
              <w:jc w:val="center"/>
              <w:rPr>
                <w:rFonts w:ascii="Times New Roman" w:hAnsi="Times New Roman"/>
                <w:lang w:val="uk-UA"/>
              </w:rPr>
            </w:pPr>
            <w:r>
              <w:rPr>
                <w:rFonts w:ascii="Times New Roman" w:hAnsi="Times New Roman"/>
                <w:lang w:val="uk-UA"/>
              </w:rPr>
              <w:t>+</w:t>
            </w:r>
          </w:p>
        </w:tc>
        <w:tc>
          <w:tcPr>
            <w:tcW w:w="495" w:type="dxa"/>
            <w:vAlign w:val="center"/>
          </w:tcPr>
          <w:p w14:paraId="070C15A5" w14:textId="77777777" w:rsidR="005C2483" w:rsidRDefault="005C2483" w:rsidP="005C2483">
            <w:pPr>
              <w:spacing w:line="360" w:lineRule="auto"/>
              <w:jc w:val="center"/>
              <w:rPr>
                <w:rFonts w:ascii="Times New Roman" w:hAnsi="Times New Roman"/>
                <w:lang w:val="uk-UA"/>
              </w:rPr>
            </w:pPr>
            <w:r>
              <w:rPr>
                <w:rFonts w:ascii="Times New Roman" w:hAnsi="Times New Roman"/>
                <w:lang w:val="uk-UA"/>
              </w:rPr>
              <w:t>+</w:t>
            </w:r>
          </w:p>
        </w:tc>
        <w:tc>
          <w:tcPr>
            <w:tcW w:w="495" w:type="dxa"/>
            <w:vAlign w:val="center"/>
          </w:tcPr>
          <w:p w14:paraId="75A70114" w14:textId="77777777" w:rsidR="005C2483" w:rsidRDefault="005C2483" w:rsidP="005C2483">
            <w:pPr>
              <w:spacing w:line="360" w:lineRule="auto"/>
              <w:jc w:val="center"/>
              <w:rPr>
                <w:rFonts w:ascii="Times New Roman" w:hAnsi="Times New Roman"/>
                <w:lang w:val="uk-UA"/>
              </w:rPr>
            </w:pPr>
          </w:p>
        </w:tc>
        <w:tc>
          <w:tcPr>
            <w:tcW w:w="495" w:type="dxa"/>
            <w:vAlign w:val="center"/>
          </w:tcPr>
          <w:p w14:paraId="22E14791" w14:textId="77777777" w:rsidR="005C2483" w:rsidRDefault="005C2483" w:rsidP="005C2483">
            <w:pPr>
              <w:spacing w:line="360" w:lineRule="auto"/>
              <w:jc w:val="center"/>
              <w:rPr>
                <w:rFonts w:ascii="Times New Roman" w:hAnsi="Times New Roman"/>
                <w:lang w:val="uk-UA"/>
              </w:rPr>
            </w:pPr>
          </w:p>
        </w:tc>
        <w:tc>
          <w:tcPr>
            <w:tcW w:w="519" w:type="dxa"/>
            <w:vAlign w:val="center"/>
          </w:tcPr>
          <w:p w14:paraId="37833D59" w14:textId="77777777" w:rsidR="005C2483" w:rsidRDefault="005C2483" w:rsidP="005C2483">
            <w:pPr>
              <w:spacing w:line="360" w:lineRule="auto"/>
              <w:jc w:val="center"/>
              <w:rPr>
                <w:rFonts w:ascii="Times New Roman" w:hAnsi="Times New Roman"/>
                <w:lang w:val="uk-UA"/>
              </w:rPr>
            </w:pPr>
          </w:p>
        </w:tc>
        <w:tc>
          <w:tcPr>
            <w:tcW w:w="519" w:type="dxa"/>
            <w:vAlign w:val="center"/>
          </w:tcPr>
          <w:p w14:paraId="40D55799" w14:textId="77777777" w:rsidR="005C2483" w:rsidRDefault="005C2483" w:rsidP="005C2483">
            <w:pPr>
              <w:spacing w:line="360" w:lineRule="auto"/>
              <w:jc w:val="center"/>
              <w:rPr>
                <w:rFonts w:ascii="Times New Roman" w:hAnsi="Times New Roman"/>
                <w:lang w:val="uk-UA"/>
              </w:rPr>
            </w:pPr>
          </w:p>
        </w:tc>
        <w:tc>
          <w:tcPr>
            <w:tcW w:w="519" w:type="dxa"/>
            <w:vAlign w:val="center"/>
          </w:tcPr>
          <w:p w14:paraId="538E615F" w14:textId="77777777" w:rsidR="005C2483" w:rsidRDefault="005C2483" w:rsidP="005C2483">
            <w:pPr>
              <w:spacing w:line="360" w:lineRule="auto"/>
              <w:jc w:val="center"/>
              <w:rPr>
                <w:rFonts w:ascii="Times New Roman" w:hAnsi="Times New Roman"/>
                <w:lang w:val="uk-UA"/>
              </w:rPr>
            </w:pPr>
          </w:p>
        </w:tc>
        <w:tc>
          <w:tcPr>
            <w:tcW w:w="519" w:type="dxa"/>
            <w:vAlign w:val="center"/>
          </w:tcPr>
          <w:p w14:paraId="183A5CB8" w14:textId="77777777" w:rsidR="005C2483" w:rsidRDefault="005C2483" w:rsidP="005C2483">
            <w:pPr>
              <w:spacing w:line="360" w:lineRule="auto"/>
              <w:jc w:val="center"/>
              <w:rPr>
                <w:rFonts w:ascii="Times New Roman" w:hAnsi="Times New Roman"/>
                <w:lang w:val="uk-UA"/>
              </w:rPr>
            </w:pPr>
          </w:p>
        </w:tc>
        <w:tc>
          <w:tcPr>
            <w:tcW w:w="519" w:type="dxa"/>
            <w:vAlign w:val="center"/>
          </w:tcPr>
          <w:p w14:paraId="1203C534" w14:textId="77777777" w:rsidR="005C2483" w:rsidRDefault="005C2483" w:rsidP="005C2483">
            <w:pPr>
              <w:spacing w:line="360" w:lineRule="auto"/>
              <w:jc w:val="center"/>
              <w:rPr>
                <w:rFonts w:ascii="Times New Roman" w:hAnsi="Times New Roman"/>
                <w:lang w:val="uk-UA"/>
              </w:rPr>
            </w:pPr>
          </w:p>
        </w:tc>
      </w:tr>
      <w:tr w:rsidR="005C2483" w14:paraId="17FD1225" w14:textId="77777777" w:rsidTr="00042447">
        <w:trPr>
          <w:trHeight w:val="223"/>
        </w:trPr>
        <w:tc>
          <w:tcPr>
            <w:tcW w:w="2349" w:type="dxa"/>
          </w:tcPr>
          <w:p w14:paraId="67E055B4" w14:textId="77777777" w:rsidR="005C2483" w:rsidRDefault="005C2483" w:rsidP="005C2483">
            <w:pPr>
              <w:spacing w:line="360" w:lineRule="auto"/>
              <w:jc w:val="both"/>
              <w:rPr>
                <w:rFonts w:ascii="Times New Roman" w:hAnsi="Times New Roman"/>
                <w:lang w:val="uk-UA"/>
              </w:rPr>
            </w:pPr>
            <w:r>
              <w:rPr>
                <w:rFonts w:ascii="Times New Roman" w:hAnsi="Times New Roman"/>
                <w:lang w:val="uk-UA"/>
              </w:rPr>
              <w:t xml:space="preserve"> - те саме, з тягарем;</w:t>
            </w:r>
          </w:p>
        </w:tc>
        <w:tc>
          <w:tcPr>
            <w:tcW w:w="796" w:type="dxa"/>
            <w:vAlign w:val="center"/>
          </w:tcPr>
          <w:p w14:paraId="2444BA4D" w14:textId="77777777" w:rsidR="005C2483" w:rsidRDefault="005C2483" w:rsidP="005C2483">
            <w:pPr>
              <w:spacing w:line="360" w:lineRule="auto"/>
              <w:jc w:val="center"/>
              <w:rPr>
                <w:rFonts w:ascii="Times New Roman" w:hAnsi="Times New Roman"/>
                <w:lang w:val="uk-UA"/>
              </w:rPr>
            </w:pPr>
          </w:p>
        </w:tc>
        <w:tc>
          <w:tcPr>
            <w:tcW w:w="797" w:type="dxa"/>
            <w:vAlign w:val="center"/>
          </w:tcPr>
          <w:p w14:paraId="7BABE2A0" w14:textId="77777777" w:rsidR="005C2483" w:rsidRDefault="005C2483" w:rsidP="005C2483">
            <w:pPr>
              <w:spacing w:line="360" w:lineRule="auto"/>
              <w:jc w:val="center"/>
              <w:rPr>
                <w:rFonts w:ascii="Times New Roman" w:hAnsi="Times New Roman"/>
                <w:lang w:val="uk-UA"/>
              </w:rPr>
            </w:pPr>
            <w:r>
              <w:rPr>
                <w:rFonts w:ascii="Times New Roman" w:hAnsi="Times New Roman"/>
                <w:lang w:val="uk-UA"/>
              </w:rPr>
              <w:t>+</w:t>
            </w:r>
          </w:p>
        </w:tc>
        <w:tc>
          <w:tcPr>
            <w:tcW w:w="796" w:type="dxa"/>
            <w:vAlign w:val="center"/>
          </w:tcPr>
          <w:p w14:paraId="0C221F58" w14:textId="77777777" w:rsidR="005C2483" w:rsidRDefault="005C2483" w:rsidP="005C2483">
            <w:pPr>
              <w:spacing w:line="360" w:lineRule="auto"/>
              <w:jc w:val="center"/>
              <w:rPr>
                <w:rFonts w:ascii="Times New Roman" w:hAnsi="Times New Roman"/>
                <w:lang w:val="uk-UA"/>
              </w:rPr>
            </w:pPr>
          </w:p>
        </w:tc>
        <w:tc>
          <w:tcPr>
            <w:tcW w:w="797" w:type="dxa"/>
            <w:vAlign w:val="center"/>
          </w:tcPr>
          <w:p w14:paraId="14193954" w14:textId="77777777" w:rsidR="005C2483" w:rsidRDefault="005C2483" w:rsidP="005C2483">
            <w:pPr>
              <w:spacing w:line="360" w:lineRule="auto"/>
              <w:jc w:val="center"/>
              <w:rPr>
                <w:rFonts w:ascii="Times New Roman" w:hAnsi="Times New Roman"/>
                <w:lang w:val="uk-UA"/>
              </w:rPr>
            </w:pPr>
          </w:p>
        </w:tc>
        <w:tc>
          <w:tcPr>
            <w:tcW w:w="495" w:type="dxa"/>
            <w:vAlign w:val="center"/>
          </w:tcPr>
          <w:p w14:paraId="26B9147F" w14:textId="77777777" w:rsidR="005C2483" w:rsidRDefault="005C2483" w:rsidP="005C2483">
            <w:pPr>
              <w:spacing w:line="360" w:lineRule="auto"/>
              <w:jc w:val="center"/>
              <w:rPr>
                <w:rFonts w:ascii="Times New Roman" w:hAnsi="Times New Roman"/>
                <w:lang w:val="uk-UA"/>
              </w:rPr>
            </w:pPr>
            <w:r>
              <w:rPr>
                <w:rFonts w:ascii="Times New Roman" w:hAnsi="Times New Roman"/>
                <w:lang w:val="uk-UA"/>
              </w:rPr>
              <w:t>+</w:t>
            </w:r>
          </w:p>
        </w:tc>
        <w:tc>
          <w:tcPr>
            <w:tcW w:w="495" w:type="dxa"/>
            <w:vAlign w:val="center"/>
          </w:tcPr>
          <w:p w14:paraId="255422D5" w14:textId="77777777" w:rsidR="005C2483" w:rsidRDefault="005C2483" w:rsidP="005C2483">
            <w:pPr>
              <w:spacing w:line="360" w:lineRule="auto"/>
              <w:jc w:val="center"/>
              <w:rPr>
                <w:rFonts w:ascii="Times New Roman" w:hAnsi="Times New Roman"/>
                <w:lang w:val="uk-UA"/>
              </w:rPr>
            </w:pPr>
          </w:p>
        </w:tc>
        <w:tc>
          <w:tcPr>
            <w:tcW w:w="495" w:type="dxa"/>
            <w:vAlign w:val="center"/>
          </w:tcPr>
          <w:p w14:paraId="27C8FEED" w14:textId="77777777" w:rsidR="005C2483" w:rsidRDefault="005C2483" w:rsidP="005C2483">
            <w:pPr>
              <w:spacing w:line="360" w:lineRule="auto"/>
              <w:jc w:val="center"/>
              <w:rPr>
                <w:rFonts w:ascii="Times New Roman" w:hAnsi="Times New Roman"/>
                <w:lang w:val="uk-UA"/>
              </w:rPr>
            </w:pPr>
          </w:p>
        </w:tc>
        <w:tc>
          <w:tcPr>
            <w:tcW w:w="519" w:type="dxa"/>
            <w:vAlign w:val="center"/>
          </w:tcPr>
          <w:p w14:paraId="64E890C1" w14:textId="77777777" w:rsidR="005C2483" w:rsidRDefault="005C2483" w:rsidP="005C2483">
            <w:pPr>
              <w:spacing w:line="360" w:lineRule="auto"/>
              <w:jc w:val="center"/>
              <w:rPr>
                <w:rFonts w:ascii="Times New Roman" w:hAnsi="Times New Roman"/>
                <w:lang w:val="uk-UA"/>
              </w:rPr>
            </w:pPr>
          </w:p>
        </w:tc>
        <w:tc>
          <w:tcPr>
            <w:tcW w:w="519" w:type="dxa"/>
            <w:vAlign w:val="center"/>
          </w:tcPr>
          <w:p w14:paraId="490620F7" w14:textId="77777777" w:rsidR="005C2483" w:rsidRDefault="005C2483" w:rsidP="005C2483">
            <w:pPr>
              <w:spacing w:line="360" w:lineRule="auto"/>
              <w:jc w:val="center"/>
              <w:rPr>
                <w:rFonts w:ascii="Times New Roman" w:hAnsi="Times New Roman"/>
                <w:lang w:val="uk-UA"/>
              </w:rPr>
            </w:pPr>
          </w:p>
        </w:tc>
        <w:tc>
          <w:tcPr>
            <w:tcW w:w="519" w:type="dxa"/>
            <w:vAlign w:val="center"/>
          </w:tcPr>
          <w:p w14:paraId="0B2B904E" w14:textId="77777777" w:rsidR="005C2483" w:rsidRDefault="005C2483" w:rsidP="005C2483">
            <w:pPr>
              <w:spacing w:line="360" w:lineRule="auto"/>
              <w:jc w:val="center"/>
              <w:rPr>
                <w:rFonts w:ascii="Times New Roman" w:hAnsi="Times New Roman"/>
                <w:lang w:val="uk-UA"/>
              </w:rPr>
            </w:pPr>
          </w:p>
        </w:tc>
        <w:tc>
          <w:tcPr>
            <w:tcW w:w="519" w:type="dxa"/>
            <w:vAlign w:val="center"/>
          </w:tcPr>
          <w:p w14:paraId="214BBB62" w14:textId="77777777" w:rsidR="005C2483" w:rsidRDefault="005C2483" w:rsidP="005C2483">
            <w:pPr>
              <w:spacing w:line="360" w:lineRule="auto"/>
              <w:jc w:val="center"/>
              <w:rPr>
                <w:rFonts w:ascii="Times New Roman" w:hAnsi="Times New Roman"/>
                <w:lang w:val="uk-UA"/>
              </w:rPr>
            </w:pPr>
          </w:p>
        </w:tc>
        <w:tc>
          <w:tcPr>
            <w:tcW w:w="519" w:type="dxa"/>
            <w:vAlign w:val="center"/>
          </w:tcPr>
          <w:p w14:paraId="7160572B" w14:textId="77777777" w:rsidR="005C2483" w:rsidRDefault="005C2483" w:rsidP="005C2483">
            <w:pPr>
              <w:spacing w:line="360" w:lineRule="auto"/>
              <w:jc w:val="center"/>
              <w:rPr>
                <w:rFonts w:ascii="Times New Roman" w:hAnsi="Times New Roman"/>
                <w:lang w:val="uk-UA"/>
              </w:rPr>
            </w:pPr>
          </w:p>
        </w:tc>
      </w:tr>
      <w:tr w:rsidR="005C2483" w14:paraId="466C0CDA" w14:textId="77777777" w:rsidTr="00042447">
        <w:trPr>
          <w:trHeight w:val="447"/>
        </w:trPr>
        <w:tc>
          <w:tcPr>
            <w:tcW w:w="2349" w:type="dxa"/>
          </w:tcPr>
          <w:p w14:paraId="62ADE34A" w14:textId="77777777" w:rsidR="005C2483" w:rsidRDefault="005C2483" w:rsidP="005C2483">
            <w:pPr>
              <w:spacing w:line="360" w:lineRule="auto"/>
              <w:jc w:val="both"/>
              <w:rPr>
                <w:rFonts w:ascii="Times New Roman" w:hAnsi="Times New Roman"/>
                <w:lang w:val="uk-UA"/>
              </w:rPr>
            </w:pPr>
            <w:r>
              <w:rPr>
                <w:rFonts w:ascii="Times New Roman" w:hAnsi="Times New Roman"/>
                <w:lang w:val="uk-UA"/>
              </w:rPr>
              <w:t>- згинання розгинання рук у висі лежачи на колінах;</w:t>
            </w:r>
          </w:p>
        </w:tc>
        <w:tc>
          <w:tcPr>
            <w:tcW w:w="796" w:type="dxa"/>
            <w:vAlign w:val="center"/>
          </w:tcPr>
          <w:p w14:paraId="43F58385" w14:textId="77777777" w:rsidR="005C2483" w:rsidRDefault="005C2483" w:rsidP="005C2483">
            <w:pPr>
              <w:spacing w:line="360" w:lineRule="auto"/>
              <w:jc w:val="center"/>
              <w:rPr>
                <w:rFonts w:ascii="Times New Roman" w:hAnsi="Times New Roman"/>
                <w:lang w:val="uk-UA"/>
              </w:rPr>
            </w:pPr>
            <w:r>
              <w:rPr>
                <w:rFonts w:ascii="Times New Roman" w:hAnsi="Times New Roman"/>
                <w:lang w:val="uk-UA"/>
              </w:rPr>
              <w:t>+</w:t>
            </w:r>
          </w:p>
        </w:tc>
        <w:tc>
          <w:tcPr>
            <w:tcW w:w="797" w:type="dxa"/>
            <w:vAlign w:val="center"/>
          </w:tcPr>
          <w:p w14:paraId="3CC365E6" w14:textId="77777777" w:rsidR="005C2483" w:rsidRDefault="005C2483" w:rsidP="005C2483">
            <w:pPr>
              <w:spacing w:line="360" w:lineRule="auto"/>
              <w:jc w:val="center"/>
              <w:rPr>
                <w:rFonts w:ascii="Times New Roman" w:hAnsi="Times New Roman"/>
                <w:lang w:val="uk-UA"/>
              </w:rPr>
            </w:pPr>
          </w:p>
        </w:tc>
        <w:tc>
          <w:tcPr>
            <w:tcW w:w="796" w:type="dxa"/>
            <w:vAlign w:val="center"/>
          </w:tcPr>
          <w:p w14:paraId="2F290791" w14:textId="77777777" w:rsidR="005C2483" w:rsidRDefault="005C2483" w:rsidP="005C2483">
            <w:pPr>
              <w:spacing w:line="360" w:lineRule="auto"/>
              <w:jc w:val="center"/>
              <w:rPr>
                <w:rFonts w:ascii="Times New Roman" w:hAnsi="Times New Roman"/>
                <w:lang w:val="uk-UA"/>
              </w:rPr>
            </w:pPr>
          </w:p>
        </w:tc>
        <w:tc>
          <w:tcPr>
            <w:tcW w:w="797" w:type="dxa"/>
            <w:vAlign w:val="center"/>
          </w:tcPr>
          <w:p w14:paraId="54140570" w14:textId="77777777" w:rsidR="005C2483" w:rsidRDefault="005C2483" w:rsidP="005C2483">
            <w:pPr>
              <w:spacing w:line="360" w:lineRule="auto"/>
              <w:jc w:val="center"/>
              <w:rPr>
                <w:rFonts w:ascii="Times New Roman" w:hAnsi="Times New Roman"/>
                <w:lang w:val="uk-UA"/>
              </w:rPr>
            </w:pPr>
            <w:r>
              <w:rPr>
                <w:rFonts w:ascii="Times New Roman" w:hAnsi="Times New Roman"/>
                <w:lang w:val="uk-UA"/>
              </w:rPr>
              <w:t>+</w:t>
            </w:r>
          </w:p>
        </w:tc>
        <w:tc>
          <w:tcPr>
            <w:tcW w:w="495" w:type="dxa"/>
            <w:vAlign w:val="center"/>
          </w:tcPr>
          <w:p w14:paraId="1F2189A2" w14:textId="77777777" w:rsidR="005C2483" w:rsidRDefault="005C2483" w:rsidP="005C2483">
            <w:pPr>
              <w:spacing w:line="360" w:lineRule="auto"/>
              <w:jc w:val="center"/>
              <w:rPr>
                <w:rFonts w:ascii="Times New Roman" w:hAnsi="Times New Roman"/>
                <w:lang w:val="uk-UA"/>
              </w:rPr>
            </w:pPr>
            <w:r>
              <w:rPr>
                <w:rFonts w:ascii="Times New Roman" w:hAnsi="Times New Roman"/>
                <w:lang w:val="uk-UA"/>
              </w:rPr>
              <w:t>+</w:t>
            </w:r>
          </w:p>
        </w:tc>
        <w:tc>
          <w:tcPr>
            <w:tcW w:w="495" w:type="dxa"/>
            <w:vAlign w:val="center"/>
          </w:tcPr>
          <w:p w14:paraId="64A9CD90" w14:textId="77777777" w:rsidR="005C2483" w:rsidRDefault="005C2483" w:rsidP="005C2483">
            <w:pPr>
              <w:spacing w:line="360" w:lineRule="auto"/>
              <w:jc w:val="center"/>
              <w:rPr>
                <w:rFonts w:ascii="Times New Roman" w:hAnsi="Times New Roman"/>
                <w:lang w:val="uk-UA"/>
              </w:rPr>
            </w:pPr>
          </w:p>
        </w:tc>
        <w:tc>
          <w:tcPr>
            <w:tcW w:w="495" w:type="dxa"/>
            <w:vAlign w:val="center"/>
          </w:tcPr>
          <w:p w14:paraId="613FF29D" w14:textId="77777777" w:rsidR="005C2483" w:rsidRDefault="005C2483" w:rsidP="005C2483">
            <w:pPr>
              <w:spacing w:line="360" w:lineRule="auto"/>
              <w:jc w:val="center"/>
              <w:rPr>
                <w:rFonts w:ascii="Times New Roman" w:hAnsi="Times New Roman"/>
                <w:lang w:val="uk-UA"/>
              </w:rPr>
            </w:pPr>
          </w:p>
        </w:tc>
        <w:tc>
          <w:tcPr>
            <w:tcW w:w="519" w:type="dxa"/>
            <w:vAlign w:val="center"/>
          </w:tcPr>
          <w:p w14:paraId="6D4B610D" w14:textId="77777777" w:rsidR="005C2483" w:rsidRDefault="005C2483" w:rsidP="005C2483">
            <w:pPr>
              <w:spacing w:line="360" w:lineRule="auto"/>
              <w:jc w:val="center"/>
              <w:rPr>
                <w:rFonts w:ascii="Times New Roman" w:hAnsi="Times New Roman"/>
                <w:lang w:val="uk-UA"/>
              </w:rPr>
            </w:pPr>
          </w:p>
        </w:tc>
        <w:tc>
          <w:tcPr>
            <w:tcW w:w="519" w:type="dxa"/>
            <w:vAlign w:val="center"/>
          </w:tcPr>
          <w:p w14:paraId="7FD71EC3" w14:textId="77777777" w:rsidR="005C2483" w:rsidRDefault="005C2483" w:rsidP="005C2483">
            <w:pPr>
              <w:spacing w:line="360" w:lineRule="auto"/>
              <w:jc w:val="center"/>
              <w:rPr>
                <w:rFonts w:ascii="Times New Roman" w:hAnsi="Times New Roman"/>
                <w:lang w:val="uk-UA"/>
              </w:rPr>
            </w:pPr>
          </w:p>
        </w:tc>
        <w:tc>
          <w:tcPr>
            <w:tcW w:w="519" w:type="dxa"/>
            <w:vAlign w:val="center"/>
          </w:tcPr>
          <w:p w14:paraId="7AC42688" w14:textId="77777777" w:rsidR="005C2483" w:rsidRDefault="005C2483" w:rsidP="005C2483">
            <w:pPr>
              <w:spacing w:line="360" w:lineRule="auto"/>
              <w:jc w:val="center"/>
              <w:rPr>
                <w:rFonts w:ascii="Times New Roman" w:hAnsi="Times New Roman"/>
                <w:lang w:val="uk-UA"/>
              </w:rPr>
            </w:pPr>
          </w:p>
        </w:tc>
        <w:tc>
          <w:tcPr>
            <w:tcW w:w="519" w:type="dxa"/>
            <w:vAlign w:val="center"/>
          </w:tcPr>
          <w:p w14:paraId="52072DCF" w14:textId="77777777" w:rsidR="005C2483" w:rsidRDefault="005C2483" w:rsidP="005C2483">
            <w:pPr>
              <w:spacing w:line="360" w:lineRule="auto"/>
              <w:jc w:val="center"/>
              <w:rPr>
                <w:rFonts w:ascii="Times New Roman" w:hAnsi="Times New Roman"/>
                <w:lang w:val="uk-UA"/>
              </w:rPr>
            </w:pPr>
          </w:p>
        </w:tc>
        <w:tc>
          <w:tcPr>
            <w:tcW w:w="519" w:type="dxa"/>
            <w:vAlign w:val="center"/>
          </w:tcPr>
          <w:p w14:paraId="78754885" w14:textId="77777777" w:rsidR="005C2483" w:rsidRDefault="005C2483" w:rsidP="005C2483">
            <w:pPr>
              <w:spacing w:line="360" w:lineRule="auto"/>
              <w:jc w:val="center"/>
              <w:rPr>
                <w:rFonts w:ascii="Times New Roman" w:hAnsi="Times New Roman"/>
                <w:lang w:val="uk-UA"/>
              </w:rPr>
            </w:pPr>
          </w:p>
        </w:tc>
      </w:tr>
      <w:tr w:rsidR="005C2483" w14:paraId="7530D4EC" w14:textId="77777777" w:rsidTr="00042447">
        <w:trPr>
          <w:trHeight w:val="223"/>
        </w:trPr>
        <w:tc>
          <w:tcPr>
            <w:tcW w:w="2349" w:type="dxa"/>
          </w:tcPr>
          <w:p w14:paraId="3A35EED2" w14:textId="77777777" w:rsidR="005C2483" w:rsidRDefault="005C2483" w:rsidP="005C2483">
            <w:pPr>
              <w:spacing w:line="360" w:lineRule="auto"/>
              <w:jc w:val="both"/>
              <w:rPr>
                <w:rFonts w:ascii="Times New Roman" w:hAnsi="Times New Roman"/>
                <w:lang w:val="uk-UA"/>
              </w:rPr>
            </w:pPr>
            <w:r>
              <w:rPr>
                <w:rFonts w:ascii="Times New Roman" w:hAnsi="Times New Roman"/>
                <w:lang w:val="uk-UA"/>
              </w:rPr>
              <w:t xml:space="preserve"> - те саме, з тягарем;</w:t>
            </w:r>
          </w:p>
        </w:tc>
        <w:tc>
          <w:tcPr>
            <w:tcW w:w="796" w:type="dxa"/>
            <w:vAlign w:val="center"/>
          </w:tcPr>
          <w:p w14:paraId="4217D025" w14:textId="77777777" w:rsidR="005C2483" w:rsidRDefault="005C2483" w:rsidP="005C2483">
            <w:pPr>
              <w:spacing w:line="360" w:lineRule="auto"/>
              <w:jc w:val="center"/>
              <w:rPr>
                <w:rFonts w:ascii="Times New Roman" w:hAnsi="Times New Roman"/>
                <w:lang w:val="uk-UA"/>
              </w:rPr>
            </w:pPr>
          </w:p>
        </w:tc>
        <w:tc>
          <w:tcPr>
            <w:tcW w:w="797" w:type="dxa"/>
            <w:vAlign w:val="center"/>
          </w:tcPr>
          <w:p w14:paraId="2698FDD3" w14:textId="77777777" w:rsidR="005C2483" w:rsidRDefault="005C2483" w:rsidP="005C2483">
            <w:pPr>
              <w:spacing w:line="360" w:lineRule="auto"/>
              <w:jc w:val="center"/>
              <w:rPr>
                <w:rFonts w:ascii="Times New Roman" w:hAnsi="Times New Roman"/>
                <w:lang w:val="uk-UA"/>
              </w:rPr>
            </w:pPr>
            <w:r>
              <w:rPr>
                <w:rFonts w:ascii="Times New Roman" w:hAnsi="Times New Roman"/>
                <w:lang w:val="uk-UA"/>
              </w:rPr>
              <w:t>+</w:t>
            </w:r>
          </w:p>
        </w:tc>
        <w:tc>
          <w:tcPr>
            <w:tcW w:w="796" w:type="dxa"/>
            <w:vAlign w:val="center"/>
          </w:tcPr>
          <w:p w14:paraId="564E4E15" w14:textId="77777777" w:rsidR="005C2483" w:rsidRDefault="005C2483" w:rsidP="005C2483">
            <w:pPr>
              <w:spacing w:line="360" w:lineRule="auto"/>
              <w:jc w:val="center"/>
              <w:rPr>
                <w:rFonts w:ascii="Times New Roman" w:hAnsi="Times New Roman"/>
                <w:lang w:val="uk-UA"/>
              </w:rPr>
            </w:pPr>
          </w:p>
        </w:tc>
        <w:tc>
          <w:tcPr>
            <w:tcW w:w="797" w:type="dxa"/>
            <w:vAlign w:val="center"/>
          </w:tcPr>
          <w:p w14:paraId="151671F2" w14:textId="77777777" w:rsidR="005C2483" w:rsidRDefault="005C2483" w:rsidP="005C2483">
            <w:pPr>
              <w:spacing w:line="360" w:lineRule="auto"/>
              <w:jc w:val="center"/>
              <w:rPr>
                <w:rFonts w:ascii="Times New Roman" w:hAnsi="Times New Roman"/>
                <w:lang w:val="uk-UA"/>
              </w:rPr>
            </w:pPr>
          </w:p>
        </w:tc>
        <w:tc>
          <w:tcPr>
            <w:tcW w:w="495" w:type="dxa"/>
            <w:vAlign w:val="center"/>
          </w:tcPr>
          <w:p w14:paraId="191DFD20" w14:textId="77777777" w:rsidR="005C2483" w:rsidRDefault="005C2483" w:rsidP="005C2483">
            <w:pPr>
              <w:spacing w:line="360" w:lineRule="auto"/>
              <w:jc w:val="center"/>
              <w:rPr>
                <w:rFonts w:ascii="Times New Roman" w:hAnsi="Times New Roman"/>
                <w:lang w:val="uk-UA"/>
              </w:rPr>
            </w:pPr>
            <w:r>
              <w:rPr>
                <w:rFonts w:ascii="Times New Roman" w:hAnsi="Times New Roman"/>
                <w:lang w:val="uk-UA"/>
              </w:rPr>
              <w:t>+</w:t>
            </w:r>
          </w:p>
        </w:tc>
        <w:tc>
          <w:tcPr>
            <w:tcW w:w="495" w:type="dxa"/>
          </w:tcPr>
          <w:p w14:paraId="2E846E8C" w14:textId="77777777" w:rsidR="005C2483" w:rsidRDefault="005C2483" w:rsidP="005C2483">
            <w:pPr>
              <w:spacing w:line="360" w:lineRule="auto"/>
              <w:jc w:val="both"/>
              <w:rPr>
                <w:rFonts w:ascii="Times New Roman" w:hAnsi="Times New Roman"/>
                <w:lang w:val="uk-UA"/>
              </w:rPr>
            </w:pPr>
          </w:p>
        </w:tc>
        <w:tc>
          <w:tcPr>
            <w:tcW w:w="495" w:type="dxa"/>
          </w:tcPr>
          <w:p w14:paraId="2991B3FF" w14:textId="77777777" w:rsidR="005C2483" w:rsidRDefault="005C2483" w:rsidP="005C2483">
            <w:pPr>
              <w:spacing w:line="360" w:lineRule="auto"/>
              <w:jc w:val="both"/>
              <w:rPr>
                <w:rFonts w:ascii="Times New Roman" w:hAnsi="Times New Roman"/>
                <w:lang w:val="uk-UA"/>
              </w:rPr>
            </w:pPr>
          </w:p>
        </w:tc>
        <w:tc>
          <w:tcPr>
            <w:tcW w:w="519" w:type="dxa"/>
          </w:tcPr>
          <w:p w14:paraId="55B30DE2" w14:textId="77777777" w:rsidR="005C2483" w:rsidRDefault="005C2483" w:rsidP="005C2483">
            <w:pPr>
              <w:spacing w:line="360" w:lineRule="auto"/>
              <w:jc w:val="both"/>
              <w:rPr>
                <w:rFonts w:ascii="Times New Roman" w:hAnsi="Times New Roman"/>
                <w:lang w:val="uk-UA"/>
              </w:rPr>
            </w:pPr>
          </w:p>
        </w:tc>
        <w:tc>
          <w:tcPr>
            <w:tcW w:w="519" w:type="dxa"/>
          </w:tcPr>
          <w:p w14:paraId="5128858C" w14:textId="77777777" w:rsidR="005C2483" w:rsidRDefault="005C2483" w:rsidP="005C2483">
            <w:pPr>
              <w:spacing w:line="360" w:lineRule="auto"/>
              <w:jc w:val="both"/>
              <w:rPr>
                <w:rFonts w:ascii="Times New Roman" w:hAnsi="Times New Roman"/>
                <w:lang w:val="uk-UA"/>
              </w:rPr>
            </w:pPr>
          </w:p>
        </w:tc>
        <w:tc>
          <w:tcPr>
            <w:tcW w:w="519" w:type="dxa"/>
          </w:tcPr>
          <w:p w14:paraId="1A981BA9" w14:textId="77777777" w:rsidR="005C2483" w:rsidRDefault="005C2483" w:rsidP="005C2483">
            <w:pPr>
              <w:spacing w:line="360" w:lineRule="auto"/>
              <w:jc w:val="both"/>
              <w:rPr>
                <w:rFonts w:ascii="Times New Roman" w:hAnsi="Times New Roman"/>
                <w:lang w:val="uk-UA"/>
              </w:rPr>
            </w:pPr>
          </w:p>
        </w:tc>
        <w:tc>
          <w:tcPr>
            <w:tcW w:w="519" w:type="dxa"/>
          </w:tcPr>
          <w:p w14:paraId="5869E707" w14:textId="77777777" w:rsidR="005C2483" w:rsidRDefault="005C2483" w:rsidP="005C2483">
            <w:pPr>
              <w:spacing w:line="360" w:lineRule="auto"/>
              <w:jc w:val="both"/>
              <w:rPr>
                <w:rFonts w:ascii="Times New Roman" w:hAnsi="Times New Roman"/>
                <w:lang w:val="uk-UA"/>
              </w:rPr>
            </w:pPr>
          </w:p>
        </w:tc>
        <w:tc>
          <w:tcPr>
            <w:tcW w:w="519" w:type="dxa"/>
          </w:tcPr>
          <w:p w14:paraId="71D0E011" w14:textId="77777777" w:rsidR="005C2483" w:rsidRDefault="005C2483" w:rsidP="005C2483">
            <w:pPr>
              <w:spacing w:line="360" w:lineRule="auto"/>
              <w:jc w:val="both"/>
              <w:rPr>
                <w:rFonts w:ascii="Times New Roman" w:hAnsi="Times New Roman"/>
                <w:lang w:val="uk-UA"/>
              </w:rPr>
            </w:pPr>
          </w:p>
        </w:tc>
      </w:tr>
      <w:tr w:rsidR="005C2483" w14:paraId="7AD1C55B" w14:textId="77777777" w:rsidTr="00042447">
        <w:trPr>
          <w:trHeight w:val="447"/>
        </w:trPr>
        <w:tc>
          <w:tcPr>
            <w:tcW w:w="2349" w:type="dxa"/>
          </w:tcPr>
          <w:p w14:paraId="6D655F89" w14:textId="77777777" w:rsidR="005C2483" w:rsidRPr="008F7F1C" w:rsidRDefault="005C2483" w:rsidP="005C2483">
            <w:pPr>
              <w:spacing w:line="360" w:lineRule="auto"/>
              <w:jc w:val="both"/>
              <w:rPr>
                <w:rFonts w:ascii="Times New Roman" w:hAnsi="Times New Roman"/>
                <w:lang w:val="uk-UA"/>
              </w:rPr>
            </w:pPr>
            <w:r w:rsidRPr="008F7F1C">
              <w:rPr>
                <w:rFonts w:ascii="Times New Roman" w:hAnsi="Times New Roman"/>
                <w:lang w:val="uk-UA"/>
              </w:rPr>
              <w:t>- згинання розгинання рук у висі;</w:t>
            </w:r>
          </w:p>
        </w:tc>
        <w:tc>
          <w:tcPr>
            <w:tcW w:w="796" w:type="dxa"/>
            <w:vAlign w:val="center"/>
          </w:tcPr>
          <w:p w14:paraId="650F0A12" w14:textId="77777777" w:rsidR="005C2483" w:rsidRPr="008F7F1C" w:rsidRDefault="005C2483" w:rsidP="005C2483">
            <w:pPr>
              <w:spacing w:line="360" w:lineRule="auto"/>
              <w:jc w:val="center"/>
              <w:rPr>
                <w:rFonts w:ascii="Times New Roman" w:hAnsi="Times New Roman"/>
                <w:lang w:val="uk-UA"/>
              </w:rPr>
            </w:pPr>
            <w:r w:rsidRPr="008F7F1C">
              <w:rPr>
                <w:rFonts w:ascii="Times New Roman" w:hAnsi="Times New Roman"/>
                <w:lang w:val="uk-UA"/>
              </w:rPr>
              <w:t>+</w:t>
            </w:r>
          </w:p>
        </w:tc>
        <w:tc>
          <w:tcPr>
            <w:tcW w:w="797" w:type="dxa"/>
            <w:vAlign w:val="center"/>
          </w:tcPr>
          <w:p w14:paraId="0D0245C2" w14:textId="77777777" w:rsidR="005C2483" w:rsidRPr="008F7F1C" w:rsidRDefault="005C2483" w:rsidP="005C2483">
            <w:pPr>
              <w:spacing w:line="360" w:lineRule="auto"/>
              <w:jc w:val="center"/>
              <w:rPr>
                <w:rFonts w:ascii="Times New Roman" w:hAnsi="Times New Roman"/>
                <w:lang w:val="uk-UA"/>
              </w:rPr>
            </w:pPr>
          </w:p>
        </w:tc>
        <w:tc>
          <w:tcPr>
            <w:tcW w:w="796" w:type="dxa"/>
            <w:vAlign w:val="center"/>
          </w:tcPr>
          <w:p w14:paraId="2B3AE890" w14:textId="77777777" w:rsidR="005C2483" w:rsidRPr="008F7F1C" w:rsidRDefault="005C2483" w:rsidP="005C2483">
            <w:pPr>
              <w:spacing w:line="360" w:lineRule="auto"/>
              <w:jc w:val="center"/>
              <w:rPr>
                <w:rFonts w:ascii="Times New Roman" w:hAnsi="Times New Roman"/>
                <w:lang w:val="uk-UA"/>
              </w:rPr>
            </w:pPr>
          </w:p>
        </w:tc>
        <w:tc>
          <w:tcPr>
            <w:tcW w:w="797" w:type="dxa"/>
            <w:vAlign w:val="center"/>
          </w:tcPr>
          <w:p w14:paraId="0DF8A1ED" w14:textId="77777777" w:rsidR="005C2483" w:rsidRPr="008F7F1C" w:rsidRDefault="005C2483" w:rsidP="005C2483">
            <w:pPr>
              <w:spacing w:line="360" w:lineRule="auto"/>
              <w:jc w:val="center"/>
              <w:rPr>
                <w:rFonts w:ascii="Times New Roman" w:hAnsi="Times New Roman"/>
                <w:lang w:val="uk-UA"/>
              </w:rPr>
            </w:pPr>
            <w:r w:rsidRPr="008F7F1C">
              <w:rPr>
                <w:rFonts w:ascii="Times New Roman" w:hAnsi="Times New Roman"/>
                <w:lang w:val="uk-UA"/>
              </w:rPr>
              <w:t>+</w:t>
            </w:r>
          </w:p>
        </w:tc>
        <w:tc>
          <w:tcPr>
            <w:tcW w:w="495" w:type="dxa"/>
            <w:vAlign w:val="center"/>
          </w:tcPr>
          <w:p w14:paraId="1668AAC3" w14:textId="77777777" w:rsidR="005C2483" w:rsidRPr="008F7F1C" w:rsidRDefault="005C2483" w:rsidP="005C2483">
            <w:pPr>
              <w:spacing w:line="360" w:lineRule="auto"/>
              <w:jc w:val="center"/>
              <w:rPr>
                <w:rFonts w:ascii="Times New Roman" w:hAnsi="Times New Roman"/>
                <w:lang w:val="uk-UA"/>
              </w:rPr>
            </w:pPr>
            <w:r w:rsidRPr="008F7F1C">
              <w:rPr>
                <w:rFonts w:ascii="Times New Roman" w:hAnsi="Times New Roman"/>
                <w:lang w:val="uk-UA"/>
              </w:rPr>
              <w:t>+</w:t>
            </w:r>
          </w:p>
        </w:tc>
        <w:tc>
          <w:tcPr>
            <w:tcW w:w="495" w:type="dxa"/>
            <w:vAlign w:val="center"/>
          </w:tcPr>
          <w:p w14:paraId="486BAE04" w14:textId="77777777" w:rsidR="005C2483" w:rsidRPr="008F7F1C" w:rsidRDefault="005C2483" w:rsidP="005C2483">
            <w:pPr>
              <w:spacing w:line="360" w:lineRule="auto"/>
              <w:jc w:val="center"/>
              <w:rPr>
                <w:rFonts w:ascii="Times New Roman" w:hAnsi="Times New Roman"/>
                <w:lang w:val="uk-UA"/>
              </w:rPr>
            </w:pPr>
            <w:r w:rsidRPr="008F7F1C">
              <w:rPr>
                <w:rFonts w:ascii="Times New Roman" w:hAnsi="Times New Roman"/>
                <w:lang w:val="uk-UA"/>
              </w:rPr>
              <w:t>+</w:t>
            </w:r>
          </w:p>
        </w:tc>
        <w:tc>
          <w:tcPr>
            <w:tcW w:w="495" w:type="dxa"/>
            <w:vAlign w:val="center"/>
          </w:tcPr>
          <w:p w14:paraId="65FFAB9D" w14:textId="77777777" w:rsidR="005C2483" w:rsidRPr="008F7F1C" w:rsidRDefault="005C2483" w:rsidP="005C2483">
            <w:pPr>
              <w:spacing w:line="360" w:lineRule="auto"/>
              <w:jc w:val="center"/>
              <w:rPr>
                <w:rFonts w:ascii="Times New Roman" w:hAnsi="Times New Roman"/>
                <w:lang w:val="uk-UA"/>
              </w:rPr>
            </w:pPr>
            <w:r w:rsidRPr="008F7F1C">
              <w:rPr>
                <w:rFonts w:ascii="Times New Roman" w:hAnsi="Times New Roman"/>
                <w:lang w:val="uk-UA"/>
              </w:rPr>
              <w:t>+</w:t>
            </w:r>
          </w:p>
        </w:tc>
        <w:tc>
          <w:tcPr>
            <w:tcW w:w="519" w:type="dxa"/>
            <w:vAlign w:val="center"/>
          </w:tcPr>
          <w:p w14:paraId="1C678FE9" w14:textId="77777777" w:rsidR="005C2483" w:rsidRPr="008F7F1C" w:rsidRDefault="005C2483" w:rsidP="005C2483">
            <w:pPr>
              <w:spacing w:line="360" w:lineRule="auto"/>
              <w:jc w:val="center"/>
              <w:rPr>
                <w:rFonts w:ascii="Times New Roman" w:hAnsi="Times New Roman"/>
                <w:lang w:val="uk-UA"/>
              </w:rPr>
            </w:pPr>
            <w:r w:rsidRPr="008F7F1C">
              <w:rPr>
                <w:rFonts w:ascii="Times New Roman" w:hAnsi="Times New Roman"/>
                <w:lang w:val="uk-UA"/>
              </w:rPr>
              <w:t>+</w:t>
            </w:r>
          </w:p>
        </w:tc>
        <w:tc>
          <w:tcPr>
            <w:tcW w:w="519" w:type="dxa"/>
            <w:vAlign w:val="center"/>
          </w:tcPr>
          <w:p w14:paraId="4C08AA5F" w14:textId="77777777" w:rsidR="005C2483" w:rsidRPr="008F7F1C" w:rsidRDefault="005C2483" w:rsidP="005C2483">
            <w:pPr>
              <w:spacing w:line="360" w:lineRule="auto"/>
              <w:jc w:val="center"/>
              <w:rPr>
                <w:rFonts w:ascii="Times New Roman" w:hAnsi="Times New Roman"/>
                <w:lang w:val="uk-UA"/>
              </w:rPr>
            </w:pPr>
            <w:r w:rsidRPr="008F7F1C">
              <w:rPr>
                <w:rFonts w:ascii="Times New Roman" w:hAnsi="Times New Roman"/>
                <w:lang w:val="uk-UA"/>
              </w:rPr>
              <w:t>+</w:t>
            </w:r>
          </w:p>
        </w:tc>
        <w:tc>
          <w:tcPr>
            <w:tcW w:w="519" w:type="dxa"/>
            <w:vAlign w:val="center"/>
          </w:tcPr>
          <w:p w14:paraId="037CD85B" w14:textId="77777777" w:rsidR="005C2483" w:rsidRPr="008F7F1C" w:rsidRDefault="005C2483" w:rsidP="005C2483">
            <w:pPr>
              <w:spacing w:line="360" w:lineRule="auto"/>
              <w:jc w:val="center"/>
              <w:rPr>
                <w:rFonts w:ascii="Times New Roman" w:hAnsi="Times New Roman"/>
                <w:lang w:val="uk-UA"/>
              </w:rPr>
            </w:pPr>
            <w:r w:rsidRPr="008F7F1C">
              <w:rPr>
                <w:rFonts w:ascii="Times New Roman" w:hAnsi="Times New Roman"/>
                <w:lang w:val="uk-UA"/>
              </w:rPr>
              <w:t>+</w:t>
            </w:r>
          </w:p>
        </w:tc>
        <w:tc>
          <w:tcPr>
            <w:tcW w:w="519" w:type="dxa"/>
            <w:vAlign w:val="center"/>
          </w:tcPr>
          <w:p w14:paraId="6784C65D" w14:textId="77777777" w:rsidR="005C2483" w:rsidRPr="008F7F1C" w:rsidRDefault="005C2483" w:rsidP="005C2483">
            <w:pPr>
              <w:spacing w:line="360" w:lineRule="auto"/>
              <w:jc w:val="center"/>
              <w:rPr>
                <w:rFonts w:ascii="Times New Roman" w:hAnsi="Times New Roman"/>
                <w:lang w:val="uk-UA"/>
              </w:rPr>
            </w:pPr>
            <w:r w:rsidRPr="008F7F1C">
              <w:rPr>
                <w:rFonts w:ascii="Times New Roman" w:hAnsi="Times New Roman"/>
                <w:lang w:val="uk-UA"/>
              </w:rPr>
              <w:t>+</w:t>
            </w:r>
          </w:p>
        </w:tc>
        <w:tc>
          <w:tcPr>
            <w:tcW w:w="519" w:type="dxa"/>
            <w:vAlign w:val="center"/>
          </w:tcPr>
          <w:p w14:paraId="6BBADD89" w14:textId="77777777" w:rsidR="005C2483" w:rsidRPr="008F7F1C" w:rsidRDefault="005C2483" w:rsidP="005C2483">
            <w:pPr>
              <w:spacing w:line="360" w:lineRule="auto"/>
              <w:jc w:val="center"/>
              <w:rPr>
                <w:rFonts w:ascii="Times New Roman" w:hAnsi="Times New Roman"/>
                <w:lang w:val="uk-UA"/>
              </w:rPr>
            </w:pPr>
            <w:r w:rsidRPr="008F7F1C">
              <w:rPr>
                <w:rFonts w:ascii="Times New Roman" w:hAnsi="Times New Roman"/>
                <w:lang w:val="uk-UA"/>
              </w:rPr>
              <w:t>+</w:t>
            </w:r>
          </w:p>
        </w:tc>
      </w:tr>
      <w:tr w:rsidR="005C2483" w14:paraId="0A48DBFC" w14:textId="77777777" w:rsidTr="00042447">
        <w:trPr>
          <w:trHeight w:val="223"/>
        </w:trPr>
        <w:tc>
          <w:tcPr>
            <w:tcW w:w="2349" w:type="dxa"/>
          </w:tcPr>
          <w:p w14:paraId="5C8D262C" w14:textId="77777777" w:rsidR="005C2483" w:rsidRDefault="005C2483" w:rsidP="005C2483">
            <w:pPr>
              <w:spacing w:line="360" w:lineRule="auto"/>
              <w:jc w:val="both"/>
              <w:rPr>
                <w:rFonts w:ascii="Times New Roman" w:hAnsi="Times New Roman"/>
                <w:lang w:val="uk-UA"/>
              </w:rPr>
            </w:pPr>
            <w:r>
              <w:rPr>
                <w:rFonts w:ascii="Times New Roman" w:hAnsi="Times New Roman"/>
                <w:lang w:val="uk-UA"/>
              </w:rPr>
              <w:t xml:space="preserve"> - те саме, з тягарем;</w:t>
            </w:r>
          </w:p>
        </w:tc>
        <w:tc>
          <w:tcPr>
            <w:tcW w:w="796" w:type="dxa"/>
            <w:vAlign w:val="center"/>
          </w:tcPr>
          <w:p w14:paraId="2DFE5867" w14:textId="77777777" w:rsidR="005C2483" w:rsidRDefault="005C2483" w:rsidP="005C2483">
            <w:pPr>
              <w:spacing w:line="360" w:lineRule="auto"/>
              <w:jc w:val="center"/>
              <w:rPr>
                <w:rFonts w:ascii="Times New Roman" w:hAnsi="Times New Roman"/>
                <w:lang w:val="uk-UA"/>
              </w:rPr>
            </w:pPr>
          </w:p>
        </w:tc>
        <w:tc>
          <w:tcPr>
            <w:tcW w:w="797" w:type="dxa"/>
            <w:vAlign w:val="center"/>
          </w:tcPr>
          <w:p w14:paraId="119228E9" w14:textId="77777777" w:rsidR="005C2483" w:rsidRDefault="005C2483" w:rsidP="005C2483">
            <w:pPr>
              <w:spacing w:line="360" w:lineRule="auto"/>
              <w:jc w:val="center"/>
              <w:rPr>
                <w:rFonts w:ascii="Times New Roman" w:hAnsi="Times New Roman"/>
                <w:lang w:val="uk-UA"/>
              </w:rPr>
            </w:pPr>
            <w:r>
              <w:rPr>
                <w:rFonts w:ascii="Times New Roman" w:hAnsi="Times New Roman"/>
                <w:lang w:val="uk-UA"/>
              </w:rPr>
              <w:t>+</w:t>
            </w:r>
          </w:p>
        </w:tc>
        <w:tc>
          <w:tcPr>
            <w:tcW w:w="796" w:type="dxa"/>
            <w:vAlign w:val="center"/>
          </w:tcPr>
          <w:p w14:paraId="2F381CAE" w14:textId="77777777" w:rsidR="005C2483" w:rsidRDefault="005C2483" w:rsidP="005C2483">
            <w:pPr>
              <w:spacing w:line="360" w:lineRule="auto"/>
              <w:jc w:val="center"/>
              <w:rPr>
                <w:rFonts w:ascii="Times New Roman" w:hAnsi="Times New Roman"/>
                <w:lang w:val="uk-UA"/>
              </w:rPr>
            </w:pPr>
          </w:p>
        </w:tc>
        <w:tc>
          <w:tcPr>
            <w:tcW w:w="797" w:type="dxa"/>
            <w:vAlign w:val="center"/>
          </w:tcPr>
          <w:p w14:paraId="16B1153B" w14:textId="77777777" w:rsidR="005C2483" w:rsidRDefault="005C2483" w:rsidP="005C2483">
            <w:pPr>
              <w:spacing w:line="360" w:lineRule="auto"/>
              <w:jc w:val="center"/>
              <w:rPr>
                <w:rFonts w:ascii="Times New Roman" w:hAnsi="Times New Roman"/>
                <w:lang w:val="uk-UA"/>
              </w:rPr>
            </w:pPr>
          </w:p>
        </w:tc>
        <w:tc>
          <w:tcPr>
            <w:tcW w:w="495" w:type="dxa"/>
            <w:vAlign w:val="center"/>
          </w:tcPr>
          <w:p w14:paraId="22883FFE" w14:textId="77777777" w:rsidR="005C2483" w:rsidRDefault="005C2483" w:rsidP="005C2483">
            <w:pPr>
              <w:spacing w:line="360" w:lineRule="auto"/>
              <w:jc w:val="center"/>
              <w:rPr>
                <w:rFonts w:ascii="Times New Roman" w:hAnsi="Times New Roman"/>
                <w:lang w:val="uk-UA"/>
              </w:rPr>
            </w:pPr>
            <w:r>
              <w:rPr>
                <w:rFonts w:ascii="Times New Roman" w:hAnsi="Times New Roman"/>
                <w:lang w:val="uk-UA"/>
              </w:rPr>
              <w:t>+</w:t>
            </w:r>
          </w:p>
        </w:tc>
        <w:tc>
          <w:tcPr>
            <w:tcW w:w="495" w:type="dxa"/>
            <w:vAlign w:val="center"/>
          </w:tcPr>
          <w:p w14:paraId="600BB8A8" w14:textId="77777777" w:rsidR="005C2483" w:rsidRDefault="005C2483" w:rsidP="005C2483">
            <w:pPr>
              <w:spacing w:line="360" w:lineRule="auto"/>
              <w:jc w:val="center"/>
              <w:rPr>
                <w:rFonts w:ascii="Times New Roman" w:hAnsi="Times New Roman"/>
                <w:lang w:val="uk-UA"/>
              </w:rPr>
            </w:pPr>
            <w:r>
              <w:rPr>
                <w:rFonts w:ascii="Times New Roman" w:hAnsi="Times New Roman"/>
                <w:lang w:val="uk-UA"/>
              </w:rPr>
              <w:t>+</w:t>
            </w:r>
          </w:p>
        </w:tc>
        <w:tc>
          <w:tcPr>
            <w:tcW w:w="495" w:type="dxa"/>
            <w:vAlign w:val="center"/>
          </w:tcPr>
          <w:p w14:paraId="3CB7E683" w14:textId="77777777" w:rsidR="005C2483" w:rsidRDefault="005C2483" w:rsidP="005C2483">
            <w:pPr>
              <w:spacing w:line="360" w:lineRule="auto"/>
              <w:jc w:val="center"/>
              <w:rPr>
                <w:rFonts w:ascii="Times New Roman" w:hAnsi="Times New Roman"/>
                <w:lang w:val="uk-UA"/>
              </w:rPr>
            </w:pPr>
            <w:r>
              <w:rPr>
                <w:rFonts w:ascii="Times New Roman" w:hAnsi="Times New Roman"/>
                <w:lang w:val="uk-UA"/>
              </w:rPr>
              <w:t>+</w:t>
            </w:r>
          </w:p>
        </w:tc>
        <w:tc>
          <w:tcPr>
            <w:tcW w:w="519" w:type="dxa"/>
            <w:vAlign w:val="center"/>
          </w:tcPr>
          <w:p w14:paraId="7613157D" w14:textId="77777777" w:rsidR="005C2483" w:rsidRDefault="005C2483" w:rsidP="005C2483">
            <w:pPr>
              <w:spacing w:line="360" w:lineRule="auto"/>
              <w:jc w:val="center"/>
              <w:rPr>
                <w:rFonts w:ascii="Times New Roman" w:hAnsi="Times New Roman"/>
                <w:lang w:val="uk-UA"/>
              </w:rPr>
            </w:pPr>
            <w:r>
              <w:rPr>
                <w:rFonts w:ascii="Times New Roman" w:hAnsi="Times New Roman"/>
                <w:lang w:val="uk-UA"/>
              </w:rPr>
              <w:t>+</w:t>
            </w:r>
          </w:p>
        </w:tc>
        <w:tc>
          <w:tcPr>
            <w:tcW w:w="519" w:type="dxa"/>
            <w:vAlign w:val="center"/>
          </w:tcPr>
          <w:p w14:paraId="552C5DCF" w14:textId="77777777" w:rsidR="005C2483" w:rsidRDefault="005C2483" w:rsidP="005C2483">
            <w:pPr>
              <w:spacing w:line="360" w:lineRule="auto"/>
              <w:jc w:val="center"/>
              <w:rPr>
                <w:rFonts w:ascii="Times New Roman" w:hAnsi="Times New Roman"/>
                <w:lang w:val="uk-UA"/>
              </w:rPr>
            </w:pPr>
            <w:r>
              <w:rPr>
                <w:rFonts w:ascii="Times New Roman" w:hAnsi="Times New Roman"/>
                <w:lang w:val="uk-UA"/>
              </w:rPr>
              <w:t>+</w:t>
            </w:r>
          </w:p>
        </w:tc>
        <w:tc>
          <w:tcPr>
            <w:tcW w:w="519" w:type="dxa"/>
            <w:vAlign w:val="center"/>
          </w:tcPr>
          <w:p w14:paraId="2217C2B7" w14:textId="77777777" w:rsidR="005C2483" w:rsidRDefault="005C2483" w:rsidP="005C2483">
            <w:pPr>
              <w:spacing w:line="360" w:lineRule="auto"/>
              <w:jc w:val="center"/>
              <w:rPr>
                <w:rFonts w:ascii="Times New Roman" w:hAnsi="Times New Roman"/>
                <w:lang w:val="uk-UA"/>
              </w:rPr>
            </w:pPr>
            <w:r>
              <w:rPr>
                <w:rFonts w:ascii="Times New Roman" w:hAnsi="Times New Roman"/>
                <w:lang w:val="uk-UA"/>
              </w:rPr>
              <w:t>+</w:t>
            </w:r>
          </w:p>
        </w:tc>
        <w:tc>
          <w:tcPr>
            <w:tcW w:w="519" w:type="dxa"/>
            <w:vAlign w:val="center"/>
          </w:tcPr>
          <w:p w14:paraId="0495AB45" w14:textId="77777777" w:rsidR="005C2483" w:rsidRDefault="005C2483" w:rsidP="005C2483">
            <w:pPr>
              <w:spacing w:line="360" w:lineRule="auto"/>
              <w:jc w:val="center"/>
              <w:rPr>
                <w:rFonts w:ascii="Times New Roman" w:hAnsi="Times New Roman"/>
                <w:lang w:val="uk-UA"/>
              </w:rPr>
            </w:pPr>
            <w:r>
              <w:rPr>
                <w:rFonts w:ascii="Times New Roman" w:hAnsi="Times New Roman"/>
                <w:lang w:val="uk-UA"/>
              </w:rPr>
              <w:t>+</w:t>
            </w:r>
          </w:p>
        </w:tc>
        <w:tc>
          <w:tcPr>
            <w:tcW w:w="519" w:type="dxa"/>
            <w:vAlign w:val="center"/>
          </w:tcPr>
          <w:p w14:paraId="7CD81FCC" w14:textId="77777777" w:rsidR="005C2483" w:rsidRDefault="005C2483" w:rsidP="005C2483">
            <w:pPr>
              <w:spacing w:line="360" w:lineRule="auto"/>
              <w:jc w:val="center"/>
              <w:rPr>
                <w:rFonts w:ascii="Times New Roman" w:hAnsi="Times New Roman"/>
                <w:lang w:val="uk-UA"/>
              </w:rPr>
            </w:pPr>
            <w:r>
              <w:rPr>
                <w:rFonts w:ascii="Times New Roman" w:hAnsi="Times New Roman"/>
                <w:lang w:val="uk-UA"/>
              </w:rPr>
              <w:t>+</w:t>
            </w:r>
          </w:p>
        </w:tc>
      </w:tr>
      <w:tr w:rsidR="005C2483" w14:paraId="260093F0" w14:textId="77777777" w:rsidTr="00042447">
        <w:trPr>
          <w:trHeight w:val="909"/>
        </w:trPr>
        <w:tc>
          <w:tcPr>
            <w:tcW w:w="2349" w:type="dxa"/>
          </w:tcPr>
          <w:p w14:paraId="282C043A" w14:textId="77777777" w:rsidR="005C2483" w:rsidRDefault="005C2483" w:rsidP="005C2483">
            <w:pPr>
              <w:spacing w:line="360" w:lineRule="auto"/>
              <w:jc w:val="both"/>
              <w:rPr>
                <w:rFonts w:ascii="Times New Roman" w:hAnsi="Times New Roman"/>
                <w:lang w:val="uk-UA"/>
              </w:rPr>
            </w:pPr>
            <w:r>
              <w:rPr>
                <w:rFonts w:ascii="Times New Roman" w:hAnsi="Times New Roman"/>
                <w:lang w:val="uk-UA"/>
              </w:rPr>
              <w:t>- згинання розгинання рук у висі з двома зупинками і фіксацією суглобних кутів (5с):</w:t>
            </w:r>
          </w:p>
        </w:tc>
        <w:tc>
          <w:tcPr>
            <w:tcW w:w="796" w:type="dxa"/>
            <w:vAlign w:val="center"/>
          </w:tcPr>
          <w:p w14:paraId="3BAAE8F5" w14:textId="77777777" w:rsidR="005C2483" w:rsidRDefault="005C2483" w:rsidP="005C2483">
            <w:pPr>
              <w:spacing w:line="360" w:lineRule="auto"/>
              <w:jc w:val="center"/>
              <w:rPr>
                <w:rFonts w:ascii="Times New Roman" w:hAnsi="Times New Roman"/>
                <w:lang w:val="uk-UA"/>
              </w:rPr>
            </w:pPr>
          </w:p>
        </w:tc>
        <w:tc>
          <w:tcPr>
            <w:tcW w:w="797" w:type="dxa"/>
            <w:vAlign w:val="center"/>
          </w:tcPr>
          <w:p w14:paraId="26B7C836" w14:textId="77777777" w:rsidR="005C2483" w:rsidRDefault="005C2483" w:rsidP="005C2483">
            <w:pPr>
              <w:spacing w:line="360" w:lineRule="auto"/>
              <w:jc w:val="center"/>
              <w:rPr>
                <w:rFonts w:ascii="Times New Roman" w:hAnsi="Times New Roman"/>
                <w:lang w:val="uk-UA"/>
              </w:rPr>
            </w:pPr>
          </w:p>
        </w:tc>
        <w:tc>
          <w:tcPr>
            <w:tcW w:w="796" w:type="dxa"/>
            <w:vAlign w:val="center"/>
          </w:tcPr>
          <w:p w14:paraId="738884D9" w14:textId="77777777" w:rsidR="005C2483" w:rsidRDefault="005C2483" w:rsidP="005C2483">
            <w:pPr>
              <w:spacing w:line="360" w:lineRule="auto"/>
              <w:jc w:val="center"/>
              <w:rPr>
                <w:rFonts w:ascii="Times New Roman" w:hAnsi="Times New Roman"/>
                <w:lang w:val="uk-UA"/>
              </w:rPr>
            </w:pPr>
            <w:r>
              <w:rPr>
                <w:rFonts w:ascii="Times New Roman" w:hAnsi="Times New Roman"/>
                <w:lang w:val="uk-UA"/>
              </w:rPr>
              <w:t>+</w:t>
            </w:r>
          </w:p>
        </w:tc>
        <w:tc>
          <w:tcPr>
            <w:tcW w:w="797" w:type="dxa"/>
            <w:vAlign w:val="center"/>
          </w:tcPr>
          <w:p w14:paraId="575D72BD" w14:textId="77777777" w:rsidR="005C2483" w:rsidRDefault="005C2483" w:rsidP="005C2483">
            <w:pPr>
              <w:spacing w:line="360" w:lineRule="auto"/>
              <w:jc w:val="center"/>
              <w:rPr>
                <w:rFonts w:ascii="Times New Roman" w:hAnsi="Times New Roman"/>
                <w:lang w:val="uk-UA"/>
              </w:rPr>
            </w:pPr>
          </w:p>
        </w:tc>
        <w:tc>
          <w:tcPr>
            <w:tcW w:w="495" w:type="dxa"/>
            <w:vAlign w:val="center"/>
          </w:tcPr>
          <w:p w14:paraId="3707AAE1" w14:textId="77777777" w:rsidR="005C2483" w:rsidRDefault="005C2483" w:rsidP="005C2483">
            <w:pPr>
              <w:spacing w:line="360" w:lineRule="auto"/>
              <w:jc w:val="center"/>
              <w:rPr>
                <w:rFonts w:ascii="Times New Roman" w:hAnsi="Times New Roman"/>
                <w:lang w:val="uk-UA"/>
              </w:rPr>
            </w:pPr>
            <w:r>
              <w:rPr>
                <w:rFonts w:ascii="Times New Roman" w:hAnsi="Times New Roman"/>
                <w:lang w:val="uk-UA"/>
              </w:rPr>
              <w:t>+</w:t>
            </w:r>
          </w:p>
        </w:tc>
        <w:tc>
          <w:tcPr>
            <w:tcW w:w="495" w:type="dxa"/>
            <w:vAlign w:val="center"/>
          </w:tcPr>
          <w:p w14:paraId="3C335AFF" w14:textId="77777777" w:rsidR="005C2483" w:rsidRDefault="005C2483" w:rsidP="005C2483">
            <w:pPr>
              <w:spacing w:line="360" w:lineRule="auto"/>
              <w:jc w:val="center"/>
              <w:rPr>
                <w:rFonts w:ascii="Times New Roman" w:hAnsi="Times New Roman"/>
                <w:lang w:val="uk-UA"/>
              </w:rPr>
            </w:pPr>
            <w:r>
              <w:rPr>
                <w:rFonts w:ascii="Times New Roman" w:hAnsi="Times New Roman"/>
                <w:lang w:val="uk-UA"/>
              </w:rPr>
              <w:t>+</w:t>
            </w:r>
          </w:p>
        </w:tc>
        <w:tc>
          <w:tcPr>
            <w:tcW w:w="495" w:type="dxa"/>
            <w:vAlign w:val="center"/>
          </w:tcPr>
          <w:p w14:paraId="1936B9A3" w14:textId="77777777" w:rsidR="005C2483" w:rsidRDefault="005C2483" w:rsidP="005C2483">
            <w:pPr>
              <w:spacing w:line="360" w:lineRule="auto"/>
              <w:jc w:val="center"/>
              <w:rPr>
                <w:rFonts w:ascii="Times New Roman" w:hAnsi="Times New Roman"/>
                <w:lang w:val="uk-UA"/>
              </w:rPr>
            </w:pPr>
            <w:r>
              <w:rPr>
                <w:rFonts w:ascii="Times New Roman" w:hAnsi="Times New Roman"/>
                <w:lang w:val="uk-UA"/>
              </w:rPr>
              <w:t>+</w:t>
            </w:r>
          </w:p>
        </w:tc>
        <w:tc>
          <w:tcPr>
            <w:tcW w:w="519" w:type="dxa"/>
            <w:vAlign w:val="center"/>
          </w:tcPr>
          <w:p w14:paraId="637C6340" w14:textId="77777777" w:rsidR="005C2483" w:rsidRDefault="005C2483" w:rsidP="005C2483">
            <w:pPr>
              <w:spacing w:line="360" w:lineRule="auto"/>
              <w:jc w:val="center"/>
              <w:rPr>
                <w:rFonts w:ascii="Times New Roman" w:hAnsi="Times New Roman"/>
                <w:lang w:val="uk-UA"/>
              </w:rPr>
            </w:pPr>
            <w:r>
              <w:rPr>
                <w:rFonts w:ascii="Times New Roman" w:hAnsi="Times New Roman"/>
                <w:lang w:val="uk-UA"/>
              </w:rPr>
              <w:t>+</w:t>
            </w:r>
          </w:p>
        </w:tc>
        <w:tc>
          <w:tcPr>
            <w:tcW w:w="519" w:type="dxa"/>
            <w:vAlign w:val="center"/>
          </w:tcPr>
          <w:p w14:paraId="35F88191" w14:textId="77777777" w:rsidR="005C2483" w:rsidRDefault="005C2483" w:rsidP="005C2483">
            <w:pPr>
              <w:spacing w:line="360" w:lineRule="auto"/>
              <w:jc w:val="center"/>
              <w:rPr>
                <w:rFonts w:ascii="Times New Roman" w:hAnsi="Times New Roman"/>
                <w:lang w:val="uk-UA"/>
              </w:rPr>
            </w:pPr>
            <w:r>
              <w:rPr>
                <w:rFonts w:ascii="Times New Roman" w:hAnsi="Times New Roman"/>
                <w:lang w:val="uk-UA"/>
              </w:rPr>
              <w:t>+</w:t>
            </w:r>
          </w:p>
        </w:tc>
        <w:tc>
          <w:tcPr>
            <w:tcW w:w="519" w:type="dxa"/>
            <w:vAlign w:val="center"/>
          </w:tcPr>
          <w:p w14:paraId="198F600F" w14:textId="77777777" w:rsidR="005C2483" w:rsidRDefault="005C2483" w:rsidP="005C2483">
            <w:pPr>
              <w:spacing w:line="360" w:lineRule="auto"/>
              <w:jc w:val="center"/>
              <w:rPr>
                <w:rFonts w:ascii="Times New Roman" w:hAnsi="Times New Roman"/>
                <w:lang w:val="uk-UA"/>
              </w:rPr>
            </w:pPr>
            <w:r>
              <w:rPr>
                <w:rFonts w:ascii="Times New Roman" w:hAnsi="Times New Roman"/>
                <w:lang w:val="uk-UA"/>
              </w:rPr>
              <w:t>+</w:t>
            </w:r>
          </w:p>
        </w:tc>
        <w:tc>
          <w:tcPr>
            <w:tcW w:w="519" w:type="dxa"/>
            <w:vAlign w:val="center"/>
          </w:tcPr>
          <w:p w14:paraId="2C64E4C2" w14:textId="77777777" w:rsidR="005C2483" w:rsidRDefault="005C2483" w:rsidP="005C2483">
            <w:pPr>
              <w:spacing w:line="360" w:lineRule="auto"/>
              <w:jc w:val="center"/>
              <w:rPr>
                <w:rFonts w:ascii="Times New Roman" w:hAnsi="Times New Roman"/>
                <w:lang w:val="uk-UA"/>
              </w:rPr>
            </w:pPr>
            <w:r>
              <w:rPr>
                <w:rFonts w:ascii="Times New Roman" w:hAnsi="Times New Roman"/>
                <w:lang w:val="uk-UA"/>
              </w:rPr>
              <w:t>+</w:t>
            </w:r>
          </w:p>
        </w:tc>
        <w:tc>
          <w:tcPr>
            <w:tcW w:w="519" w:type="dxa"/>
            <w:vAlign w:val="center"/>
          </w:tcPr>
          <w:p w14:paraId="35A8C0FE" w14:textId="77777777" w:rsidR="005C2483" w:rsidRDefault="005C2483" w:rsidP="005C2483">
            <w:pPr>
              <w:spacing w:line="360" w:lineRule="auto"/>
              <w:jc w:val="center"/>
              <w:rPr>
                <w:rFonts w:ascii="Times New Roman" w:hAnsi="Times New Roman"/>
                <w:lang w:val="uk-UA"/>
              </w:rPr>
            </w:pPr>
            <w:r>
              <w:rPr>
                <w:rFonts w:ascii="Times New Roman" w:hAnsi="Times New Roman"/>
                <w:lang w:val="uk-UA"/>
              </w:rPr>
              <w:t>+</w:t>
            </w:r>
          </w:p>
        </w:tc>
      </w:tr>
      <w:tr w:rsidR="005C2483" w14:paraId="66C70A38" w14:textId="77777777" w:rsidTr="00042447">
        <w:trPr>
          <w:trHeight w:val="462"/>
        </w:trPr>
        <w:tc>
          <w:tcPr>
            <w:tcW w:w="2349" w:type="dxa"/>
          </w:tcPr>
          <w:p w14:paraId="7F38127C" w14:textId="77777777" w:rsidR="005C2483" w:rsidRDefault="005C2483" w:rsidP="005C2483">
            <w:pPr>
              <w:spacing w:line="360" w:lineRule="auto"/>
              <w:jc w:val="both"/>
              <w:rPr>
                <w:rFonts w:ascii="Times New Roman" w:hAnsi="Times New Roman"/>
                <w:lang w:val="uk-UA"/>
              </w:rPr>
            </w:pPr>
            <w:r>
              <w:rPr>
                <w:rFonts w:ascii="Times New Roman" w:hAnsi="Times New Roman"/>
                <w:lang w:val="uk-UA"/>
              </w:rPr>
              <w:t>- згинання розгинання рук в упорі на брусах;</w:t>
            </w:r>
          </w:p>
        </w:tc>
        <w:tc>
          <w:tcPr>
            <w:tcW w:w="796" w:type="dxa"/>
            <w:vAlign w:val="center"/>
          </w:tcPr>
          <w:p w14:paraId="252A1702" w14:textId="77777777" w:rsidR="005C2483" w:rsidRDefault="005C2483" w:rsidP="005C2483">
            <w:pPr>
              <w:spacing w:line="360" w:lineRule="auto"/>
              <w:jc w:val="center"/>
              <w:rPr>
                <w:rFonts w:ascii="Times New Roman" w:hAnsi="Times New Roman"/>
                <w:lang w:val="uk-UA"/>
              </w:rPr>
            </w:pPr>
            <w:r>
              <w:rPr>
                <w:rFonts w:ascii="Times New Roman" w:hAnsi="Times New Roman"/>
                <w:lang w:val="uk-UA"/>
              </w:rPr>
              <w:t>+</w:t>
            </w:r>
          </w:p>
        </w:tc>
        <w:tc>
          <w:tcPr>
            <w:tcW w:w="797" w:type="dxa"/>
            <w:vAlign w:val="center"/>
          </w:tcPr>
          <w:p w14:paraId="5AC17A39" w14:textId="77777777" w:rsidR="005C2483" w:rsidRDefault="005C2483" w:rsidP="005C2483">
            <w:pPr>
              <w:spacing w:line="360" w:lineRule="auto"/>
              <w:jc w:val="center"/>
              <w:rPr>
                <w:rFonts w:ascii="Times New Roman" w:hAnsi="Times New Roman"/>
                <w:lang w:val="uk-UA"/>
              </w:rPr>
            </w:pPr>
            <w:r>
              <w:rPr>
                <w:rFonts w:ascii="Times New Roman" w:hAnsi="Times New Roman"/>
                <w:lang w:val="uk-UA"/>
              </w:rPr>
              <w:t>+</w:t>
            </w:r>
          </w:p>
        </w:tc>
        <w:tc>
          <w:tcPr>
            <w:tcW w:w="796" w:type="dxa"/>
            <w:vAlign w:val="center"/>
          </w:tcPr>
          <w:p w14:paraId="4B7AB605" w14:textId="77777777" w:rsidR="005C2483" w:rsidRDefault="005C2483" w:rsidP="005C2483">
            <w:pPr>
              <w:spacing w:line="360" w:lineRule="auto"/>
              <w:jc w:val="center"/>
              <w:rPr>
                <w:rFonts w:ascii="Times New Roman" w:hAnsi="Times New Roman"/>
                <w:lang w:val="uk-UA"/>
              </w:rPr>
            </w:pPr>
          </w:p>
        </w:tc>
        <w:tc>
          <w:tcPr>
            <w:tcW w:w="797" w:type="dxa"/>
            <w:vAlign w:val="center"/>
          </w:tcPr>
          <w:p w14:paraId="3DA5CB70" w14:textId="77777777" w:rsidR="005C2483" w:rsidRDefault="005C2483" w:rsidP="005C2483">
            <w:pPr>
              <w:spacing w:line="360" w:lineRule="auto"/>
              <w:jc w:val="center"/>
              <w:rPr>
                <w:rFonts w:ascii="Times New Roman" w:hAnsi="Times New Roman"/>
                <w:lang w:val="uk-UA"/>
              </w:rPr>
            </w:pPr>
            <w:r>
              <w:rPr>
                <w:rFonts w:ascii="Times New Roman" w:hAnsi="Times New Roman"/>
                <w:lang w:val="uk-UA"/>
              </w:rPr>
              <w:t>+</w:t>
            </w:r>
          </w:p>
        </w:tc>
        <w:tc>
          <w:tcPr>
            <w:tcW w:w="495" w:type="dxa"/>
            <w:vAlign w:val="center"/>
          </w:tcPr>
          <w:p w14:paraId="1C7A5790" w14:textId="77777777" w:rsidR="005C2483" w:rsidRDefault="005C2483" w:rsidP="005C2483">
            <w:pPr>
              <w:spacing w:line="360" w:lineRule="auto"/>
              <w:jc w:val="center"/>
              <w:rPr>
                <w:rFonts w:ascii="Times New Roman" w:hAnsi="Times New Roman"/>
                <w:lang w:val="uk-UA"/>
              </w:rPr>
            </w:pPr>
            <w:r>
              <w:rPr>
                <w:rFonts w:ascii="Times New Roman" w:hAnsi="Times New Roman"/>
                <w:lang w:val="uk-UA"/>
              </w:rPr>
              <w:t>+</w:t>
            </w:r>
          </w:p>
        </w:tc>
        <w:tc>
          <w:tcPr>
            <w:tcW w:w="495" w:type="dxa"/>
            <w:vAlign w:val="center"/>
          </w:tcPr>
          <w:p w14:paraId="1C7DFAEB" w14:textId="77777777" w:rsidR="005C2483" w:rsidRDefault="005C2483" w:rsidP="005C2483">
            <w:pPr>
              <w:spacing w:line="360" w:lineRule="auto"/>
              <w:jc w:val="center"/>
              <w:rPr>
                <w:rFonts w:ascii="Times New Roman" w:hAnsi="Times New Roman"/>
                <w:lang w:val="uk-UA"/>
              </w:rPr>
            </w:pPr>
            <w:r>
              <w:rPr>
                <w:rFonts w:ascii="Times New Roman" w:hAnsi="Times New Roman"/>
                <w:lang w:val="uk-UA"/>
              </w:rPr>
              <w:t>+</w:t>
            </w:r>
          </w:p>
        </w:tc>
        <w:tc>
          <w:tcPr>
            <w:tcW w:w="495" w:type="dxa"/>
            <w:vAlign w:val="center"/>
          </w:tcPr>
          <w:p w14:paraId="280FC76A" w14:textId="77777777" w:rsidR="005C2483" w:rsidRDefault="005C2483" w:rsidP="005C2483">
            <w:pPr>
              <w:spacing w:line="360" w:lineRule="auto"/>
              <w:jc w:val="center"/>
              <w:rPr>
                <w:rFonts w:ascii="Times New Roman" w:hAnsi="Times New Roman"/>
                <w:lang w:val="uk-UA"/>
              </w:rPr>
            </w:pPr>
            <w:r>
              <w:rPr>
                <w:rFonts w:ascii="Times New Roman" w:hAnsi="Times New Roman"/>
                <w:lang w:val="uk-UA"/>
              </w:rPr>
              <w:t>+</w:t>
            </w:r>
          </w:p>
        </w:tc>
        <w:tc>
          <w:tcPr>
            <w:tcW w:w="519" w:type="dxa"/>
            <w:vAlign w:val="center"/>
          </w:tcPr>
          <w:p w14:paraId="0061F046" w14:textId="77777777" w:rsidR="005C2483" w:rsidRDefault="005C2483" w:rsidP="005C2483">
            <w:pPr>
              <w:spacing w:line="360" w:lineRule="auto"/>
              <w:jc w:val="center"/>
              <w:rPr>
                <w:rFonts w:ascii="Times New Roman" w:hAnsi="Times New Roman"/>
                <w:lang w:val="uk-UA"/>
              </w:rPr>
            </w:pPr>
            <w:r>
              <w:rPr>
                <w:rFonts w:ascii="Times New Roman" w:hAnsi="Times New Roman"/>
                <w:lang w:val="uk-UA"/>
              </w:rPr>
              <w:t>+</w:t>
            </w:r>
          </w:p>
        </w:tc>
        <w:tc>
          <w:tcPr>
            <w:tcW w:w="519" w:type="dxa"/>
            <w:vAlign w:val="center"/>
          </w:tcPr>
          <w:p w14:paraId="484B5AD6" w14:textId="77777777" w:rsidR="005C2483" w:rsidRDefault="005C2483" w:rsidP="005C2483">
            <w:pPr>
              <w:spacing w:line="360" w:lineRule="auto"/>
              <w:jc w:val="center"/>
              <w:rPr>
                <w:rFonts w:ascii="Times New Roman" w:hAnsi="Times New Roman"/>
                <w:lang w:val="uk-UA"/>
              </w:rPr>
            </w:pPr>
            <w:r>
              <w:rPr>
                <w:rFonts w:ascii="Times New Roman" w:hAnsi="Times New Roman"/>
                <w:lang w:val="uk-UA"/>
              </w:rPr>
              <w:t>+</w:t>
            </w:r>
          </w:p>
        </w:tc>
        <w:tc>
          <w:tcPr>
            <w:tcW w:w="519" w:type="dxa"/>
            <w:vAlign w:val="center"/>
          </w:tcPr>
          <w:p w14:paraId="0DE8A06F" w14:textId="77777777" w:rsidR="005C2483" w:rsidRDefault="005C2483" w:rsidP="005C2483">
            <w:pPr>
              <w:spacing w:line="360" w:lineRule="auto"/>
              <w:jc w:val="center"/>
              <w:rPr>
                <w:rFonts w:ascii="Times New Roman" w:hAnsi="Times New Roman"/>
                <w:lang w:val="uk-UA"/>
              </w:rPr>
            </w:pPr>
            <w:r>
              <w:rPr>
                <w:rFonts w:ascii="Times New Roman" w:hAnsi="Times New Roman"/>
                <w:lang w:val="uk-UA"/>
              </w:rPr>
              <w:t>+</w:t>
            </w:r>
          </w:p>
        </w:tc>
        <w:tc>
          <w:tcPr>
            <w:tcW w:w="519" w:type="dxa"/>
            <w:vAlign w:val="center"/>
          </w:tcPr>
          <w:p w14:paraId="305F7846" w14:textId="77777777" w:rsidR="005C2483" w:rsidRDefault="005C2483" w:rsidP="005C2483">
            <w:pPr>
              <w:spacing w:line="360" w:lineRule="auto"/>
              <w:jc w:val="center"/>
              <w:rPr>
                <w:rFonts w:ascii="Times New Roman" w:hAnsi="Times New Roman"/>
                <w:lang w:val="uk-UA"/>
              </w:rPr>
            </w:pPr>
            <w:r>
              <w:rPr>
                <w:rFonts w:ascii="Times New Roman" w:hAnsi="Times New Roman"/>
                <w:lang w:val="uk-UA"/>
              </w:rPr>
              <w:t>+</w:t>
            </w:r>
          </w:p>
        </w:tc>
        <w:tc>
          <w:tcPr>
            <w:tcW w:w="519" w:type="dxa"/>
            <w:vAlign w:val="center"/>
          </w:tcPr>
          <w:p w14:paraId="5995E6E0" w14:textId="77777777" w:rsidR="005C2483" w:rsidRDefault="005C2483" w:rsidP="005C2483">
            <w:pPr>
              <w:spacing w:line="360" w:lineRule="auto"/>
              <w:jc w:val="center"/>
              <w:rPr>
                <w:rFonts w:ascii="Times New Roman" w:hAnsi="Times New Roman"/>
                <w:lang w:val="uk-UA"/>
              </w:rPr>
            </w:pPr>
            <w:r>
              <w:rPr>
                <w:rFonts w:ascii="Times New Roman" w:hAnsi="Times New Roman"/>
                <w:lang w:val="uk-UA"/>
              </w:rPr>
              <w:t>+</w:t>
            </w:r>
          </w:p>
        </w:tc>
      </w:tr>
      <w:tr w:rsidR="005C2483" w14:paraId="327BA248" w14:textId="77777777" w:rsidTr="00042447">
        <w:trPr>
          <w:trHeight w:val="208"/>
        </w:trPr>
        <w:tc>
          <w:tcPr>
            <w:tcW w:w="2349" w:type="dxa"/>
          </w:tcPr>
          <w:p w14:paraId="7CE0074B" w14:textId="77777777" w:rsidR="005C2483" w:rsidRDefault="005C2483" w:rsidP="005C2483">
            <w:pPr>
              <w:spacing w:line="360" w:lineRule="auto"/>
              <w:jc w:val="both"/>
              <w:rPr>
                <w:rFonts w:ascii="Times New Roman" w:hAnsi="Times New Roman"/>
                <w:lang w:val="uk-UA"/>
              </w:rPr>
            </w:pPr>
            <w:r>
              <w:rPr>
                <w:rFonts w:ascii="Times New Roman" w:hAnsi="Times New Roman"/>
                <w:lang w:val="uk-UA"/>
              </w:rPr>
              <w:t>- те саме, з тягарем;</w:t>
            </w:r>
          </w:p>
        </w:tc>
        <w:tc>
          <w:tcPr>
            <w:tcW w:w="796" w:type="dxa"/>
            <w:vAlign w:val="center"/>
          </w:tcPr>
          <w:p w14:paraId="3984B93D" w14:textId="77777777" w:rsidR="005C2483" w:rsidRDefault="005C2483" w:rsidP="005C2483">
            <w:pPr>
              <w:spacing w:line="360" w:lineRule="auto"/>
              <w:jc w:val="center"/>
              <w:rPr>
                <w:rFonts w:ascii="Times New Roman" w:hAnsi="Times New Roman"/>
                <w:lang w:val="uk-UA"/>
              </w:rPr>
            </w:pPr>
          </w:p>
        </w:tc>
        <w:tc>
          <w:tcPr>
            <w:tcW w:w="797" w:type="dxa"/>
            <w:vAlign w:val="center"/>
          </w:tcPr>
          <w:p w14:paraId="33C32FB4" w14:textId="77777777" w:rsidR="005C2483" w:rsidRDefault="005C2483" w:rsidP="005C2483">
            <w:pPr>
              <w:spacing w:line="360" w:lineRule="auto"/>
              <w:jc w:val="center"/>
              <w:rPr>
                <w:rFonts w:ascii="Times New Roman" w:hAnsi="Times New Roman"/>
                <w:lang w:val="uk-UA"/>
              </w:rPr>
            </w:pPr>
            <w:r>
              <w:rPr>
                <w:rFonts w:ascii="Times New Roman" w:hAnsi="Times New Roman"/>
                <w:lang w:val="uk-UA"/>
              </w:rPr>
              <w:t>+</w:t>
            </w:r>
          </w:p>
        </w:tc>
        <w:tc>
          <w:tcPr>
            <w:tcW w:w="796" w:type="dxa"/>
            <w:vAlign w:val="center"/>
          </w:tcPr>
          <w:p w14:paraId="6209DE5C" w14:textId="77777777" w:rsidR="005C2483" w:rsidRDefault="005C2483" w:rsidP="005C2483">
            <w:pPr>
              <w:spacing w:line="360" w:lineRule="auto"/>
              <w:jc w:val="center"/>
              <w:rPr>
                <w:rFonts w:ascii="Times New Roman" w:hAnsi="Times New Roman"/>
                <w:lang w:val="uk-UA"/>
              </w:rPr>
            </w:pPr>
          </w:p>
        </w:tc>
        <w:tc>
          <w:tcPr>
            <w:tcW w:w="797" w:type="dxa"/>
            <w:vAlign w:val="center"/>
          </w:tcPr>
          <w:p w14:paraId="2FA464B0" w14:textId="77777777" w:rsidR="005C2483" w:rsidRDefault="005C2483" w:rsidP="005C2483">
            <w:pPr>
              <w:spacing w:line="360" w:lineRule="auto"/>
              <w:jc w:val="center"/>
              <w:rPr>
                <w:rFonts w:ascii="Times New Roman" w:hAnsi="Times New Roman"/>
                <w:lang w:val="uk-UA"/>
              </w:rPr>
            </w:pPr>
          </w:p>
        </w:tc>
        <w:tc>
          <w:tcPr>
            <w:tcW w:w="495" w:type="dxa"/>
            <w:vAlign w:val="center"/>
          </w:tcPr>
          <w:p w14:paraId="50B771AD" w14:textId="77777777" w:rsidR="005C2483" w:rsidRDefault="005C2483" w:rsidP="005C2483">
            <w:pPr>
              <w:spacing w:line="360" w:lineRule="auto"/>
              <w:jc w:val="center"/>
              <w:rPr>
                <w:rFonts w:ascii="Times New Roman" w:hAnsi="Times New Roman"/>
                <w:lang w:val="uk-UA"/>
              </w:rPr>
            </w:pPr>
          </w:p>
        </w:tc>
        <w:tc>
          <w:tcPr>
            <w:tcW w:w="495" w:type="dxa"/>
            <w:vAlign w:val="center"/>
          </w:tcPr>
          <w:p w14:paraId="2890ED77" w14:textId="77777777" w:rsidR="005C2483" w:rsidRDefault="005C2483" w:rsidP="005C2483">
            <w:pPr>
              <w:spacing w:line="360" w:lineRule="auto"/>
              <w:jc w:val="center"/>
              <w:rPr>
                <w:rFonts w:ascii="Times New Roman" w:hAnsi="Times New Roman"/>
                <w:lang w:val="uk-UA"/>
              </w:rPr>
            </w:pPr>
          </w:p>
        </w:tc>
        <w:tc>
          <w:tcPr>
            <w:tcW w:w="495" w:type="dxa"/>
            <w:vAlign w:val="center"/>
          </w:tcPr>
          <w:p w14:paraId="5AF2AC1F" w14:textId="77777777" w:rsidR="005C2483" w:rsidRDefault="005C2483" w:rsidP="005C2483">
            <w:pPr>
              <w:spacing w:line="360" w:lineRule="auto"/>
              <w:jc w:val="center"/>
              <w:rPr>
                <w:rFonts w:ascii="Times New Roman" w:hAnsi="Times New Roman"/>
                <w:lang w:val="uk-UA"/>
              </w:rPr>
            </w:pPr>
            <w:r>
              <w:rPr>
                <w:rFonts w:ascii="Times New Roman" w:hAnsi="Times New Roman"/>
                <w:lang w:val="uk-UA"/>
              </w:rPr>
              <w:t>+</w:t>
            </w:r>
          </w:p>
        </w:tc>
        <w:tc>
          <w:tcPr>
            <w:tcW w:w="519" w:type="dxa"/>
            <w:vAlign w:val="center"/>
          </w:tcPr>
          <w:p w14:paraId="2AC1FC73" w14:textId="77777777" w:rsidR="005C2483" w:rsidRDefault="005C2483" w:rsidP="005C2483">
            <w:pPr>
              <w:spacing w:line="360" w:lineRule="auto"/>
              <w:jc w:val="center"/>
              <w:rPr>
                <w:rFonts w:ascii="Times New Roman" w:hAnsi="Times New Roman"/>
                <w:lang w:val="uk-UA"/>
              </w:rPr>
            </w:pPr>
            <w:r>
              <w:rPr>
                <w:rFonts w:ascii="Times New Roman" w:hAnsi="Times New Roman"/>
                <w:lang w:val="uk-UA"/>
              </w:rPr>
              <w:t>+</w:t>
            </w:r>
          </w:p>
        </w:tc>
        <w:tc>
          <w:tcPr>
            <w:tcW w:w="519" w:type="dxa"/>
            <w:vAlign w:val="center"/>
          </w:tcPr>
          <w:p w14:paraId="6EFEA3C9" w14:textId="77777777" w:rsidR="005C2483" w:rsidRDefault="005C2483" w:rsidP="005C2483">
            <w:pPr>
              <w:spacing w:line="360" w:lineRule="auto"/>
              <w:jc w:val="center"/>
              <w:rPr>
                <w:rFonts w:ascii="Times New Roman" w:hAnsi="Times New Roman"/>
                <w:lang w:val="uk-UA"/>
              </w:rPr>
            </w:pPr>
            <w:r>
              <w:rPr>
                <w:rFonts w:ascii="Times New Roman" w:hAnsi="Times New Roman"/>
                <w:lang w:val="uk-UA"/>
              </w:rPr>
              <w:t>+</w:t>
            </w:r>
          </w:p>
        </w:tc>
        <w:tc>
          <w:tcPr>
            <w:tcW w:w="519" w:type="dxa"/>
            <w:vAlign w:val="center"/>
          </w:tcPr>
          <w:p w14:paraId="39DE5852" w14:textId="77777777" w:rsidR="005C2483" w:rsidRDefault="005C2483" w:rsidP="005C2483">
            <w:pPr>
              <w:spacing w:line="360" w:lineRule="auto"/>
              <w:jc w:val="center"/>
              <w:rPr>
                <w:rFonts w:ascii="Times New Roman" w:hAnsi="Times New Roman"/>
                <w:lang w:val="uk-UA"/>
              </w:rPr>
            </w:pPr>
            <w:r>
              <w:rPr>
                <w:rFonts w:ascii="Times New Roman" w:hAnsi="Times New Roman"/>
                <w:lang w:val="uk-UA"/>
              </w:rPr>
              <w:t>+</w:t>
            </w:r>
          </w:p>
        </w:tc>
        <w:tc>
          <w:tcPr>
            <w:tcW w:w="519" w:type="dxa"/>
            <w:vAlign w:val="center"/>
          </w:tcPr>
          <w:p w14:paraId="21EF16D6" w14:textId="77777777" w:rsidR="005C2483" w:rsidRDefault="005C2483" w:rsidP="005C2483">
            <w:pPr>
              <w:spacing w:line="360" w:lineRule="auto"/>
              <w:jc w:val="center"/>
              <w:rPr>
                <w:rFonts w:ascii="Times New Roman" w:hAnsi="Times New Roman"/>
                <w:lang w:val="uk-UA"/>
              </w:rPr>
            </w:pPr>
            <w:r>
              <w:rPr>
                <w:rFonts w:ascii="Times New Roman" w:hAnsi="Times New Roman"/>
                <w:lang w:val="uk-UA"/>
              </w:rPr>
              <w:t>+</w:t>
            </w:r>
          </w:p>
        </w:tc>
        <w:tc>
          <w:tcPr>
            <w:tcW w:w="519" w:type="dxa"/>
            <w:vAlign w:val="center"/>
          </w:tcPr>
          <w:p w14:paraId="6C4BC96F" w14:textId="77777777" w:rsidR="005C2483" w:rsidRDefault="005C2483" w:rsidP="005C2483">
            <w:pPr>
              <w:spacing w:line="360" w:lineRule="auto"/>
              <w:jc w:val="center"/>
              <w:rPr>
                <w:rFonts w:ascii="Times New Roman" w:hAnsi="Times New Roman"/>
                <w:lang w:val="uk-UA"/>
              </w:rPr>
            </w:pPr>
            <w:r>
              <w:rPr>
                <w:rFonts w:ascii="Times New Roman" w:hAnsi="Times New Roman"/>
                <w:lang w:val="uk-UA"/>
              </w:rPr>
              <w:t>+</w:t>
            </w:r>
          </w:p>
        </w:tc>
      </w:tr>
    </w:tbl>
    <w:p w14:paraId="5D2674EF" w14:textId="6232EA7A" w:rsidR="005C2483" w:rsidRDefault="005C2483" w:rsidP="005C2483">
      <w:pPr>
        <w:autoSpaceDE w:val="0"/>
        <w:autoSpaceDN w:val="0"/>
        <w:adjustRightInd w:val="0"/>
        <w:spacing w:line="360" w:lineRule="auto"/>
        <w:ind w:firstLine="708"/>
        <w:jc w:val="both"/>
        <w:rPr>
          <w:rFonts w:ascii="Times New Roman" w:hAnsi="Times New Roman" w:cs="Times New Roman"/>
          <w:b/>
          <w:bCs/>
          <w:sz w:val="28"/>
          <w:szCs w:val="28"/>
          <w:lang w:val="uk-UA"/>
        </w:rPr>
      </w:pPr>
      <w:bookmarkStart w:id="7" w:name="_GoBack"/>
      <w:bookmarkEnd w:id="7"/>
      <w:r w:rsidRPr="00044941">
        <w:rPr>
          <w:rFonts w:ascii="Times New Roman" w:hAnsi="Times New Roman" w:cs="Times New Roman"/>
          <w:b/>
          <w:bCs/>
          <w:sz w:val="28"/>
          <w:szCs w:val="28"/>
          <w:lang w:val="uk-UA"/>
        </w:rPr>
        <w:lastRenderedPageBreak/>
        <w:t>4</w:t>
      </w:r>
      <w:r>
        <w:rPr>
          <w:rFonts w:ascii="Times New Roman" w:hAnsi="Times New Roman" w:cs="Times New Roman"/>
          <w:b/>
          <w:bCs/>
          <w:sz w:val="28"/>
          <w:szCs w:val="28"/>
          <w:lang w:val="uk-UA"/>
        </w:rPr>
        <w:t>.</w:t>
      </w:r>
      <w:r>
        <w:rPr>
          <w:rFonts w:ascii="Times New Roman" w:hAnsi="Times New Roman" w:cs="Times New Roman"/>
          <w:b/>
          <w:bCs/>
          <w:sz w:val="28"/>
          <w:szCs w:val="28"/>
          <w:lang w:val="uk-UA"/>
        </w:rPr>
        <w:tab/>
      </w:r>
      <w:r w:rsidRPr="00044941">
        <w:rPr>
          <w:rFonts w:ascii="Times New Roman" w:hAnsi="Times New Roman" w:cs="Times New Roman"/>
          <w:b/>
          <w:bCs/>
          <w:sz w:val="28"/>
          <w:szCs w:val="28"/>
          <w:lang w:val="uk-UA"/>
        </w:rPr>
        <w:t>Методи розвитку сили</w:t>
      </w:r>
    </w:p>
    <w:p w14:paraId="2760D14A" w14:textId="77777777" w:rsidR="005C2483" w:rsidRDefault="005C2483" w:rsidP="005C2483">
      <w:pPr>
        <w:autoSpaceDE w:val="0"/>
        <w:autoSpaceDN w:val="0"/>
        <w:adjustRightInd w:val="0"/>
        <w:spacing w:line="360" w:lineRule="auto"/>
        <w:jc w:val="both"/>
        <w:rPr>
          <w:rFonts w:ascii="Times New Roman" w:hAnsi="Times New Roman" w:cs="Times New Roman"/>
          <w:b/>
          <w:bCs/>
          <w:sz w:val="28"/>
          <w:szCs w:val="28"/>
          <w:lang w:val="uk-UA"/>
        </w:rPr>
      </w:pPr>
    </w:p>
    <w:p w14:paraId="4849BCE7" w14:textId="77777777" w:rsidR="005C2483" w:rsidRPr="00F57BE8" w:rsidRDefault="005C2483" w:rsidP="005C2483">
      <w:pPr>
        <w:spacing w:line="360" w:lineRule="auto"/>
        <w:jc w:val="both"/>
        <w:rPr>
          <w:rFonts w:ascii="Times New Roman" w:hAnsi="Times New Roman" w:cs="Times New Roman"/>
          <w:b/>
          <w:sz w:val="28"/>
          <w:szCs w:val="28"/>
          <w:lang w:val="uk-UA"/>
        </w:rPr>
      </w:pPr>
    </w:p>
    <w:p w14:paraId="4FE0CC86" w14:textId="77777777" w:rsidR="005C2483" w:rsidRPr="008E1EC6" w:rsidRDefault="005C2483" w:rsidP="005C2483">
      <w:pPr>
        <w:spacing w:line="360" w:lineRule="auto"/>
        <w:ind w:firstLine="708"/>
        <w:jc w:val="both"/>
        <w:rPr>
          <w:rFonts w:ascii="Times New Roman" w:hAnsi="Times New Roman" w:cs="Times New Roman"/>
          <w:sz w:val="28"/>
          <w:szCs w:val="28"/>
          <w:lang w:val="uk-UA"/>
        </w:rPr>
      </w:pPr>
      <w:r w:rsidRPr="008E1EC6">
        <w:rPr>
          <w:rFonts w:ascii="Times New Roman" w:hAnsi="Times New Roman" w:cs="Times New Roman"/>
          <w:sz w:val="28"/>
          <w:szCs w:val="28"/>
          <w:lang w:val="uk-UA"/>
        </w:rPr>
        <w:t>Існують такі методи розвитку сили О. М. Худолій (2007):</w:t>
      </w:r>
    </w:p>
    <w:p w14:paraId="7E130C04" w14:textId="77777777" w:rsidR="005C2483" w:rsidRPr="00F57BE8" w:rsidRDefault="005C2483" w:rsidP="005C2483">
      <w:pPr>
        <w:spacing w:line="360" w:lineRule="auto"/>
        <w:ind w:firstLine="708"/>
        <w:jc w:val="both"/>
        <w:rPr>
          <w:rFonts w:ascii="Times New Roman" w:hAnsi="Times New Roman" w:cs="Times New Roman"/>
          <w:sz w:val="28"/>
          <w:szCs w:val="28"/>
          <w:lang w:val="uk-UA"/>
        </w:rPr>
      </w:pPr>
      <w:r w:rsidRPr="008E1EC6">
        <w:rPr>
          <w:rFonts w:ascii="Times New Roman" w:hAnsi="Times New Roman" w:cs="Times New Roman"/>
          <w:sz w:val="28"/>
          <w:szCs w:val="28"/>
          <w:lang w:val="uk-UA"/>
        </w:rPr>
        <w:t xml:space="preserve">1. </w:t>
      </w:r>
      <w:r w:rsidRPr="008E1EC6">
        <w:rPr>
          <w:rFonts w:ascii="Times New Roman" w:hAnsi="Times New Roman" w:cs="Times New Roman"/>
          <w:i/>
          <w:sz w:val="28"/>
          <w:szCs w:val="28"/>
          <w:lang w:val="uk-UA"/>
        </w:rPr>
        <w:t>Метод повторних зусиль.</w:t>
      </w:r>
      <w:r w:rsidRPr="008E1EC6">
        <w:rPr>
          <w:rFonts w:ascii="Times New Roman" w:hAnsi="Times New Roman" w:cs="Times New Roman"/>
          <w:sz w:val="28"/>
          <w:szCs w:val="28"/>
          <w:lang w:val="uk-UA"/>
        </w:rPr>
        <w:t xml:space="preserve"> Вправи виконуються зі звичною швидкістю без навантаження, з навантаженням або з подоланням опору партнера (гумового амортизатора) до явного стомлення тих м'язів, що виконують основну роботу. Повторювати вправи слід не більш 10 – 12 раз, виконання вправ до 20 – 25 раз і більш впливає на силову витривалість, а не на силу. Якщо можливе виконання вправ більш 10 – 12 раз, необхідно 'їх ускладнити. Вправу треба виконувати до відмови, бо найбільший тренувальний вплив мають останні повторення.</w:t>
      </w:r>
    </w:p>
    <w:p w14:paraId="3BC0DF67" w14:textId="77777777" w:rsidR="005C2483" w:rsidRPr="00F57BE8" w:rsidRDefault="005C2483" w:rsidP="005C2483">
      <w:pPr>
        <w:spacing w:line="360" w:lineRule="auto"/>
        <w:ind w:firstLine="708"/>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Ведучим механізмом, що дозволяє терміново змінювати ступінь м'язової напруги, є характер ефекторної імпульсації. Градація напруги здійснюється при цьому двома шляхами:</w:t>
      </w:r>
    </w:p>
    <w:p w14:paraId="71474643" w14:textId="77777777" w:rsidR="005C2483" w:rsidRPr="00F57BE8" w:rsidRDefault="005C2483" w:rsidP="005C2483">
      <w:pPr>
        <w:spacing w:line="360" w:lineRule="auto"/>
        <w:ind w:firstLine="708"/>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а) включення різної кількості рухових одиниць (РО);</w:t>
      </w:r>
    </w:p>
    <w:p w14:paraId="565F5BFE" w14:textId="77777777" w:rsidR="005C2483" w:rsidRPr="00F57BE8" w:rsidRDefault="005C2483" w:rsidP="005C2483">
      <w:pPr>
        <w:spacing w:line="360" w:lineRule="auto"/>
        <w:ind w:firstLine="708"/>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б) зміною частоти імпульсів, що надходять в одну секунду (від 5</w:t>
      </w:r>
      <w:r>
        <w:rPr>
          <w:rFonts w:ascii="Times New Roman" w:hAnsi="Times New Roman" w:cs="Times New Roman"/>
          <w:sz w:val="28"/>
          <w:szCs w:val="28"/>
          <w:lang w:val="uk-UA"/>
        </w:rPr>
        <w:t xml:space="preserve"> – </w:t>
      </w:r>
      <w:r w:rsidRPr="00F57BE8">
        <w:rPr>
          <w:rFonts w:ascii="Times New Roman" w:hAnsi="Times New Roman" w:cs="Times New Roman"/>
          <w:sz w:val="28"/>
          <w:szCs w:val="28"/>
          <w:lang w:val="uk-UA"/>
        </w:rPr>
        <w:t>6 до 45</w:t>
      </w:r>
      <w:r>
        <w:rPr>
          <w:rFonts w:ascii="Times New Roman" w:hAnsi="Times New Roman" w:cs="Times New Roman"/>
          <w:sz w:val="28"/>
          <w:szCs w:val="28"/>
          <w:lang w:val="uk-UA"/>
        </w:rPr>
        <w:t xml:space="preserve"> – </w:t>
      </w:r>
      <w:r w:rsidRPr="00F57BE8">
        <w:rPr>
          <w:rFonts w:ascii="Times New Roman" w:hAnsi="Times New Roman" w:cs="Times New Roman"/>
          <w:sz w:val="28"/>
          <w:szCs w:val="28"/>
          <w:lang w:val="uk-UA"/>
        </w:rPr>
        <w:t>50 при максимальній напрузі).</w:t>
      </w:r>
    </w:p>
    <w:p w14:paraId="23590F98" w14:textId="77777777" w:rsidR="005C2483" w:rsidRPr="00F57BE8" w:rsidRDefault="005C2483" w:rsidP="005C2483">
      <w:pPr>
        <w:spacing w:line="360" w:lineRule="auto"/>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При м'язовій напрузі в діапазоні приблизно від 20 до 80 % максимальної сили основне значення має регуляція за рахунок включення різної кількості РО. У випадку граничних м'язових напружень можливий також третій шлях регуляції</w:t>
      </w:r>
      <w:r>
        <w:rPr>
          <w:rFonts w:ascii="Times New Roman" w:hAnsi="Times New Roman" w:cs="Times New Roman"/>
          <w:sz w:val="28"/>
          <w:szCs w:val="28"/>
          <w:lang w:val="uk-UA"/>
        </w:rPr>
        <w:t xml:space="preserve"> – </w:t>
      </w:r>
      <w:r w:rsidRPr="00F57BE8">
        <w:rPr>
          <w:rFonts w:ascii="Times New Roman" w:hAnsi="Times New Roman" w:cs="Times New Roman"/>
          <w:sz w:val="28"/>
          <w:szCs w:val="28"/>
          <w:lang w:val="uk-UA"/>
        </w:rPr>
        <w:t>синхронізація активності РО. Якщо вправи виконуються до відмови, спочатку в роботу вступає невелика кількість РО, але по мірі втоми напруга, що проявляється одною РО, падає. У роботу вступає більше РО і в останніх спробах їх число зростає до максимуму.</w:t>
      </w:r>
    </w:p>
    <w:p w14:paraId="2AB7F869" w14:textId="77777777" w:rsidR="005C2483" w:rsidRPr="00F57BE8" w:rsidRDefault="005C2483" w:rsidP="005C2483">
      <w:pPr>
        <w:spacing w:line="360" w:lineRule="auto"/>
        <w:ind w:firstLine="708"/>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Цей метод відрізняється порівняно великими енерготратами, так як виконується велика за обсягом робота. У той же час він має ряд позитивних сторін:</w:t>
      </w:r>
    </w:p>
    <w:p w14:paraId="6EC1A4D7" w14:textId="77777777" w:rsidR="005C2483" w:rsidRPr="00F57BE8" w:rsidRDefault="005C2483" w:rsidP="005C2483">
      <w:pPr>
        <w:spacing w:line="360" w:lineRule="auto"/>
        <w:ind w:firstLine="708"/>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а) робота з невеликими навантаженнями дозволяє уникнути натужування і надмірної скутості м'язів; при виконанні цих вправ легко здійснюється контроль за правильністю рухів.</w:t>
      </w:r>
    </w:p>
    <w:p w14:paraId="15DDBE00" w14:textId="77777777" w:rsidR="005C2483" w:rsidRPr="00F57BE8" w:rsidRDefault="005C2483" w:rsidP="005C2483">
      <w:pPr>
        <w:spacing w:line="360" w:lineRule="auto"/>
        <w:ind w:firstLine="708"/>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lastRenderedPageBreak/>
        <w:t>Тренувальний вплив методу спрямовано здебільшого на активізацію процесів, пов'язаних з робочою гіпертрофією м'язів. При довготривалих силових напруженнях із-за дефіциту макроергичних з'єднань (АТФ, КрФ) проходить збільшене руйнування білків. Продукти їхнього розщеплення є індукторами білкового синтезу у період відпочинку, коли відновлюється нормальне постачання тканей киснем і підсилюється до них приток поживних речовин. При такому тренуванні в м'язах значно зростає вміст скорочувальних білків і збільшується їхня маса.</w:t>
      </w:r>
    </w:p>
    <w:p w14:paraId="76CEBD12" w14:textId="77777777" w:rsidR="005C2483" w:rsidRPr="008E1EC6" w:rsidRDefault="005C2483" w:rsidP="005C2483">
      <w:pPr>
        <w:spacing w:line="360" w:lineRule="auto"/>
        <w:ind w:firstLine="708"/>
        <w:jc w:val="both"/>
        <w:rPr>
          <w:rFonts w:ascii="Times New Roman" w:hAnsi="Times New Roman" w:cs="Times New Roman"/>
          <w:sz w:val="28"/>
          <w:szCs w:val="28"/>
          <w:lang w:val="uk-UA"/>
        </w:rPr>
      </w:pPr>
      <w:r w:rsidRPr="008E1EC6">
        <w:rPr>
          <w:rFonts w:ascii="Times New Roman" w:hAnsi="Times New Roman" w:cs="Times New Roman"/>
          <w:sz w:val="28"/>
          <w:szCs w:val="28"/>
          <w:lang w:val="uk-UA"/>
        </w:rPr>
        <w:t>2.</w:t>
      </w:r>
      <w:r w:rsidRPr="008E1EC6">
        <w:rPr>
          <w:rFonts w:ascii="Times New Roman" w:hAnsi="Times New Roman" w:cs="Times New Roman"/>
          <w:i/>
          <w:sz w:val="28"/>
          <w:szCs w:val="28"/>
          <w:lang w:val="uk-UA"/>
        </w:rPr>
        <w:t xml:space="preserve"> Метод максимальних зусиль.</w:t>
      </w:r>
      <w:r w:rsidRPr="008E1EC6">
        <w:rPr>
          <w:rFonts w:ascii="Times New Roman" w:hAnsi="Times New Roman" w:cs="Times New Roman"/>
          <w:sz w:val="28"/>
          <w:szCs w:val="28"/>
          <w:lang w:val="uk-UA"/>
        </w:rPr>
        <w:t xml:space="preserve"> При розвитку сили даним методом застосовуються також навантаження, щоб вправу можна було виконати не більш 2 – 3 раз. На відміну від вправ, що виконуються до відмови, вправи з граничними м'язовими напруженями характеризуються:</w:t>
      </w:r>
    </w:p>
    <w:p w14:paraId="743848C8" w14:textId="77777777" w:rsidR="005C2483" w:rsidRPr="008E1EC6" w:rsidRDefault="005C2483" w:rsidP="005C2483">
      <w:pPr>
        <w:spacing w:line="360" w:lineRule="auto"/>
        <w:jc w:val="both"/>
        <w:rPr>
          <w:rFonts w:ascii="Times New Roman" w:hAnsi="Times New Roman" w:cs="Times New Roman"/>
          <w:sz w:val="28"/>
          <w:szCs w:val="28"/>
          <w:lang w:val="uk-UA"/>
        </w:rPr>
      </w:pPr>
      <w:r w:rsidRPr="008E1EC6">
        <w:rPr>
          <w:rFonts w:ascii="Times New Roman" w:hAnsi="Times New Roman" w:cs="Times New Roman"/>
          <w:sz w:val="28"/>
          <w:szCs w:val="28"/>
          <w:lang w:val="uk-UA"/>
        </w:rPr>
        <w:t>а)</w:t>
      </w:r>
      <w:r w:rsidRPr="008E1EC6">
        <w:rPr>
          <w:rFonts w:ascii="Times New Roman" w:hAnsi="Times New Roman" w:cs="Times New Roman"/>
          <w:sz w:val="28"/>
          <w:szCs w:val="28"/>
          <w:lang w:val="uk-UA"/>
        </w:rPr>
        <w:tab/>
        <w:t>одночасним включенням найбільшого числа РО;</w:t>
      </w:r>
    </w:p>
    <w:p w14:paraId="2E4D1A91" w14:textId="77777777" w:rsidR="005C2483" w:rsidRPr="008E1EC6" w:rsidRDefault="005C2483" w:rsidP="005C2483">
      <w:pPr>
        <w:spacing w:line="360" w:lineRule="auto"/>
        <w:jc w:val="both"/>
        <w:rPr>
          <w:rFonts w:ascii="Times New Roman" w:hAnsi="Times New Roman" w:cs="Times New Roman"/>
          <w:sz w:val="28"/>
          <w:szCs w:val="28"/>
          <w:lang w:val="uk-UA"/>
        </w:rPr>
      </w:pPr>
      <w:r w:rsidRPr="008E1EC6">
        <w:rPr>
          <w:rFonts w:ascii="Times New Roman" w:hAnsi="Times New Roman" w:cs="Times New Roman"/>
          <w:sz w:val="28"/>
          <w:szCs w:val="28"/>
          <w:lang w:val="uk-UA"/>
        </w:rPr>
        <w:t>б)</w:t>
      </w:r>
      <w:r w:rsidRPr="008E1EC6">
        <w:rPr>
          <w:rFonts w:ascii="Times New Roman" w:hAnsi="Times New Roman" w:cs="Times New Roman"/>
          <w:sz w:val="28"/>
          <w:szCs w:val="28"/>
          <w:lang w:val="uk-UA"/>
        </w:rPr>
        <w:tab/>
        <w:t>максимальною частотою ефекторних імпульсів;</w:t>
      </w:r>
    </w:p>
    <w:p w14:paraId="5F00F488" w14:textId="77777777" w:rsidR="005C2483" w:rsidRPr="008E1EC6" w:rsidRDefault="005C2483" w:rsidP="005C2483">
      <w:pPr>
        <w:spacing w:line="360" w:lineRule="auto"/>
        <w:jc w:val="both"/>
        <w:rPr>
          <w:rFonts w:ascii="Times New Roman" w:hAnsi="Times New Roman" w:cs="Times New Roman"/>
          <w:sz w:val="28"/>
          <w:szCs w:val="28"/>
          <w:lang w:val="uk-UA"/>
        </w:rPr>
      </w:pPr>
      <w:r w:rsidRPr="008E1EC6">
        <w:rPr>
          <w:rFonts w:ascii="Times New Roman" w:hAnsi="Times New Roman" w:cs="Times New Roman"/>
          <w:sz w:val="28"/>
          <w:szCs w:val="28"/>
          <w:lang w:val="uk-UA"/>
        </w:rPr>
        <w:t>в)</w:t>
      </w:r>
      <w:r w:rsidRPr="008E1EC6">
        <w:rPr>
          <w:rFonts w:ascii="Times New Roman" w:hAnsi="Times New Roman" w:cs="Times New Roman"/>
          <w:sz w:val="28"/>
          <w:szCs w:val="28"/>
          <w:lang w:val="uk-UA"/>
        </w:rPr>
        <w:tab/>
        <w:t>синхронним ритмом активності РО.</w:t>
      </w:r>
    </w:p>
    <w:p w14:paraId="42B1E6AA" w14:textId="77777777" w:rsidR="005C2483" w:rsidRPr="008E1EC6" w:rsidRDefault="005C2483" w:rsidP="005C2483">
      <w:pPr>
        <w:spacing w:line="360" w:lineRule="auto"/>
        <w:ind w:firstLine="708"/>
        <w:jc w:val="both"/>
        <w:rPr>
          <w:rFonts w:ascii="Times New Roman" w:hAnsi="Times New Roman" w:cs="Times New Roman"/>
          <w:sz w:val="28"/>
          <w:szCs w:val="28"/>
          <w:lang w:val="uk-UA"/>
        </w:rPr>
      </w:pPr>
      <w:r w:rsidRPr="008E1EC6">
        <w:rPr>
          <w:rFonts w:ascii="Times New Roman" w:hAnsi="Times New Roman" w:cs="Times New Roman"/>
          <w:sz w:val="28"/>
          <w:szCs w:val="28"/>
          <w:lang w:val="uk-UA"/>
        </w:rPr>
        <w:t>Перевагою цього методу є зменшення часу тренування і обсягу роботи, що виконується. Для методу характерна обмежена кількість підйомів ваги в одному підході і кількість підходів. Такий режим роботи сприяє підвищенню активності АТФ-ази (ферменту, який розщіпляє АТФ і прискорює зарядження міозіна енергією), концентрації КрФ і міоглобіна в м'язах. При цьому істотно зростає можливість розщеплення і анаеробного ресинтезу АТФ, тобто більш швидкого оновлення багатих енергією фосфатних груп, що в цілому забезпечує розвиток здібності м'язів до сильних скорочень (прояву максимальної сили) без істотного збільшення їхньої маси.</w:t>
      </w:r>
    </w:p>
    <w:p w14:paraId="3DEAD8C1" w14:textId="77777777" w:rsidR="005C2483" w:rsidRPr="008E1EC6" w:rsidRDefault="005C2483" w:rsidP="005C2483">
      <w:pPr>
        <w:spacing w:line="360" w:lineRule="auto"/>
        <w:ind w:firstLine="708"/>
        <w:jc w:val="both"/>
        <w:rPr>
          <w:rFonts w:ascii="Times New Roman" w:hAnsi="Times New Roman" w:cs="Times New Roman"/>
          <w:sz w:val="28"/>
          <w:szCs w:val="28"/>
          <w:lang w:val="uk-UA"/>
        </w:rPr>
      </w:pPr>
      <w:r w:rsidRPr="008E1EC6">
        <w:rPr>
          <w:rFonts w:ascii="Times New Roman" w:hAnsi="Times New Roman" w:cs="Times New Roman"/>
          <w:sz w:val="28"/>
          <w:szCs w:val="28"/>
          <w:lang w:val="uk-UA"/>
        </w:rPr>
        <w:t>3.</w:t>
      </w:r>
      <w:r w:rsidRPr="008E1EC6">
        <w:rPr>
          <w:rFonts w:ascii="Times New Roman" w:hAnsi="Times New Roman" w:cs="Times New Roman"/>
          <w:i/>
          <w:sz w:val="28"/>
          <w:szCs w:val="28"/>
          <w:lang w:val="uk-UA"/>
        </w:rPr>
        <w:t xml:space="preserve"> Метод динамічних зусиль.</w:t>
      </w:r>
      <w:r w:rsidRPr="008E1EC6">
        <w:rPr>
          <w:rFonts w:ascii="Times New Roman" w:hAnsi="Times New Roman" w:cs="Times New Roman"/>
          <w:sz w:val="28"/>
          <w:szCs w:val="28"/>
          <w:lang w:val="uk-UA"/>
        </w:rPr>
        <w:t xml:space="preserve"> У даному випадку максимальна силова напруга створюється за рахунок виконання вправ з максимальною швидкістю. Припиняти вправу треба з моменту уповільнення швидкості виконання. При такому виконанні вправ підвищується рівень розвитку швидкісної сили.</w:t>
      </w:r>
    </w:p>
    <w:p w14:paraId="758A4B83" w14:textId="77777777" w:rsidR="005C2483" w:rsidRPr="00F57BE8" w:rsidRDefault="005C2483" w:rsidP="005C2483">
      <w:pPr>
        <w:spacing w:line="360" w:lineRule="auto"/>
        <w:ind w:firstLine="708"/>
        <w:jc w:val="both"/>
        <w:rPr>
          <w:rFonts w:ascii="Times New Roman" w:hAnsi="Times New Roman" w:cs="Times New Roman"/>
          <w:sz w:val="28"/>
          <w:szCs w:val="28"/>
          <w:lang w:val="uk-UA"/>
        </w:rPr>
      </w:pPr>
      <w:r w:rsidRPr="008E1EC6">
        <w:rPr>
          <w:rFonts w:ascii="Times New Roman" w:hAnsi="Times New Roman" w:cs="Times New Roman"/>
          <w:sz w:val="28"/>
          <w:szCs w:val="28"/>
          <w:lang w:val="uk-UA"/>
        </w:rPr>
        <w:t>Головні умови розвитку швидкісної сили такі:</w:t>
      </w:r>
    </w:p>
    <w:p w14:paraId="557FD3E7" w14:textId="77777777" w:rsidR="005C2483" w:rsidRPr="00F57BE8" w:rsidRDefault="005C2483" w:rsidP="005C2483">
      <w:pPr>
        <w:pStyle w:val="a3"/>
        <w:numPr>
          <w:ilvl w:val="0"/>
          <w:numId w:val="8"/>
        </w:numPr>
        <w:spacing w:line="360" w:lineRule="auto"/>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lastRenderedPageBreak/>
        <w:t>швидкість виконання силової вправи повинна від повторення до повторення в підході збільшуватися;</w:t>
      </w:r>
    </w:p>
    <w:p w14:paraId="23F133BD" w14:textId="77777777" w:rsidR="005C2483" w:rsidRPr="00F57BE8" w:rsidRDefault="005C2483" w:rsidP="005C2483">
      <w:pPr>
        <w:pStyle w:val="a3"/>
        <w:numPr>
          <w:ilvl w:val="0"/>
          <w:numId w:val="8"/>
        </w:numPr>
        <w:spacing w:line="360" w:lineRule="auto"/>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швидкість виконання силової вправи повинна від підходу до підходу збільшуватися.</w:t>
      </w:r>
    </w:p>
    <w:p w14:paraId="775AA5EF" w14:textId="77777777" w:rsidR="005C2483" w:rsidRPr="00F57BE8" w:rsidRDefault="005C2483" w:rsidP="005C2483">
      <w:pPr>
        <w:spacing w:line="360" w:lineRule="auto"/>
        <w:ind w:firstLine="405"/>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Відомий фахівець О.</w:t>
      </w:r>
      <w:r>
        <w:rPr>
          <w:rFonts w:ascii="Times New Roman" w:hAnsi="Times New Roman" w:cs="Times New Roman"/>
          <w:sz w:val="28"/>
          <w:szCs w:val="28"/>
          <w:lang w:val="uk-UA"/>
        </w:rPr>
        <w:t> </w:t>
      </w:r>
      <w:r w:rsidRPr="00F57BE8">
        <w:rPr>
          <w:rFonts w:ascii="Times New Roman" w:hAnsi="Times New Roman" w:cs="Times New Roman"/>
          <w:sz w:val="28"/>
          <w:szCs w:val="28"/>
          <w:lang w:val="uk-UA"/>
        </w:rPr>
        <w:t>М.</w:t>
      </w:r>
      <w:r>
        <w:rPr>
          <w:rFonts w:ascii="Times New Roman" w:hAnsi="Times New Roman" w:cs="Times New Roman"/>
          <w:sz w:val="28"/>
          <w:szCs w:val="28"/>
          <w:lang w:val="uk-UA"/>
        </w:rPr>
        <w:t> </w:t>
      </w:r>
      <w:r w:rsidRPr="00F57BE8">
        <w:rPr>
          <w:rFonts w:ascii="Times New Roman" w:hAnsi="Times New Roman" w:cs="Times New Roman"/>
          <w:sz w:val="28"/>
          <w:szCs w:val="28"/>
          <w:lang w:val="uk-UA"/>
        </w:rPr>
        <w:t>Худолій (2007) вказує, що для молодших школярів оптимальною кількістю повторень в підході є 4 повторення, для школярів середніх класів</w:t>
      </w:r>
      <w:r>
        <w:rPr>
          <w:rFonts w:ascii="Times New Roman" w:hAnsi="Times New Roman" w:cs="Times New Roman"/>
          <w:sz w:val="28"/>
          <w:szCs w:val="28"/>
          <w:lang w:val="uk-UA"/>
        </w:rPr>
        <w:t xml:space="preserve"> – </w:t>
      </w:r>
      <w:r w:rsidRPr="00F57BE8">
        <w:rPr>
          <w:rFonts w:ascii="Times New Roman" w:hAnsi="Times New Roman" w:cs="Times New Roman"/>
          <w:sz w:val="28"/>
          <w:szCs w:val="28"/>
          <w:lang w:val="uk-UA"/>
        </w:rPr>
        <w:t>5 повторень. Встановлено, що використання оптимальних варіантів швидкісно-силової роботи приводить до більш значної зміни швидкості виконання силових вправ (О.</w:t>
      </w:r>
      <w:r>
        <w:rPr>
          <w:rFonts w:ascii="Times New Roman" w:hAnsi="Times New Roman" w:cs="Times New Roman"/>
          <w:sz w:val="28"/>
          <w:szCs w:val="28"/>
          <w:lang w:val="uk-UA"/>
        </w:rPr>
        <w:t> </w:t>
      </w:r>
      <w:r w:rsidRPr="00F57BE8">
        <w:rPr>
          <w:rFonts w:ascii="Times New Roman" w:hAnsi="Times New Roman" w:cs="Times New Roman"/>
          <w:sz w:val="28"/>
          <w:szCs w:val="28"/>
          <w:lang w:val="uk-UA"/>
        </w:rPr>
        <w:t>М.</w:t>
      </w:r>
      <w:r>
        <w:rPr>
          <w:rFonts w:ascii="Times New Roman" w:hAnsi="Times New Roman" w:cs="Times New Roman"/>
          <w:sz w:val="28"/>
          <w:szCs w:val="28"/>
          <w:lang w:val="uk-UA"/>
        </w:rPr>
        <w:t> </w:t>
      </w:r>
      <w:r w:rsidRPr="00F57BE8">
        <w:rPr>
          <w:rFonts w:ascii="Times New Roman" w:hAnsi="Times New Roman" w:cs="Times New Roman"/>
          <w:sz w:val="28"/>
          <w:szCs w:val="28"/>
          <w:lang w:val="uk-UA"/>
        </w:rPr>
        <w:t>Худолій, О.</w:t>
      </w:r>
      <w:r>
        <w:rPr>
          <w:rFonts w:ascii="Times New Roman" w:hAnsi="Times New Roman" w:cs="Times New Roman"/>
          <w:sz w:val="28"/>
          <w:szCs w:val="28"/>
          <w:lang w:val="uk-UA"/>
        </w:rPr>
        <w:t> </w:t>
      </w:r>
      <w:r w:rsidRPr="00F57BE8">
        <w:rPr>
          <w:rFonts w:ascii="Times New Roman" w:hAnsi="Times New Roman" w:cs="Times New Roman"/>
          <w:sz w:val="28"/>
          <w:szCs w:val="28"/>
          <w:lang w:val="uk-UA"/>
        </w:rPr>
        <w:t>В.</w:t>
      </w:r>
      <w:r>
        <w:rPr>
          <w:rFonts w:ascii="Times New Roman" w:hAnsi="Times New Roman" w:cs="Times New Roman"/>
          <w:sz w:val="28"/>
          <w:szCs w:val="28"/>
          <w:lang w:val="uk-UA"/>
        </w:rPr>
        <w:t> </w:t>
      </w:r>
      <w:r w:rsidRPr="00F57BE8">
        <w:rPr>
          <w:rFonts w:ascii="Times New Roman" w:hAnsi="Times New Roman" w:cs="Times New Roman"/>
          <w:sz w:val="28"/>
          <w:szCs w:val="28"/>
          <w:lang w:val="uk-UA"/>
        </w:rPr>
        <w:t>Іващенко, Т.</w:t>
      </w:r>
      <w:r>
        <w:rPr>
          <w:rFonts w:ascii="Times New Roman" w:hAnsi="Times New Roman" w:cs="Times New Roman"/>
          <w:sz w:val="28"/>
          <w:szCs w:val="28"/>
          <w:lang w:val="uk-UA"/>
        </w:rPr>
        <w:t> </w:t>
      </w:r>
      <w:r w:rsidRPr="00F57BE8">
        <w:rPr>
          <w:rFonts w:ascii="Times New Roman" w:hAnsi="Times New Roman" w:cs="Times New Roman"/>
          <w:sz w:val="28"/>
          <w:szCs w:val="28"/>
          <w:lang w:val="uk-UA"/>
        </w:rPr>
        <w:t>В.</w:t>
      </w:r>
      <w:r>
        <w:rPr>
          <w:rFonts w:ascii="Times New Roman" w:hAnsi="Times New Roman" w:cs="Times New Roman"/>
          <w:sz w:val="28"/>
          <w:szCs w:val="28"/>
          <w:lang w:val="uk-UA"/>
        </w:rPr>
        <w:t> </w:t>
      </w:r>
      <w:r w:rsidRPr="00F57BE8">
        <w:rPr>
          <w:rFonts w:ascii="Times New Roman" w:hAnsi="Times New Roman" w:cs="Times New Roman"/>
          <w:sz w:val="28"/>
          <w:szCs w:val="28"/>
          <w:lang w:val="uk-UA"/>
        </w:rPr>
        <w:t xml:space="preserve">Карпунець, 1996). Для розвитку </w:t>
      </w:r>
      <w:r w:rsidRPr="00F57BE8">
        <w:rPr>
          <w:rFonts w:ascii="Times New Roman" w:hAnsi="Times New Roman" w:cs="Times New Roman"/>
          <w:i/>
          <w:sz w:val="28"/>
          <w:szCs w:val="28"/>
          <w:lang w:val="uk-UA"/>
        </w:rPr>
        <w:t>швидкісної сили</w:t>
      </w:r>
      <w:r w:rsidRPr="00F57BE8">
        <w:rPr>
          <w:rFonts w:ascii="Times New Roman" w:hAnsi="Times New Roman" w:cs="Times New Roman"/>
          <w:sz w:val="28"/>
          <w:szCs w:val="28"/>
          <w:lang w:val="uk-UA"/>
        </w:rPr>
        <w:t xml:space="preserve"> на уроках фізичної культури треба виділяти в молодших класах 4</w:t>
      </w:r>
      <w:r>
        <w:rPr>
          <w:rFonts w:ascii="Times New Roman" w:hAnsi="Times New Roman" w:cs="Times New Roman"/>
          <w:sz w:val="28"/>
          <w:szCs w:val="28"/>
          <w:lang w:val="uk-UA"/>
        </w:rPr>
        <w:t xml:space="preserve"> – </w:t>
      </w:r>
      <w:r w:rsidRPr="00F57BE8">
        <w:rPr>
          <w:rFonts w:ascii="Times New Roman" w:hAnsi="Times New Roman" w:cs="Times New Roman"/>
          <w:sz w:val="28"/>
          <w:szCs w:val="28"/>
          <w:lang w:val="uk-UA"/>
        </w:rPr>
        <w:t>5 хвилин (4</w:t>
      </w:r>
      <w:r>
        <w:rPr>
          <w:rFonts w:ascii="Times New Roman" w:hAnsi="Times New Roman" w:cs="Times New Roman"/>
          <w:sz w:val="28"/>
          <w:szCs w:val="28"/>
          <w:lang w:val="uk-UA"/>
        </w:rPr>
        <w:t xml:space="preserve"> – </w:t>
      </w:r>
      <w:r w:rsidRPr="00F57BE8">
        <w:rPr>
          <w:rFonts w:ascii="Times New Roman" w:hAnsi="Times New Roman" w:cs="Times New Roman"/>
          <w:sz w:val="28"/>
          <w:szCs w:val="28"/>
          <w:lang w:val="uk-UA"/>
        </w:rPr>
        <w:t>6 підходів по 3 рази, інтервал відпочинку 30</w:t>
      </w:r>
      <w:r>
        <w:rPr>
          <w:rFonts w:ascii="Times New Roman" w:hAnsi="Times New Roman" w:cs="Times New Roman"/>
          <w:sz w:val="28"/>
          <w:szCs w:val="28"/>
          <w:lang w:val="uk-UA"/>
        </w:rPr>
        <w:t xml:space="preserve"> – </w:t>
      </w:r>
      <w:r w:rsidRPr="00F57BE8">
        <w:rPr>
          <w:rFonts w:ascii="Times New Roman" w:hAnsi="Times New Roman" w:cs="Times New Roman"/>
          <w:sz w:val="28"/>
          <w:szCs w:val="28"/>
          <w:lang w:val="uk-UA"/>
        </w:rPr>
        <w:t>40 с), в середніх і старших класах 5</w:t>
      </w:r>
      <w:r>
        <w:rPr>
          <w:rFonts w:ascii="Times New Roman" w:hAnsi="Times New Roman" w:cs="Times New Roman"/>
          <w:sz w:val="28"/>
          <w:szCs w:val="28"/>
          <w:lang w:val="uk-UA"/>
        </w:rPr>
        <w:t xml:space="preserve"> – </w:t>
      </w:r>
      <w:r w:rsidRPr="00F57BE8">
        <w:rPr>
          <w:rFonts w:ascii="Times New Roman" w:hAnsi="Times New Roman" w:cs="Times New Roman"/>
          <w:sz w:val="28"/>
          <w:szCs w:val="28"/>
          <w:lang w:val="uk-UA"/>
        </w:rPr>
        <w:t>6 хвилин (6</w:t>
      </w:r>
      <w:r>
        <w:rPr>
          <w:rFonts w:ascii="Times New Roman" w:hAnsi="Times New Roman" w:cs="Times New Roman"/>
          <w:sz w:val="28"/>
          <w:szCs w:val="28"/>
          <w:lang w:val="uk-UA"/>
        </w:rPr>
        <w:t xml:space="preserve"> – </w:t>
      </w:r>
      <w:r w:rsidRPr="00F57BE8">
        <w:rPr>
          <w:rFonts w:ascii="Times New Roman" w:hAnsi="Times New Roman" w:cs="Times New Roman"/>
          <w:sz w:val="28"/>
          <w:szCs w:val="28"/>
          <w:lang w:val="uk-UA"/>
        </w:rPr>
        <w:t>8 підходів по 5 раз, інтервал відпочинку 30</w:t>
      </w:r>
      <w:r>
        <w:rPr>
          <w:rFonts w:ascii="Times New Roman" w:hAnsi="Times New Roman" w:cs="Times New Roman"/>
          <w:sz w:val="28"/>
          <w:szCs w:val="28"/>
          <w:lang w:val="uk-UA"/>
        </w:rPr>
        <w:t xml:space="preserve"> – </w:t>
      </w:r>
      <w:r w:rsidRPr="00F57BE8">
        <w:rPr>
          <w:rFonts w:ascii="Times New Roman" w:hAnsi="Times New Roman" w:cs="Times New Roman"/>
          <w:sz w:val="28"/>
          <w:szCs w:val="28"/>
          <w:lang w:val="uk-UA"/>
        </w:rPr>
        <w:t>40 с).</w:t>
      </w:r>
    </w:p>
    <w:p w14:paraId="6B9CBE94" w14:textId="77777777" w:rsidR="005C2483" w:rsidRPr="00F57BE8" w:rsidRDefault="005C2483" w:rsidP="005C2483">
      <w:pPr>
        <w:spacing w:line="360" w:lineRule="auto"/>
        <w:ind w:firstLine="708"/>
        <w:jc w:val="both"/>
        <w:rPr>
          <w:rFonts w:ascii="Times New Roman" w:hAnsi="Times New Roman" w:cs="Times New Roman"/>
          <w:sz w:val="28"/>
          <w:szCs w:val="28"/>
          <w:lang w:val="uk-UA"/>
        </w:rPr>
      </w:pPr>
      <w:r w:rsidRPr="008E1EC6">
        <w:rPr>
          <w:rFonts w:ascii="Times New Roman" w:hAnsi="Times New Roman" w:cs="Times New Roman"/>
          <w:sz w:val="28"/>
          <w:szCs w:val="28"/>
          <w:lang w:val="uk-UA"/>
        </w:rPr>
        <w:t>4.</w:t>
      </w:r>
      <w:r w:rsidRPr="008E1EC6">
        <w:rPr>
          <w:rFonts w:ascii="Times New Roman" w:hAnsi="Times New Roman" w:cs="Times New Roman"/>
          <w:i/>
          <w:sz w:val="28"/>
          <w:szCs w:val="28"/>
          <w:lang w:val="uk-UA"/>
        </w:rPr>
        <w:t xml:space="preserve"> Метод ізометричних зусиль.</w:t>
      </w:r>
      <w:r w:rsidRPr="008E1EC6">
        <w:rPr>
          <w:rFonts w:ascii="Times New Roman" w:hAnsi="Times New Roman" w:cs="Times New Roman"/>
          <w:sz w:val="28"/>
          <w:szCs w:val="28"/>
          <w:lang w:val="uk-UA"/>
        </w:rPr>
        <w:t xml:space="preserve"> У вправах, що розглядали вище, максимальна напруга досягається лише в окремі моменти руху. А у вправах, що виконуються в ізометричному режимі, можна зберігати напругу порівняно тривалий час. Для цього застосовуються статичні вправи, а також динамічні із зупинками і утриманням статичних положень 5 – 6 с. Наприклад, утримання гантелей 5 – 6 с у положенні руки в сторони, чи «підтягування» у</w:t>
      </w:r>
      <w:r w:rsidRPr="00F57BE8">
        <w:rPr>
          <w:rFonts w:ascii="Times New Roman" w:hAnsi="Times New Roman" w:cs="Times New Roman"/>
          <w:sz w:val="28"/>
          <w:szCs w:val="28"/>
          <w:lang w:val="uk-UA"/>
        </w:rPr>
        <w:t xml:space="preserve"> висі з декількома зупинками при різних кутах розгинання і утриманням в кожному положенні 5</w:t>
      </w:r>
      <w:r>
        <w:rPr>
          <w:rFonts w:ascii="Times New Roman" w:hAnsi="Times New Roman" w:cs="Times New Roman"/>
          <w:sz w:val="28"/>
          <w:szCs w:val="28"/>
          <w:lang w:val="uk-UA"/>
        </w:rPr>
        <w:t xml:space="preserve"> – </w:t>
      </w:r>
      <w:r w:rsidRPr="00F57BE8">
        <w:rPr>
          <w:rFonts w:ascii="Times New Roman" w:hAnsi="Times New Roman" w:cs="Times New Roman"/>
          <w:sz w:val="28"/>
          <w:szCs w:val="28"/>
          <w:lang w:val="uk-UA"/>
        </w:rPr>
        <w:t>6 с. Зростання сили проявляється здебільшого лише при тому положенні тіла, в якому проводилася вправа. Отже, вибираючи положення тіла для ізометричних вправ, слід або давати на одну і ту ж м'язову групу декілька вправ при різних кутах в суглобах, або знаходити положення, відповідні найбільш важким моментам вправи, що вивчається.</w:t>
      </w:r>
    </w:p>
    <w:p w14:paraId="77481E3C" w14:textId="77777777" w:rsidR="005C2483" w:rsidRPr="00F57BE8" w:rsidRDefault="005C2483" w:rsidP="005C2483">
      <w:pPr>
        <w:spacing w:line="360" w:lineRule="auto"/>
        <w:ind w:firstLine="708"/>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5.</w:t>
      </w:r>
      <w:r w:rsidRPr="00F57BE8">
        <w:rPr>
          <w:rFonts w:ascii="Times New Roman" w:hAnsi="Times New Roman" w:cs="Times New Roman"/>
          <w:i/>
          <w:sz w:val="28"/>
          <w:szCs w:val="28"/>
          <w:lang w:val="uk-UA"/>
        </w:rPr>
        <w:t xml:space="preserve"> Комбінований метод.</w:t>
      </w:r>
      <w:r w:rsidRPr="00F57BE8">
        <w:rPr>
          <w:rFonts w:ascii="Times New Roman" w:hAnsi="Times New Roman" w:cs="Times New Roman"/>
          <w:sz w:val="28"/>
          <w:szCs w:val="28"/>
          <w:lang w:val="uk-UA"/>
        </w:rPr>
        <w:t xml:space="preserve"> Цей метод розвитку сили є поєднанням декількох, при використанні тільки одного методу сила збільшуються недостатньо або зовсім припиняється її приріст. Методи максимальних і ізометричних зусиль не рекомендується застосовувати окремо в заняттях з дітьми, вони можуть з успіхом застосовуватися в поєднанні з іншими.</w:t>
      </w:r>
    </w:p>
    <w:p w14:paraId="24BCE859" w14:textId="77777777" w:rsidR="005C2483" w:rsidRPr="00F57BE8" w:rsidRDefault="005C2483" w:rsidP="005C2483">
      <w:pPr>
        <w:spacing w:line="360" w:lineRule="auto"/>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lastRenderedPageBreak/>
        <w:t>В комбінованому методі практично застосовуються всі вище перелічені методи розвитку сили, що виконуються по круговій системі, для одних і тих же м'язів.</w:t>
      </w:r>
    </w:p>
    <w:p w14:paraId="7E2A5E3E" w14:textId="77777777" w:rsidR="005C2483" w:rsidRPr="00F57BE8" w:rsidRDefault="005C2483" w:rsidP="005C2483">
      <w:pPr>
        <w:spacing w:line="360" w:lineRule="auto"/>
        <w:ind w:firstLine="708"/>
        <w:jc w:val="both"/>
        <w:rPr>
          <w:rFonts w:ascii="Times New Roman" w:hAnsi="Times New Roman" w:cs="Times New Roman"/>
          <w:sz w:val="28"/>
          <w:szCs w:val="28"/>
          <w:lang w:val="uk-UA"/>
        </w:rPr>
      </w:pPr>
      <w:r w:rsidRPr="00F57BE8">
        <w:rPr>
          <w:rFonts w:ascii="Times New Roman" w:hAnsi="Times New Roman" w:cs="Times New Roman"/>
          <w:i/>
          <w:sz w:val="28"/>
          <w:szCs w:val="28"/>
          <w:lang w:val="uk-UA"/>
        </w:rPr>
        <w:t>Першими</w:t>
      </w:r>
      <w:r w:rsidRPr="00F57BE8">
        <w:rPr>
          <w:rFonts w:ascii="Times New Roman" w:hAnsi="Times New Roman" w:cs="Times New Roman"/>
          <w:sz w:val="28"/>
          <w:szCs w:val="28"/>
          <w:lang w:val="uk-UA"/>
        </w:rPr>
        <w:t xml:space="preserve"> виконуються вправи методом динамічних зусиль (максимально швидкі рухи з подоланням невеликої ваги, чи виконання силових вправ з максимальною швидкістю).</w:t>
      </w:r>
    </w:p>
    <w:p w14:paraId="3A6E6E67" w14:textId="77777777" w:rsidR="005C2483" w:rsidRPr="00F57BE8" w:rsidRDefault="005C2483" w:rsidP="005C2483">
      <w:pPr>
        <w:spacing w:line="360" w:lineRule="auto"/>
        <w:ind w:firstLine="708"/>
        <w:jc w:val="both"/>
        <w:rPr>
          <w:rFonts w:ascii="Times New Roman" w:hAnsi="Times New Roman" w:cs="Times New Roman"/>
          <w:sz w:val="28"/>
          <w:szCs w:val="28"/>
          <w:lang w:val="uk-UA"/>
        </w:rPr>
      </w:pPr>
      <w:r w:rsidRPr="00F57BE8">
        <w:rPr>
          <w:rFonts w:ascii="Times New Roman" w:hAnsi="Times New Roman" w:cs="Times New Roman"/>
          <w:i/>
          <w:sz w:val="28"/>
          <w:szCs w:val="28"/>
          <w:lang w:val="uk-UA"/>
        </w:rPr>
        <w:t>Другими</w:t>
      </w:r>
      <w:r>
        <w:rPr>
          <w:rFonts w:ascii="Times New Roman" w:hAnsi="Times New Roman" w:cs="Times New Roman"/>
          <w:sz w:val="28"/>
          <w:szCs w:val="28"/>
          <w:lang w:val="uk-UA"/>
        </w:rPr>
        <w:t xml:space="preserve"> – </w:t>
      </w:r>
      <w:r w:rsidRPr="00F57BE8">
        <w:rPr>
          <w:rFonts w:ascii="Times New Roman" w:hAnsi="Times New Roman" w:cs="Times New Roman"/>
          <w:sz w:val="28"/>
          <w:szCs w:val="28"/>
          <w:lang w:val="uk-UA"/>
        </w:rPr>
        <w:t>вправи із максимальними зусиллями, тобто вправи, виконання яких можливе не більш 2</w:t>
      </w:r>
      <w:r>
        <w:rPr>
          <w:rFonts w:ascii="Times New Roman" w:hAnsi="Times New Roman" w:cs="Times New Roman"/>
          <w:sz w:val="28"/>
          <w:szCs w:val="28"/>
          <w:lang w:val="uk-UA"/>
        </w:rPr>
        <w:t xml:space="preserve"> – </w:t>
      </w:r>
      <w:r w:rsidRPr="00F57BE8">
        <w:rPr>
          <w:rFonts w:ascii="Times New Roman" w:hAnsi="Times New Roman" w:cs="Times New Roman"/>
          <w:sz w:val="28"/>
          <w:szCs w:val="28"/>
          <w:lang w:val="uk-UA"/>
        </w:rPr>
        <w:t>3 раз.</w:t>
      </w:r>
    </w:p>
    <w:p w14:paraId="398E4541" w14:textId="77777777" w:rsidR="005C2483" w:rsidRPr="00F57BE8" w:rsidRDefault="005C2483" w:rsidP="005C2483">
      <w:pPr>
        <w:spacing w:line="360" w:lineRule="auto"/>
        <w:ind w:firstLine="708"/>
        <w:jc w:val="both"/>
        <w:rPr>
          <w:rFonts w:ascii="Times New Roman" w:hAnsi="Times New Roman" w:cs="Times New Roman"/>
          <w:sz w:val="28"/>
          <w:szCs w:val="28"/>
          <w:lang w:val="uk-UA"/>
        </w:rPr>
      </w:pPr>
      <w:r w:rsidRPr="00F57BE8">
        <w:rPr>
          <w:rFonts w:ascii="Times New Roman" w:hAnsi="Times New Roman" w:cs="Times New Roman"/>
          <w:i/>
          <w:sz w:val="28"/>
          <w:szCs w:val="28"/>
          <w:lang w:val="uk-UA"/>
        </w:rPr>
        <w:t>Третіми</w:t>
      </w:r>
      <w:r>
        <w:rPr>
          <w:rFonts w:ascii="Times New Roman" w:hAnsi="Times New Roman" w:cs="Times New Roman"/>
          <w:sz w:val="28"/>
          <w:szCs w:val="28"/>
          <w:lang w:val="uk-UA"/>
        </w:rPr>
        <w:t xml:space="preserve"> – </w:t>
      </w:r>
      <w:r w:rsidRPr="00F57BE8">
        <w:rPr>
          <w:rFonts w:ascii="Times New Roman" w:hAnsi="Times New Roman" w:cs="Times New Roman"/>
          <w:sz w:val="28"/>
          <w:szCs w:val="28"/>
          <w:lang w:val="uk-UA"/>
        </w:rPr>
        <w:t>вправи методом ізометричних зусиль (це статичні і динамічні вправи з зупинками і утриманням статичних положень в кожній із них 5</w:t>
      </w:r>
      <w:r>
        <w:rPr>
          <w:rFonts w:ascii="Times New Roman" w:hAnsi="Times New Roman" w:cs="Times New Roman"/>
          <w:sz w:val="28"/>
          <w:szCs w:val="28"/>
          <w:lang w:val="uk-UA"/>
        </w:rPr>
        <w:t xml:space="preserve"> – </w:t>
      </w:r>
      <w:r w:rsidRPr="00F57BE8">
        <w:rPr>
          <w:rFonts w:ascii="Times New Roman" w:hAnsi="Times New Roman" w:cs="Times New Roman"/>
          <w:sz w:val="28"/>
          <w:szCs w:val="28"/>
          <w:lang w:val="uk-UA"/>
        </w:rPr>
        <w:t>6 с).</w:t>
      </w:r>
    </w:p>
    <w:p w14:paraId="22038E4E" w14:textId="77777777" w:rsidR="005C2483" w:rsidRPr="00F57BE8" w:rsidRDefault="005C2483" w:rsidP="005C2483">
      <w:pPr>
        <w:spacing w:line="360" w:lineRule="auto"/>
        <w:ind w:firstLine="708"/>
        <w:jc w:val="both"/>
        <w:rPr>
          <w:rFonts w:ascii="Times New Roman" w:hAnsi="Times New Roman" w:cs="Times New Roman"/>
          <w:sz w:val="28"/>
          <w:szCs w:val="28"/>
          <w:lang w:val="uk-UA"/>
        </w:rPr>
      </w:pPr>
      <w:r w:rsidRPr="00F57BE8">
        <w:rPr>
          <w:rFonts w:ascii="Times New Roman" w:hAnsi="Times New Roman" w:cs="Times New Roman"/>
          <w:i/>
          <w:sz w:val="28"/>
          <w:szCs w:val="28"/>
          <w:lang w:val="uk-UA"/>
        </w:rPr>
        <w:t>Четвертими</w:t>
      </w:r>
      <w:r>
        <w:rPr>
          <w:rFonts w:ascii="Times New Roman" w:hAnsi="Times New Roman" w:cs="Times New Roman"/>
          <w:sz w:val="28"/>
          <w:szCs w:val="28"/>
          <w:lang w:val="uk-UA"/>
        </w:rPr>
        <w:t xml:space="preserve"> – </w:t>
      </w:r>
      <w:r w:rsidRPr="00F57BE8">
        <w:rPr>
          <w:rFonts w:ascii="Times New Roman" w:hAnsi="Times New Roman" w:cs="Times New Roman"/>
          <w:sz w:val="28"/>
          <w:szCs w:val="28"/>
          <w:lang w:val="uk-UA"/>
        </w:rPr>
        <w:t>вправи методом повторних зусиль (це вправи, що виконуються до відмови, але так, щоб можливість повторення була не більш 10</w:t>
      </w:r>
      <w:r>
        <w:rPr>
          <w:rFonts w:ascii="Times New Roman" w:hAnsi="Times New Roman" w:cs="Times New Roman"/>
          <w:sz w:val="28"/>
          <w:szCs w:val="28"/>
          <w:lang w:val="uk-UA"/>
        </w:rPr>
        <w:t xml:space="preserve"> – </w:t>
      </w:r>
      <w:r w:rsidRPr="00F57BE8">
        <w:rPr>
          <w:rFonts w:ascii="Times New Roman" w:hAnsi="Times New Roman" w:cs="Times New Roman"/>
          <w:sz w:val="28"/>
          <w:szCs w:val="28"/>
          <w:lang w:val="uk-UA"/>
        </w:rPr>
        <w:t>12 раз).</w:t>
      </w:r>
    </w:p>
    <w:p w14:paraId="7D7708F2" w14:textId="77777777" w:rsidR="005C2483" w:rsidRPr="00F57BE8" w:rsidRDefault="005C2483" w:rsidP="005C2483">
      <w:pPr>
        <w:spacing w:line="360" w:lineRule="auto"/>
        <w:ind w:firstLine="708"/>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На кожному снаряді (місці занять) треба виконувати не меньш 2</w:t>
      </w:r>
      <w:r>
        <w:rPr>
          <w:rFonts w:ascii="Times New Roman" w:hAnsi="Times New Roman" w:cs="Times New Roman"/>
          <w:sz w:val="28"/>
          <w:szCs w:val="28"/>
          <w:lang w:val="uk-UA"/>
        </w:rPr>
        <w:t xml:space="preserve"> – </w:t>
      </w:r>
      <w:r w:rsidRPr="00F57BE8">
        <w:rPr>
          <w:rFonts w:ascii="Times New Roman" w:hAnsi="Times New Roman" w:cs="Times New Roman"/>
          <w:sz w:val="28"/>
          <w:szCs w:val="28"/>
          <w:lang w:val="uk-UA"/>
        </w:rPr>
        <w:t>3 вправ з інтервалом відпочинку 20</w:t>
      </w:r>
      <w:r>
        <w:rPr>
          <w:rFonts w:ascii="Times New Roman" w:hAnsi="Times New Roman" w:cs="Times New Roman"/>
          <w:sz w:val="28"/>
          <w:szCs w:val="28"/>
          <w:lang w:val="uk-UA"/>
        </w:rPr>
        <w:t xml:space="preserve"> – </w:t>
      </w:r>
      <w:r w:rsidRPr="00F57BE8">
        <w:rPr>
          <w:rFonts w:ascii="Times New Roman" w:hAnsi="Times New Roman" w:cs="Times New Roman"/>
          <w:sz w:val="28"/>
          <w:szCs w:val="28"/>
          <w:lang w:val="uk-UA"/>
        </w:rPr>
        <w:t>60 с. При переході до іншого снаряді (місця) по колу, пауза-відпочинок 2</w:t>
      </w:r>
      <w:r>
        <w:rPr>
          <w:rFonts w:ascii="Times New Roman" w:hAnsi="Times New Roman" w:cs="Times New Roman"/>
          <w:sz w:val="28"/>
          <w:szCs w:val="28"/>
          <w:lang w:val="uk-UA"/>
        </w:rPr>
        <w:t xml:space="preserve"> – </w:t>
      </w:r>
      <w:r w:rsidRPr="00F57BE8">
        <w:rPr>
          <w:rFonts w:ascii="Times New Roman" w:hAnsi="Times New Roman" w:cs="Times New Roman"/>
          <w:sz w:val="28"/>
          <w:szCs w:val="28"/>
          <w:lang w:val="uk-UA"/>
        </w:rPr>
        <w:t>3 хвилини. Організувати учнів для занять, з метою розвитку сили за комбінованою методикою, можна за двома варіантами.</w:t>
      </w:r>
    </w:p>
    <w:p w14:paraId="5A9F181C" w14:textId="77777777" w:rsidR="005C2483" w:rsidRPr="00F57BE8" w:rsidRDefault="005C2483" w:rsidP="005C2483">
      <w:pPr>
        <w:spacing w:line="360" w:lineRule="auto"/>
        <w:jc w:val="both"/>
        <w:rPr>
          <w:rFonts w:ascii="Times New Roman" w:hAnsi="Times New Roman" w:cs="Times New Roman"/>
          <w:sz w:val="28"/>
          <w:szCs w:val="28"/>
          <w:lang w:val="uk-UA"/>
        </w:rPr>
      </w:pPr>
      <w:r w:rsidRPr="00F57BE8">
        <w:rPr>
          <w:rFonts w:ascii="Times New Roman" w:hAnsi="Times New Roman" w:cs="Times New Roman"/>
          <w:b/>
          <w:i/>
          <w:sz w:val="28"/>
          <w:szCs w:val="28"/>
          <w:lang w:val="uk-UA"/>
        </w:rPr>
        <w:t>Перший варіант.</w:t>
      </w:r>
      <w:r w:rsidRPr="00F57BE8">
        <w:rPr>
          <w:rFonts w:ascii="Times New Roman" w:hAnsi="Times New Roman" w:cs="Times New Roman"/>
          <w:sz w:val="28"/>
          <w:szCs w:val="28"/>
          <w:lang w:val="uk-UA"/>
        </w:rPr>
        <w:t xml:space="preserve"> Вправи виконуються по колу для розвитку сили м'язів різних частин тіла з використанням одночасно всіх чотирьох методів розвитку сили.</w:t>
      </w:r>
    </w:p>
    <w:p w14:paraId="246CCF1A" w14:textId="77777777" w:rsidR="005C2483" w:rsidRPr="00F57BE8" w:rsidRDefault="005C2483" w:rsidP="005C2483">
      <w:pPr>
        <w:spacing w:line="360" w:lineRule="auto"/>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Наприклад:</w:t>
      </w:r>
    </w:p>
    <w:p w14:paraId="7D51E59E" w14:textId="77777777" w:rsidR="005C2483" w:rsidRPr="00F57BE8" w:rsidRDefault="005C2483" w:rsidP="005C2483">
      <w:pPr>
        <w:spacing w:line="360" w:lineRule="auto"/>
        <w:jc w:val="both"/>
        <w:rPr>
          <w:rFonts w:ascii="Times New Roman" w:hAnsi="Times New Roman" w:cs="Times New Roman"/>
          <w:i/>
          <w:sz w:val="28"/>
          <w:szCs w:val="28"/>
          <w:lang w:val="uk-UA"/>
        </w:rPr>
      </w:pPr>
      <w:r w:rsidRPr="00F57BE8">
        <w:rPr>
          <w:rFonts w:ascii="Times New Roman" w:hAnsi="Times New Roman" w:cs="Times New Roman"/>
          <w:i/>
          <w:sz w:val="28"/>
          <w:szCs w:val="28"/>
          <w:lang w:val="uk-UA"/>
        </w:rPr>
        <w:t>1 -є місце</w:t>
      </w:r>
      <w:r>
        <w:rPr>
          <w:rFonts w:ascii="Times New Roman" w:hAnsi="Times New Roman" w:cs="Times New Roman"/>
          <w:sz w:val="28"/>
          <w:szCs w:val="28"/>
          <w:lang w:val="uk-UA"/>
        </w:rPr>
        <w:t xml:space="preserve"> – </w:t>
      </w:r>
      <w:r w:rsidRPr="00F57BE8">
        <w:rPr>
          <w:rFonts w:ascii="Times New Roman" w:hAnsi="Times New Roman" w:cs="Times New Roman"/>
          <w:i/>
          <w:sz w:val="28"/>
          <w:szCs w:val="28"/>
          <w:lang w:val="uk-UA"/>
        </w:rPr>
        <w:t>вправи для м'язів рук і плечового поясу:</w:t>
      </w:r>
    </w:p>
    <w:p w14:paraId="49E2E20C" w14:textId="77777777" w:rsidR="005C2483" w:rsidRPr="00F57BE8" w:rsidRDefault="005C2483" w:rsidP="005C2483">
      <w:pPr>
        <w:spacing w:line="360" w:lineRule="auto"/>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у динамічному режимі;</w:t>
      </w:r>
    </w:p>
    <w:p w14:paraId="2006C5BF" w14:textId="77777777" w:rsidR="005C2483" w:rsidRPr="00F57BE8" w:rsidRDefault="005C2483" w:rsidP="005C2483">
      <w:pPr>
        <w:spacing w:line="360" w:lineRule="auto"/>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у режимі максимальних зусиль;</w:t>
      </w:r>
    </w:p>
    <w:p w14:paraId="3EDCECA1" w14:textId="77777777" w:rsidR="005C2483" w:rsidRPr="00F57BE8" w:rsidRDefault="005C2483" w:rsidP="005C2483">
      <w:pPr>
        <w:spacing w:line="360" w:lineRule="auto"/>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у ізометричному режимі;</w:t>
      </w:r>
    </w:p>
    <w:p w14:paraId="3C6EB7D4" w14:textId="77777777" w:rsidR="005C2483" w:rsidRPr="00F57BE8" w:rsidRDefault="005C2483" w:rsidP="005C2483">
      <w:pPr>
        <w:spacing w:line="360" w:lineRule="auto"/>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у режимі повторних зусиль.</w:t>
      </w:r>
    </w:p>
    <w:p w14:paraId="7E8F0399" w14:textId="77777777" w:rsidR="005C2483" w:rsidRPr="00F57BE8" w:rsidRDefault="005C2483" w:rsidP="005C2483">
      <w:pPr>
        <w:spacing w:line="360" w:lineRule="auto"/>
        <w:jc w:val="both"/>
        <w:rPr>
          <w:rFonts w:ascii="Times New Roman" w:hAnsi="Times New Roman" w:cs="Times New Roman"/>
          <w:i/>
          <w:sz w:val="28"/>
          <w:szCs w:val="28"/>
          <w:lang w:val="uk-UA"/>
        </w:rPr>
      </w:pPr>
      <w:r w:rsidRPr="00F57BE8">
        <w:rPr>
          <w:rFonts w:ascii="Times New Roman" w:hAnsi="Times New Roman" w:cs="Times New Roman"/>
          <w:i/>
          <w:sz w:val="28"/>
          <w:szCs w:val="28"/>
          <w:lang w:val="uk-UA"/>
        </w:rPr>
        <w:t>2-е місце</w:t>
      </w:r>
      <w:r>
        <w:rPr>
          <w:rFonts w:ascii="Times New Roman" w:hAnsi="Times New Roman" w:cs="Times New Roman"/>
          <w:sz w:val="28"/>
          <w:szCs w:val="28"/>
          <w:lang w:val="uk-UA"/>
        </w:rPr>
        <w:t xml:space="preserve"> – </w:t>
      </w:r>
      <w:r w:rsidRPr="00F57BE8">
        <w:rPr>
          <w:rFonts w:ascii="Times New Roman" w:hAnsi="Times New Roman" w:cs="Times New Roman"/>
          <w:i/>
          <w:sz w:val="28"/>
          <w:szCs w:val="28"/>
          <w:lang w:val="uk-UA"/>
        </w:rPr>
        <w:t>вправи для м'язів черевного преса:</w:t>
      </w:r>
    </w:p>
    <w:p w14:paraId="4F89FEA4" w14:textId="77777777" w:rsidR="005C2483" w:rsidRPr="00F57BE8" w:rsidRDefault="005C2483" w:rsidP="005C2483">
      <w:pPr>
        <w:spacing w:line="360" w:lineRule="auto"/>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у динамічному режимі;</w:t>
      </w:r>
    </w:p>
    <w:p w14:paraId="7BFAAF5E" w14:textId="77777777" w:rsidR="005C2483" w:rsidRPr="00F57BE8" w:rsidRDefault="005C2483" w:rsidP="005C2483">
      <w:pPr>
        <w:spacing w:line="360" w:lineRule="auto"/>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у режимі максимальних зусиль;</w:t>
      </w:r>
    </w:p>
    <w:p w14:paraId="5B26A886" w14:textId="77777777" w:rsidR="005C2483" w:rsidRPr="00F57BE8" w:rsidRDefault="005C2483" w:rsidP="005C2483">
      <w:pPr>
        <w:spacing w:line="360" w:lineRule="auto"/>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у ізометричному режимі;</w:t>
      </w:r>
    </w:p>
    <w:p w14:paraId="751C14C9" w14:textId="77777777" w:rsidR="005C2483" w:rsidRPr="00F57BE8" w:rsidRDefault="005C2483" w:rsidP="005C2483">
      <w:pPr>
        <w:spacing w:line="360" w:lineRule="auto"/>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у режимі повторних зусиль.</w:t>
      </w:r>
    </w:p>
    <w:p w14:paraId="515669BD" w14:textId="77777777" w:rsidR="005C2483" w:rsidRPr="00F57BE8" w:rsidRDefault="005C2483" w:rsidP="005C2483">
      <w:pPr>
        <w:spacing w:line="360" w:lineRule="auto"/>
        <w:jc w:val="both"/>
        <w:rPr>
          <w:rFonts w:ascii="Times New Roman" w:hAnsi="Times New Roman" w:cs="Times New Roman"/>
          <w:i/>
          <w:sz w:val="28"/>
          <w:szCs w:val="28"/>
          <w:lang w:val="uk-UA"/>
        </w:rPr>
      </w:pPr>
      <w:r w:rsidRPr="00F57BE8">
        <w:rPr>
          <w:rFonts w:ascii="Times New Roman" w:hAnsi="Times New Roman" w:cs="Times New Roman"/>
          <w:i/>
          <w:sz w:val="28"/>
          <w:szCs w:val="28"/>
          <w:lang w:val="uk-UA"/>
        </w:rPr>
        <w:t>3-є місце</w:t>
      </w:r>
      <w:r>
        <w:rPr>
          <w:rFonts w:ascii="Times New Roman" w:hAnsi="Times New Roman" w:cs="Times New Roman"/>
          <w:sz w:val="28"/>
          <w:szCs w:val="28"/>
          <w:lang w:val="uk-UA"/>
        </w:rPr>
        <w:t xml:space="preserve"> – </w:t>
      </w:r>
      <w:r w:rsidRPr="00F57BE8">
        <w:rPr>
          <w:rFonts w:ascii="Times New Roman" w:hAnsi="Times New Roman" w:cs="Times New Roman"/>
          <w:i/>
          <w:sz w:val="28"/>
          <w:szCs w:val="28"/>
          <w:lang w:val="uk-UA"/>
        </w:rPr>
        <w:t>вправи для м'язів спини:</w:t>
      </w:r>
    </w:p>
    <w:p w14:paraId="7B236846" w14:textId="77777777" w:rsidR="005C2483" w:rsidRPr="00F57BE8" w:rsidRDefault="005C2483" w:rsidP="005C2483">
      <w:pPr>
        <w:spacing w:line="360" w:lineRule="auto"/>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lastRenderedPageBreak/>
        <w:t>у динамічному режимі;</w:t>
      </w:r>
    </w:p>
    <w:p w14:paraId="186445DC" w14:textId="77777777" w:rsidR="005C2483" w:rsidRPr="00F57BE8" w:rsidRDefault="005C2483" w:rsidP="005C2483">
      <w:pPr>
        <w:spacing w:line="360" w:lineRule="auto"/>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у режимі максимальних зусиль;</w:t>
      </w:r>
    </w:p>
    <w:p w14:paraId="59D8C949" w14:textId="77777777" w:rsidR="005C2483" w:rsidRPr="00F57BE8" w:rsidRDefault="005C2483" w:rsidP="005C2483">
      <w:pPr>
        <w:spacing w:line="360" w:lineRule="auto"/>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у ізометричному режимі;</w:t>
      </w:r>
    </w:p>
    <w:p w14:paraId="6CAED07B" w14:textId="77777777" w:rsidR="005C2483" w:rsidRPr="00F57BE8" w:rsidRDefault="005C2483" w:rsidP="005C2483">
      <w:pPr>
        <w:spacing w:line="360" w:lineRule="auto"/>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 xml:space="preserve">у режимі повторних зусиль. </w:t>
      </w:r>
    </w:p>
    <w:p w14:paraId="0980EC28" w14:textId="77777777" w:rsidR="005C2483" w:rsidRPr="00F57BE8" w:rsidRDefault="005C2483" w:rsidP="005C2483">
      <w:pPr>
        <w:spacing w:line="360" w:lineRule="auto"/>
        <w:jc w:val="both"/>
        <w:rPr>
          <w:rFonts w:ascii="Times New Roman" w:hAnsi="Times New Roman" w:cs="Times New Roman"/>
          <w:i/>
          <w:sz w:val="28"/>
          <w:szCs w:val="28"/>
          <w:lang w:val="uk-UA"/>
        </w:rPr>
      </w:pPr>
      <w:r w:rsidRPr="00F57BE8">
        <w:rPr>
          <w:rFonts w:ascii="Times New Roman" w:hAnsi="Times New Roman" w:cs="Times New Roman"/>
          <w:i/>
          <w:sz w:val="28"/>
          <w:szCs w:val="28"/>
          <w:lang w:val="uk-UA"/>
        </w:rPr>
        <w:t>4-е місце</w:t>
      </w:r>
      <w:r>
        <w:rPr>
          <w:rFonts w:ascii="Times New Roman" w:hAnsi="Times New Roman" w:cs="Times New Roman"/>
          <w:sz w:val="28"/>
          <w:szCs w:val="28"/>
          <w:lang w:val="uk-UA"/>
        </w:rPr>
        <w:t xml:space="preserve"> – </w:t>
      </w:r>
      <w:r w:rsidRPr="00F57BE8">
        <w:rPr>
          <w:rFonts w:ascii="Times New Roman" w:hAnsi="Times New Roman" w:cs="Times New Roman"/>
          <w:i/>
          <w:sz w:val="28"/>
          <w:szCs w:val="28"/>
          <w:lang w:val="uk-UA"/>
        </w:rPr>
        <w:t>вправи для м'язів ніг:</w:t>
      </w:r>
    </w:p>
    <w:p w14:paraId="31F07C8B" w14:textId="77777777" w:rsidR="005C2483" w:rsidRPr="00F57BE8" w:rsidRDefault="005C2483" w:rsidP="005C2483">
      <w:pPr>
        <w:spacing w:line="360" w:lineRule="auto"/>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у динамічному режимі;</w:t>
      </w:r>
    </w:p>
    <w:p w14:paraId="71E6BB4E" w14:textId="77777777" w:rsidR="005C2483" w:rsidRPr="00F57BE8" w:rsidRDefault="005C2483" w:rsidP="005C2483">
      <w:pPr>
        <w:spacing w:line="360" w:lineRule="auto"/>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у режимі максимальних зусиль;</w:t>
      </w:r>
    </w:p>
    <w:p w14:paraId="3BACA53C" w14:textId="77777777" w:rsidR="005C2483" w:rsidRPr="00F57BE8" w:rsidRDefault="005C2483" w:rsidP="005C2483">
      <w:pPr>
        <w:spacing w:line="360" w:lineRule="auto"/>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у ізометричному режимі;</w:t>
      </w:r>
    </w:p>
    <w:p w14:paraId="694BB90C" w14:textId="77777777" w:rsidR="005C2483" w:rsidRPr="00F57BE8" w:rsidRDefault="005C2483" w:rsidP="005C2483">
      <w:pPr>
        <w:spacing w:line="360" w:lineRule="auto"/>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у режимі повторних зусиль.</w:t>
      </w:r>
    </w:p>
    <w:p w14:paraId="190701CA" w14:textId="77777777" w:rsidR="005C2483" w:rsidRPr="00F57BE8" w:rsidRDefault="005C2483" w:rsidP="005C2483">
      <w:pPr>
        <w:spacing w:line="360" w:lineRule="auto"/>
        <w:ind w:firstLine="708"/>
        <w:jc w:val="both"/>
        <w:rPr>
          <w:rFonts w:ascii="Times New Roman" w:hAnsi="Times New Roman" w:cs="Times New Roman"/>
          <w:sz w:val="28"/>
          <w:szCs w:val="28"/>
          <w:lang w:val="uk-UA"/>
        </w:rPr>
      </w:pPr>
      <w:r w:rsidRPr="00F57BE8">
        <w:rPr>
          <w:rFonts w:ascii="Times New Roman" w:hAnsi="Times New Roman" w:cs="Times New Roman"/>
          <w:b/>
          <w:i/>
          <w:sz w:val="28"/>
          <w:szCs w:val="28"/>
          <w:lang w:val="uk-UA"/>
        </w:rPr>
        <w:t>Пояснення</w:t>
      </w:r>
      <w:r w:rsidRPr="00F57BE8">
        <w:rPr>
          <w:rFonts w:ascii="Times New Roman" w:hAnsi="Times New Roman" w:cs="Times New Roman"/>
          <w:sz w:val="28"/>
          <w:szCs w:val="28"/>
          <w:lang w:val="uk-UA"/>
        </w:rPr>
        <w:t>. Паузи між вправами доцільно робити тривалістю 20</w:t>
      </w:r>
      <w:r>
        <w:rPr>
          <w:rFonts w:ascii="Times New Roman" w:hAnsi="Times New Roman" w:cs="Times New Roman"/>
          <w:sz w:val="28"/>
          <w:szCs w:val="28"/>
          <w:lang w:val="uk-UA"/>
        </w:rPr>
        <w:t xml:space="preserve"> – </w:t>
      </w:r>
      <w:r w:rsidRPr="00F57BE8">
        <w:rPr>
          <w:rFonts w:ascii="Times New Roman" w:hAnsi="Times New Roman" w:cs="Times New Roman"/>
          <w:sz w:val="28"/>
          <w:szCs w:val="28"/>
          <w:lang w:val="uk-UA"/>
        </w:rPr>
        <w:t>50 с, а паузи для переходу від одного місця занять до іншого</w:t>
      </w:r>
      <w:r>
        <w:rPr>
          <w:rFonts w:ascii="Times New Roman" w:hAnsi="Times New Roman" w:cs="Times New Roman"/>
          <w:sz w:val="28"/>
          <w:szCs w:val="28"/>
          <w:lang w:val="uk-UA"/>
        </w:rPr>
        <w:t xml:space="preserve"> – </w:t>
      </w:r>
      <w:r w:rsidRPr="00F57BE8">
        <w:rPr>
          <w:rFonts w:ascii="Times New Roman" w:hAnsi="Times New Roman" w:cs="Times New Roman"/>
          <w:sz w:val="28"/>
          <w:szCs w:val="28"/>
          <w:lang w:val="uk-UA"/>
        </w:rPr>
        <w:t>2</w:t>
      </w:r>
      <w:r>
        <w:rPr>
          <w:rFonts w:ascii="Times New Roman" w:hAnsi="Times New Roman" w:cs="Times New Roman"/>
          <w:sz w:val="28"/>
          <w:szCs w:val="28"/>
          <w:lang w:val="uk-UA"/>
        </w:rPr>
        <w:t xml:space="preserve"> – </w:t>
      </w:r>
      <w:r w:rsidRPr="00F57BE8">
        <w:rPr>
          <w:rFonts w:ascii="Times New Roman" w:hAnsi="Times New Roman" w:cs="Times New Roman"/>
          <w:sz w:val="28"/>
          <w:szCs w:val="28"/>
          <w:lang w:val="uk-UA"/>
        </w:rPr>
        <w:t>3 хв. Переходи виконувати організовано за сигналом тренера. При доборі вправ для м'язів черевного преса і спини необхідно враховувати, що їх можна виконувати як при закріплених нижніх кінцівках, так і при фіксованому положенні тулуба, впливаючи відповідно на верхні і нижні групи м'язів.</w:t>
      </w:r>
    </w:p>
    <w:p w14:paraId="3CDC6299" w14:textId="77777777" w:rsidR="005C2483" w:rsidRDefault="005C2483" w:rsidP="005C2483">
      <w:pPr>
        <w:spacing w:line="360" w:lineRule="auto"/>
        <w:jc w:val="center"/>
        <w:rPr>
          <w:rFonts w:ascii="Times New Roman" w:hAnsi="Times New Roman" w:cs="Times New Roman"/>
          <w:b/>
          <w:i/>
          <w:sz w:val="28"/>
          <w:szCs w:val="28"/>
          <w:lang w:val="uk-UA"/>
        </w:rPr>
      </w:pPr>
    </w:p>
    <w:p w14:paraId="6DBF549B" w14:textId="77777777" w:rsidR="005C2483" w:rsidRPr="00F57BE8" w:rsidRDefault="005C2483" w:rsidP="005C2483">
      <w:pPr>
        <w:spacing w:line="360" w:lineRule="auto"/>
        <w:jc w:val="center"/>
        <w:rPr>
          <w:rFonts w:ascii="Times New Roman" w:hAnsi="Times New Roman" w:cs="Times New Roman"/>
          <w:b/>
          <w:i/>
          <w:sz w:val="28"/>
          <w:szCs w:val="28"/>
          <w:lang w:val="uk-UA"/>
        </w:rPr>
      </w:pPr>
      <w:r w:rsidRPr="00F57BE8">
        <w:rPr>
          <w:rFonts w:ascii="Times New Roman" w:hAnsi="Times New Roman" w:cs="Times New Roman"/>
          <w:b/>
          <w:i/>
          <w:sz w:val="28"/>
          <w:szCs w:val="28"/>
          <w:lang w:val="uk-UA"/>
        </w:rPr>
        <w:t>Орієнтовний комплекс вправ для розвитку сили за комбінованою методикою (перший варіант)</w:t>
      </w:r>
    </w:p>
    <w:p w14:paraId="601DB405" w14:textId="77777777" w:rsidR="005C2483" w:rsidRPr="00F57BE8" w:rsidRDefault="005C2483" w:rsidP="005C2483">
      <w:pPr>
        <w:spacing w:line="360" w:lineRule="auto"/>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 xml:space="preserve">ПЕРШЕ МІСЦЕ. </w:t>
      </w:r>
      <w:r w:rsidRPr="00F57BE8">
        <w:rPr>
          <w:rFonts w:ascii="Times New Roman" w:hAnsi="Times New Roman" w:cs="Times New Roman"/>
          <w:i/>
          <w:sz w:val="28"/>
          <w:szCs w:val="28"/>
          <w:lang w:val="uk-UA"/>
        </w:rPr>
        <w:t>Вправи для м'язів рук і плечового поясу.</w:t>
      </w:r>
    </w:p>
    <w:p w14:paraId="6E900B71" w14:textId="77777777" w:rsidR="005C2483" w:rsidRPr="00F57BE8" w:rsidRDefault="005C2483" w:rsidP="005C2483">
      <w:pPr>
        <w:pStyle w:val="a3"/>
        <w:numPr>
          <w:ilvl w:val="0"/>
          <w:numId w:val="9"/>
        </w:numPr>
        <w:spacing w:line="360" w:lineRule="auto"/>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Згинання і розгинання рук в упорі лежачи максимально швидко 5 раз (режим динамічних зусиль).</w:t>
      </w:r>
    </w:p>
    <w:p w14:paraId="2713CFE9" w14:textId="77777777" w:rsidR="005C2483" w:rsidRPr="00F57BE8" w:rsidRDefault="005C2483" w:rsidP="005C2483">
      <w:pPr>
        <w:pStyle w:val="a3"/>
        <w:numPr>
          <w:ilvl w:val="0"/>
          <w:numId w:val="9"/>
        </w:numPr>
        <w:spacing w:line="360" w:lineRule="auto"/>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Згинання і розгинання рук в упорі на брусах з навантаженням (набивний м'яч, гиря і т. д.), що дозволяє виконати цю вправу 2</w:t>
      </w:r>
      <w:r>
        <w:rPr>
          <w:rFonts w:ascii="Times New Roman" w:hAnsi="Times New Roman" w:cs="Times New Roman"/>
          <w:sz w:val="28"/>
          <w:szCs w:val="28"/>
          <w:lang w:val="uk-UA"/>
        </w:rPr>
        <w:t xml:space="preserve"> – 3 </w:t>
      </w:r>
      <w:r w:rsidRPr="00F57BE8">
        <w:rPr>
          <w:rFonts w:ascii="Times New Roman" w:hAnsi="Times New Roman" w:cs="Times New Roman"/>
          <w:sz w:val="28"/>
          <w:szCs w:val="28"/>
          <w:lang w:val="uk-UA"/>
        </w:rPr>
        <w:t>рази (режим максимальних зусиль).</w:t>
      </w:r>
    </w:p>
    <w:p w14:paraId="3E1BD9D0" w14:textId="77777777" w:rsidR="005C2483" w:rsidRPr="00F57BE8" w:rsidRDefault="005C2483" w:rsidP="005C2483">
      <w:pPr>
        <w:pStyle w:val="a3"/>
        <w:numPr>
          <w:ilvl w:val="0"/>
          <w:numId w:val="9"/>
        </w:numPr>
        <w:spacing w:line="360" w:lineRule="auto"/>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Згинання і розгинання рук в упорі на брусах з 2</w:t>
      </w:r>
      <w:r>
        <w:rPr>
          <w:rFonts w:ascii="Times New Roman" w:hAnsi="Times New Roman" w:cs="Times New Roman"/>
          <w:sz w:val="28"/>
          <w:szCs w:val="28"/>
          <w:lang w:val="uk-UA"/>
        </w:rPr>
        <w:t xml:space="preserve"> – </w:t>
      </w:r>
      <w:r w:rsidRPr="00F57BE8">
        <w:rPr>
          <w:rFonts w:ascii="Times New Roman" w:hAnsi="Times New Roman" w:cs="Times New Roman"/>
          <w:sz w:val="28"/>
          <w:szCs w:val="28"/>
          <w:lang w:val="uk-UA"/>
        </w:rPr>
        <w:t>3 зупинками при різних кутах згинання рук і утримуванням статичних положень 5</w:t>
      </w:r>
      <w:r>
        <w:rPr>
          <w:rFonts w:ascii="Times New Roman" w:hAnsi="Times New Roman" w:cs="Times New Roman"/>
          <w:sz w:val="28"/>
          <w:szCs w:val="28"/>
          <w:lang w:val="uk-UA"/>
        </w:rPr>
        <w:t xml:space="preserve"> – </w:t>
      </w:r>
      <w:r w:rsidRPr="00F57BE8">
        <w:rPr>
          <w:rFonts w:ascii="Times New Roman" w:hAnsi="Times New Roman" w:cs="Times New Roman"/>
          <w:sz w:val="28"/>
          <w:szCs w:val="28"/>
          <w:lang w:val="uk-UA"/>
        </w:rPr>
        <w:t>6 с (режим ізометричних зусиль).</w:t>
      </w:r>
    </w:p>
    <w:p w14:paraId="4D7FD4EE" w14:textId="77777777" w:rsidR="005C2483" w:rsidRPr="00F57BE8" w:rsidRDefault="005C2483" w:rsidP="005C2483">
      <w:pPr>
        <w:pStyle w:val="a3"/>
        <w:numPr>
          <w:ilvl w:val="0"/>
          <w:numId w:val="9"/>
        </w:numPr>
        <w:spacing w:line="360" w:lineRule="auto"/>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Згинання і розгинання рук в упорі на брусах до відмови, якщо учні виконують цю вправу без навантаження більше 10</w:t>
      </w:r>
      <w:r>
        <w:rPr>
          <w:rFonts w:ascii="Times New Roman" w:hAnsi="Times New Roman" w:cs="Times New Roman"/>
          <w:sz w:val="28"/>
          <w:szCs w:val="28"/>
          <w:lang w:val="uk-UA"/>
        </w:rPr>
        <w:t xml:space="preserve"> – </w:t>
      </w:r>
      <w:r w:rsidRPr="00F57BE8">
        <w:rPr>
          <w:rFonts w:ascii="Times New Roman" w:hAnsi="Times New Roman" w:cs="Times New Roman"/>
          <w:sz w:val="28"/>
          <w:szCs w:val="28"/>
          <w:lang w:val="uk-UA"/>
        </w:rPr>
        <w:t xml:space="preserve">12 раз, то необхідно додати </w:t>
      </w:r>
      <w:r w:rsidRPr="00F57BE8">
        <w:rPr>
          <w:rFonts w:ascii="Times New Roman" w:hAnsi="Times New Roman" w:cs="Times New Roman"/>
          <w:sz w:val="28"/>
          <w:szCs w:val="28"/>
          <w:lang w:val="uk-UA"/>
        </w:rPr>
        <w:lastRenderedPageBreak/>
        <w:t>навантаження, щоб можливість виконання була не більш 10</w:t>
      </w:r>
      <w:r>
        <w:rPr>
          <w:rFonts w:ascii="Times New Roman" w:hAnsi="Times New Roman" w:cs="Times New Roman"/>
          <w:sz w:val="28"/>
          <w:szCs w:val="28"/>
          <w:lang w:val="uk-UA"/>
        </w:rPr>
        <w:t xml:space="preserve"> – </w:t>
      </w:r>
      <w:r w:rsidRPr="00F57BE8">
        <w:rPr>
          <w:rFonts w:ascii="Times New Roman" w:hAnsi="Times New Roman" w:cs="Times New Roman"/>
          <w:sz w:val="28"/>
          <w:szCs w:val="28"/>
          <w:lang w:val="uk-UA"/>
        </w:rPr>
        <w:t>12 раз (режим повторних зусиль).</w:t>
      </w:r>
    </w:p>
    <w:p w14:paraId="3C189C88" w14:textId="77777777" w:rsidR="005C2483" w:rsidRPr="00F57BE8" w:rsidRDefault="005C2483" w:rsidP="005C2483">
      <w:pPr>
        <w:spacing w:line="360" w:lineRule="auto"/>
        <w:ind w:firstLine="360"/>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 xml:space="preserve">ДРУГЕ МІСЦЕ. </w:t>
      </w:r>
      <w:r w:rsidRPr="00F57BE8">
        <w:rPr>
          <w:rFonts w:ascii="Times New Roman" w:hAnsi="Times New Roman" w:cs="Times New Roman"/>
          <w:i/>
          <w:sz w:val="28"/>
          <w:szCs w:val="28"/>
          <w:lang w:val="uk-UA"/>
        </w:rPr>
        <w:t>Вправи для розвитку сили м'язів черевного преса.</w:t>
      </w:r>
    </w:p>
    <w:p w14:paraId="1739E0BB" w14:textId="77777777" w:rsidR="005C2483" w:rsidRPr="00F57BE8" w:rsidRDefault="005C2483" w:rsidP="005C2483">
      <w:pPr>
        <w:pStyle w:val="a3"/>
        <w:numPr>
          <w:ilvl w:val="0"/>
          <w:numId w:val="10"/>
        </w:numPr>
        <w:spacing w:line="360" w:lineRule="auto"/>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Підіймання ніг з положення лежачи на похило поставленій лаві до торкання за головою, виконати максимально швидко 5 раз.</w:t>
      </w:r>
    </w:p>
    <w:p w14:paraId="226F18D0" w14:textId="77777777" w:rsidR="005C2483" w:rsidRPr="00F57BE8" w:rsidRDefault="005C2483" w:rsidP="005C2483">
      <w:pPr>
        <w:pStyle w:val="a3"/>
        <w:numPr>
          <w:ilvl w:val="0"/>
          <w:numId w:val="10"/>
        </w:numPr>
        <w:spacing w:line="360" w:lineRule="auto"/>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Із вису спиною до гімнастичної стінки підіймання ніг з набивним м'ячем (вага повинна бути такою, щоб виконати вправу максимум 2</w:t>
      </w:r>
      <w:r>
        <w:rPr>
          <w:rFonts w:ascii="Times New Roman" w:hAnsi="Times New Roman" w:cs="Times New Roman"/>
          <w:sz w:val="28"/>
          <w:szCs w:val="28"/>
          <w:lang w:val="uk-UA"/>
        </w:rPr>
        <w:t xml:space="preserve"> – </w:t>
      </w:r>
      <w:r w:rsidRPr="00F57BE8">
        <w:rPr>
          <w:rFonts w:ascii="Times New Roman" w:hAnsi="Times New Roman" w:cs="Times New Roman"/>
          <w:sz w:val="28"/>
          <w:szCs w:val="28"/>
          <w:lang w:val="uk-UA"/>
        </w:rPr>
        <w:t>3 рази).</w:t>
      </w:r>
    </w:p>
    <w:p w14:paraId="1B17A3DB" w14:textId="77777777" w:rsidR="005C2483" w:rsidRPr="00F57BE8" w:rsidRDefault="005C2483" w:rsidP="005C2483">
      <w:pPr>
        <w:pStyle w:val="a3"/>
        <w:numPr>
          <w:ilvl w:val="0"/>
          <w:numId w:val="10"/>
        </w:numPr>
        <w:spacing w:line="360" w:lineRule="auto"/>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Із вису спиною до гімнастичної стінки підіймання ніг з двома зупинками при різноманітних кутах згинання і утримуванням статичних положень 5</w:t>
      </w:r>
      <w:r>
        <w:rPr>
          <w:rFonts w:ascii="Times New Roman" w:hAnsi="Times New Roman" w:cs="Times New Roman"/>
          <w:sz w:val="28"/>
          <w:szCs w:val="28"/>
          <w:lang w:val="uk-UA"/>
        </w:rPr>
        <w:t xml:space="preserve"> – </w:t>
      </w:r>
      <w:r w:rsidRPr="00F57BE8">
        <w:rPr>
          <w:rFonts w:ascii="Times New Roman" w:hAnsi="Times New Roman" w:cs="Times New Roman"/>
          <w:sz w:val="28"/>
          <w:szCs w:val="28"/>
          <w:lang w:val="uk-UA"/>
        </w:rPr>
        <w:t>6 с.</w:t>
      </w:r>
    </w:p>
    <w:p w14:paraId="74F5B630" w14:textId="77777777" w:rsidR="005C2483" w:rsidRPr="00F57BE8" w:rsidRDefault="005C2483" w:rsidP="005C2483">
      <w:pPr>
        <w:pStyle w:val="a3"/>
        <w:numPr>
          <w:ilvl w:val="0"/>
          <w:numId w:val="10"/>
        </w:numPr>
        <w:spacing w:line="360" w:lineRule="auto"/>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Із положення лежачи на похило поставленій лаві підіймання ніг до торкання за головою до відмови. Навантаженням може бути набивний м'яч, зажатий між ступнями. Навантаження можна регулювати, змінюючи кут нахилу лави або використовувати м'ячі різної ваги.</w:t>
      </w:r>
    </w:p>
    <w:p w14:paraId="115B4108" w14:textId="77777777" w:rsidR="005C2483" w:rsidRPr="00F57BE8" w:rsidRDefault="005C2483" w:rsidP="005C2483">
      <w:pPr>
        <w:spacing w:line="360" w:lineRule="auto"/>
        <w:ind w:firstLine="360"/>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 xml:space="preserve">ТРЕТЄ МІСЦЕ. </w:t>
      </w:r>
      <w:r w:rsidRPr="00F57BE8">
        <w:rPr>
          <w:rFonts w:ascii="Times New Roman" w:hAnsi="Times New Roman" w:cs="Times New Roman"/>
          <w:i/>
          <w:sz w:val="28"/>
          <w:szCs w:val="28"/>
          <w:lang w:val="uk-UA"/>
        </w:rPr>
        <w:t>Вправи для м'язів спини.</w:t>
      </w:r>
    </w:p>
    <w:p w14:paraId="74DA9177" w14:textId="77777777" w:rsidR="005C2483" w:rsidRPr="00F57BE8" w:rsidRDefault="005C2483" w:rsidP="005C2483">
      <w:pPr>
        <w:spacing w:line="360" w:lineRule="auto"/>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1.</w:t>
      </w:r>
      <w:r w:rsidRPr="00F57BE8">
        <w:rPr>
          <w:rFonts w:ascii="Times New Roman" w:hAnsi="Times New Roman" w:cs="Times New Roman"/>
          <w:sz w:val="28"/>
          <w:szCs w:val="28"/>
          <w:lang w:val="uk-UA"/>
        </w:rPr>
        <w:tab/>
        <w:t>З положення лежачи на животі на коні ногами зачепитися за рейку гімнастичної стінки, підіймання і опускання тулуба максимально швидко 5 раз.</w:t>
      </w:r>
    </w:p>
    <w:p w14:paraId="000B7FF7" w14:textId="77777777" w:rsidR="005C2483" w:rsidRPr="00F57BE8" w:rsidRDefault="005C2483" w:rsidP="005C2483">
      <w:pPr>
        <w:spacing w:line="360" w:lineRule="auto"/>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2.</w:t>
      </w:r>
      <w:r w:rsidRPr="00F57BE8">
        <w:rPr>
          <w:rFonts w:ascii="Times New Roman" w:hAnsi="Times New Roman" w:cs="Times New Roman"/>
          <w:sz w:val="28"/>
          <w:szCs w:val="28"/>
          <w:lang w:val="uk-UA"/>
        </w:rPr>
        <w:tab/>
        <w:t>В.п. те саме, виконати вправу з навантаженням (набивний м'яч за головою, штанга, гантелі). Навантаження збільшується, якщо руки з вантажем підняти уверх. Вправу виконати методом максимальних зусиль.</w:t>
      </w:r>
    </w:p>
    <w:p w14:paraId="5438D26A" w14:textId="77777777" w:rsidR="005C2483" w:rsidRPr="00F57BE8" w:rsidRDefault="005C2483" w:rsidP="005C2483">
      <w:pPr>
        <w:spacing w:line="360" w:lineRule="auto"/>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3.</w:t>
      </w:r>
      <w:r w:rsidRPr="00F57BE8">
        <w:rPr>
          <w:rFonts w:ascii="Times New Roman" w:hAnsi="Times New Roman" w:cs="Times New Roman"/>
          <w:sz w:val="28"/>
          <w:szCs w:val="28"/>
          <w:lang w:val="uk-UA"/>
        </w:rPr>
        <w:tab/>
        <w:t>Виконати підіймання і опускання тулуба з двома зупинками і утриманням 5</w:t>
      </w:r>
      <w:r>
        <w:rPr>
          <w:rFonts w:ascii="Times New Roman" w:hAnsi="Times New Roman" w:cs="Times New Roman"/>
          <w:sz w:val="28"/>
          <w:szCs w:val="28"/>
          <w:lang w:val="uk-UA"/>
        </w:rPr>
        <w:t xml:space="preserve"> – </w:t>
      </w:r>
      <w:r w:rsidRPr="00F57BE8">
        <w:rPr>
          <w:rFonts w:ascii="Times New Roman" w:hAnsi="Times New Roman" w:cs="Times New Roman"/>
          <w:sz w:val="28"/>
          <w:szCs w:val="28"/>
          <w:lang w:val="uk-UA"/>
        </w:rPr>
        <w:t>6 с в кожному із статичних положень (утримання можна виконати у верхній точці і в горизонтальному положенні).</w:t>
      </w:r>
    </w:p>
    <w:p w14:paraId="22ED0261" w14:textId="77777777" w:rsidR="005C2483" w:rsidRPr="00F57BE8" w:rsidRDefault="005C2483" w:rsidP="005C2483">
      <w:pPr>
        <w:spacing w:line="360" w:lineRule="auto"/>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4.</w:t>
      </w:r>
      <w:r w:rsidRPr="00F57BE8">
        <w:rPr>
          <w:rFonts w:ascii="Times New Roman" w:hAnsi="Times New Roman" w:cs="Times New Roman"/>
          <w:sz w:val="28"/>
          <w:szCs w:val="28"/>
          <w:lang w:val="uk-UA"/>
        </w:rPr>
        <w:tab/>
        <w:t>В.п. те саме, підіймання і опускання тулуба до відмови. Навантаженню слід бути таким, щоб можливість виконання була не більш 10</w:t>
      </w:r>
      <w:r>
        <w:rPr>
          <w:rFonts w:ascii="Times New Roman" w:hAnsi="Times New Roman" w:cs="Times New Roman"/>
          <w:sz w:val="28"/>
          <w:szCs w:val="28"/>
          <w:lang w:val="uk-UA"/>
        </w:rPr>
        <w:t xml:space="preserve"> – </w:t>
      </w:r>
      <w:r w:rsidRPr="00F57BE8">
        <w:rPr>
          <w:rFonts w:ascii="Times New Roman" w:hAnsi="Times New Roman" w:cs="Times New Roman"/>
          <w:sz w:val="28"/>
          <w:szCs w:val="28"/>
          <w:lang w:val="uk-UA"/>
        </w:rPr>
        <w:t>12 раз.</w:t>
      </w:r>
    </w:p>
    <w:p w14:paraId="79810A7E" w14:textId="77777777" w:rsidR="005C2483" w:rsidRPr="00F57BE8" w:rsidRDefault="005C2483" w:rsidP="005C2483">
      <w:pPr>
        <w:spacing w:line="360" w:lineRule="auto"/>
        <w:ind w:firstLine="426"/>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 xml:space="preserve">ЧЕТВЕРТЕ МІСЦЕ. </w:t>
      </w:r>
      <w:r w:rsidRPr="00F57BE8">
        <w:rPr>
          <w:rFonts w:ascii="Times New Roman" w:hAnsi="Times New Roman" w:cs="Times New Roman"/>
          <w:i/>
          <w:sz w:val="28"/>
          <w:szCs w:val="28"/>
          <w:lang w:val="uk-UA"/>
        </w:rPr>
        <w:t>Вправи для м'язів ніг.</w:t>
      </w:r>
    </w:p>
    <w:p w14:paraId="667C7A02" w14:textId="77777777" w:rsidR="005C2483" w:rsidRPr="00F57BE8" w:rsidRDefault="005C2483" w:rsidP="005C2483">
      <w:pPr>
        <w:pStyle w:val="a3"/>
        <w:numPr>
          <w:ilvl w:val="0"/>
          <w:numId w:val="11"/>
        </w:numPr>
        <w:spacing w:line="360" w:lineRule="auto"/>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Присідання з набивним м'ячем за головою. Виконати максимально швидко 5 раз.</w:t>
      </w:r>
    </w:p>
    <w:p w14:paraId="506190D7" w14:textId="77777777" w:rsidR="005C2483" w:rsidRPr="00F57BE8" w:rsidRDefault="005C2483" w:rsidP="005C2483">
      <w:pPr>
        <w:pStyle w:val="a3"/>
        <w:numPr>
          <w:ilvl w:val="0"/>
          <w:numId w:val="11"/>
        </w:numPr>
        <w:spacing w:line="360" w:lineRule="auto"/>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Присідання зі штангою або з партнером на плечах (для юнаків). Кількість можливих повторень повинна бути не більш 2-3 раз.</w:t>
      </w:r>
    </w:p>
    <w:p w14:paraId="49FE7A72" w14:textId="77777777" w:rsidR="005C2483" w:rsidRPr="00F57BE8" w:rsidRDefault="005C2483" w:rsidP="005C2483">
      <w:pPr>
        <w:pStyle w:val="a3"/>
        <w:numPr>
          <w:ilvl w:val="0"/>
          <w:numId w:val="11"/>
        </w:numPr>
        <w:spacing w:line="360" w:lineRule="auto"/>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lastRenderedPageBreak/>
        <w:t>Присідання з навантаженням або на одній нозі з 2</w:t>
      </w:r>
      <w:r>
        <w:rPr>
          <w:rFonts w:ascii="Times New Roman" w:hAnsi="Times New Roman" w:cs="Times New Roman"/>
          <w:sz w:val="28"/>
          <w:szCs w:val="28"/>
          <w:lang w:val="uk-UA"/>
        </w:rPr>
        <w:t xml:space="preserve"> – </w:t>
      </w:r>
      <w:r w:rsidRPr="00F57BE8">
        <w:rPr>
          <w:rFonts w:ascii="Times New Roman" w:hAnsi="Times New Roman" w:cs="Times New Roman"/>
          <w:sz w:val="28"/>
          <w:szCs w:val="28"/>
          <w:lang w:val="uk-UA"/>
        </w:rPr>
        <w:t>3 зупинками при різних кутах згинання ніг і утримуванням статичних положень 5</w:t>
      </w:r>
      <w:r>
        <w:rPr>
          <w:rFonts w:ascii="Times New Roman" w:hAnsi="Times New Roman" w:cs="Times New Roman"/>
          <w:sz w:val="28"/>
          <w:szCs w:val="28"/>
          <w:lang w:val="uk-UA"/>
        </w:rPr>
        <w:t xml:space="preserve"> – </w:t>
      </w:r>
      <w:r w:rsidRPr="00F57BE8">
        <w:rPr>
          <w:rFonts w:ascii="Times New Roman" w:hAnsi="Times New Roman" w:cs="Times New Roman"/>
          <w:sz w:val="28"/>
          <w:szCs w:val="28"/>
          <w:lang w:val="uk-UA"/>
        </w:rPr>
        <w:t>6 с.</w:t>
      </w:r>
    </w:p>
    <w:p w14:paraId="42AC484C" w14:textId="77777777" w:rsidR="005C2483" w:rsidRPr="00F57BE8" w:rsidRDefault="005C2483" w:rsidP="005C2483">
      <w:pPr>
        <w:pStyle w:val="a3"/>
        <w:numPr>
          <w:ilvl w:val="0"/>
          <w:numId w:val="11"/>
        </w:numPr>
        <w:spacing w:line="360" w:lineRule="auto"/>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Присідання на одній нозі до відмови. Якщо ця вправа без навантаження виконується більше 10</w:t>
      </w:r>
      <w:r>
        <w:rPr>
          <w:rFonts w:ascii="Times New Roman" w:hAnsi="Times New Roman" w:cs="Times New Roman"/>
          <w:sz w:val="28"/>
          <w:szCs w:val="28"/>
          <w:lang w:val="uk-UA"/>
        </w:rPr>
        <w:t xml:space="preserve"> – </w:t>
      </w:r>
      <w:r w:rsidRPr="00F57BE8">
        <w:rPr>
          <w:rFonts w:ascii="Times New Roman" w:hAnsi="Times New Roman" w:cs="Times New Roman"/>
          <w:sz w:val="28"/>
          <w:szCs w:val="28"/>
          <w:lang w:val="uk-UA"/>
        </w:rPr>
        <w:t>12 раз, то навантаження повинно бути таким, щоб вправу можна було виконати не більш 10</w:t>
      </w:r>
      <w:r>
        <w:rPr>
          <w:rFonts w:ascii="Times New Roman" w:hAnsi="Times New Roman" w:cs="Times New Roman"/>
          <w:sz w:val="28"/>
          <w:szCs w:val="28"/>
          <w:lang w:val="uk-UA"/>
        </w:rPr>
        <w:t xml:space="preserve"> – </w:t>
      </w:r>
      <w:r w:rsidRPr="00F57BE8">
        <w:rPr>
          <w:rFonts w:ascii="Times New Roman" w:hAnsi="Times New Roman" w:cs="Times New Roman"/>
          <w:sz w:val="28"/>
          <w:szCs w:val="28"/>
          <w:lang w:val="uk-UA"/>
        </w:rPr>
        <w:t>12 раз.</w:t>
      </w:r>
    </w:p>
    <w:p w14:paraId="665E6020" w14:textId="77777777" w:rsidR="005C2483" w:rsidRPr="00F57BE8" w:rsidRDefault="005C2483" w:rsidP="005C2483">
      <w:pPr>
        <w:spacing w:line="360" w:lineRule="auto"/>
        <w:ind w:firstLine="360"/>
        <w:jc w:val="both"/>
        <w:rPr>
          <w:rFonts w:ascii="Times New Roman" w:hAnsi="Times New Roman" w:cs="Times New Roman"/>
          <w:sz w:val="28"/>
          <w:szCs w:val="28"/>
          <w:lang w:val="uk-UA"/>
        </w:rPr>
      </w:pPr>
      <w:r w:rsidRPr="00F57BE8">
        <w:rPr>
          <w:rFonts w:ascii="Times New Roman" w:hAnsi="Times New Roman" w:cs="Times New Roman"/>
          <w:b/>
          <w:i/>
          <w:sz w:val="28"/>
          <w:szCs w:val="28"/>
          <w:lang w:val="uk-UA"/>
        </w:rPr>
        <w:t>Другий варіант.</w:t>
      </w:r>
      <w:r w:rsidRPr="00F57BE8">
        <w:rPr>
          <w:rFonts w:ascii="Times New Roman" w:hAnsi="Times New Roman" w:cs="Times New Roman"/>
          <w:sz w:val="28"/>
          <w:szCs w:val="28"/>
          <w:lang w:val="uk-UA"/>
        </w:rPr>
        <w:t xml:space="preserve"> Цей варіант організації занять для розвитку сили за комбінованою методикою відрізняється від першого варіанта тим, що вправи в колі даються для одних і тих же груп м'язів, але на кожному місці вправи виконуються тільки в одному режимі.</w:t>
      </w:r>
    </w:p>
    <w:p w14:paraId="4D9AA7A1" w14:textId="77777777" w:rsidR="005C2483" w:rsidRPr="00F57BE8" w:rsidRDefault="005C2483" w:rsidP="005C2483">
      <w:pPr>
        <w:spacing w:line="360" w:lineRule="auto"/>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Наприклад:</w:t>
      </w:r>
    </w:p>
    <w:p w14:paraId="411DBCEE" w14:textId="77777777" w:rsidR="005C2483" w:rsidRPr="00F57BE8" w:rsidRDefault="005C2483" w:rsidP="005C2483">
      <w:pPr>
        <w:spacing w:line="360" w:lineRule="auto"/>
        <w:ind w:firstLine="708"/>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1-е місце</w:t>
      </w:r>
      <w:r>
        <w:rPr>
          <w:rFonts w:ascii="Times New Roman" w:hAnsi="Times New Roman" w:cs="Times New Roman"/>
          <w:sz w:val="28"/>
          <w:szCs w:val="28"/>
          <w:lang w:val="uk-UA"/>
        </w:rPr>
        <w:t xml:space="preserve"> – </w:t>
      </w:r>
      <w:r w:rsidRPr="00F57BE8">
        <w:rPr>
          <w:rFonts w:ascii="Times New Roman" w:hAnsi="Times New Roman" w:cs="Times New Roman"/>
          <w:sz w:val="28"/>
          <w:szCs w:val="28"/>
          <w:lang w:val="uk-UA"/>
        </w:rPr>
        <w:t>вправи для м'язів рук і плечового поясу виконуються в динамічному режимі.</w:t>
      </w:r>
    </w:p>
    <w:p w14:paraId="2CE5D074" w14:textId="77777777" w:rsidR="005C2483" w:rsidRPr="00F57BE8" w:rsidRDefault="005C2483" w:rsidP="005C2483">
      <w:pPr>
        <w:spacing w:line="360" w:lineRule="auto"/>
        <w:ind w:firstLine="708"/>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2-е місце</w:t>
      </w:r>
      <w:r>
        <w:rPr>
          <w:rFonts w:ascii="Times New Roman" w:hAnsi="Times New Roman" w:cs="Times New Roman"/>
          <w:sz w:val="28"/>
          <w:szCs w:val="28"/>
          <w:lang w:val="uk-UA"/>
        </w:rPr>
        <w:t xml:space="preserve"> – </w:t>
      </w:r>
      <w:r w:rsidRPr="00F57BE8">
        <w:rPr>
          <w:rFonts w:ascii="Times New Roman" w:hAnsi="Times New Roman" w:cs="Times New Roman"/>
          <w:sz w:val="28"/>
          <w:szCs w:val="28"/>
          <w:lang w:val="uk-UA"/>
        </w:rPr>
        <w:t>вправи для м'язів рук і плечового поясу виконуються в режимі максимальних зусиль.</w:t>
      </w:r>
    </w:p>
    <w:p w14:paraId="077AAB64" w14:textId="77777777" w:rsidR="005C2483" w:rsidRPr="00F57BE8" w:rsidRDefault="005C2483" w:rsidP="005C2483">
      <w:pPr>
        <w:spacing w:line="360" w:lineRule="auto"/>
        <w:ind w:firstLine="708"/>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3-є місце</w:t>
      </w:r>
      <w:r>
        <w:rPr>
          <w:rFonts w:ascii="Times New Roman" w:hAnsi="Times New Roman" w:cs="Times New Roman"/>
          <w:sz w:val="28"/>
          <w:szCs w:val="28"/>
          <w:lang w:val="uk-UA"/>
        </w:rPr>
        <w:t xml:space="preserve"> – </w:t>
      </w:r>
      <w:r w:rsidRPr="00F57BE8">
        <w:rPr>
          <w:rFonts w:ascii="Times New Roman" w:hAnsi="Times New Roman" w:cs="Times New Roman"/>
          <w:sz w:val="28"/>
          <w:szCs w:val="28"/>
          <w:lang w:val="uk-UA"/>
        </w:rPr>
        <w:t>вправи для м'язів рук і плечового поясу виконуються в ізометричному режимі.</w:t>
      </w:r>
    </w:p>
    <w:p w14:paraId="080DC61E" w14:textId="77777777" w:rsidR="005C2483" w:rsidRPr="00F57BE8" w:rsidRDefault="005C2483" w:rsidP="005C2483">
      <w:pPr>
        <w:spacing w:line="360" w:lineRule="auto"/>
        <w:ind w:firstLine="708"/>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4-е місце</w:t>
      </w:r>
      <w:r>
        <w:rPr>
          <w:rFonts w:ascii="Times New Roman" w:hAnsi="Times New Roman" w:cs="Times New Roman"/>
          <w:sz w:val="28"/>
          <w:szCs w:val="28"/>
          <w:lang w:val="uk-UA"/>
        </w:rPr>
        <w:t xml:space="preserve"> – </w:t>
      </w:r>
      <w:r w:rsidRPr="00F57BE8">
        <w:rPr>
          <w:rFonts w:ascii="Times New Roman" w:hAnsi="Times New Roman" w:cs="Times New Roman"/>
          <w:sz w:val="28"/>
          <w:szCs w:val="28"/>
          <w:lang w:val="uk-UA"/>
        </w:rPr>
        <w:t>вправи для м'язів рук і плечового поясу виконуються в режимі повторних зусиль.</w:t>
      </w:r>
    </w:p>
    <w:p w14:paraId="13761583" w14:textId="77777777" w:rsidR="005C2483" w:rsidRPr="00F57BE8" w:rsidRDefault="005C2483" w:rsidP="005C2483">
      <w:pPr>
        <w:spacing w:line="360" w:lineRule="auto"/>
        <w:jc w:val="both"/>
        <w:rPr>
          <w:rFonts w:ascii="Times New Roman" w:hAnsi="Times New Roman" w:cs="Times New Roman"/>
          <w:sz w:val="28"/>
          <w:szCs w:val="28"/>
          <w:lang w:val="uk-UA"/>
        </w:rPr>
      </w:pPr>
      <w:r w:rsidRPr="00F57BE8">
        <w:rPr>
          <w:rFonts w:ascii="Times New Roman" w:hAnsi="Times New Roman" w:cs="Times New Roman"/>
          <w:b/>
          <w:i/>
          <w:sz w:val="28"/>
          <w:szCs w:val="28"/>
          <w:lang w:val="uk-UA"/>
        </w:rPr>
        <w:t>Пояснення.</w:t>
      </w:r>
      <w:r w:rsidRPr="00F57BE8">
        <w:rPr>
          <w:rFonts w:ascii="Times New Roman" w:hAnsi="Times New Roman" w:cs="Times New Roman"/>
          <w:sz w:val="28"/>
          <w:szCs w:val="28"/>
          <w:lang w:val="uk-UA"/>
        </w:rPr>
        <w:t xml:space="preserve"> Місця для занять необхідно обладнати з урахуванням вправ, що виконуються. Наприклад, якщо місце обладнане для проведення вправ для м'язів рук і плечового поясу, слід мати набивні м'ячі, еластичні жгути, гантелі, бруси, гімнастичну лаву та ін.</w:t>
      </w:r>
    </w:p>
    <w:p w14:paraId="3424074D" w14:textId="77777777" w:rsidR="005C2483" w:rsidRPr="00F57BE8" w:rsidRDefault="005C2483" w:rsidP="005C2483">
      <w:pPr>
        <w:spacing w:line="360" w:lineRule="auto"/>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Для проведення вправ для м'язів спини і черевного преса необхідно встановлювати біля гімнастичної стінки: гімнастичну лаву, коня, козла, коня з ручками, мати, набивні м'ячі, еластичні жгути, гантелі та ін., а для м'язів ніг</w:t>
      </w:r>
      <w:r>
        <w:rPr>
          <w:rFonts w:ascii="Times New Roman" w:hAnsi="Times New Roman" w:cs="Times New Roman"/>
          <w:sz w:val="28"/>
          <w:szCs w:val="28"/>
          <w:lang w:val="uk-UA"/>
        </w:rPr>
        <w:t xml:space="preserve"> – </w:t>
      </w:r>
      <w:r w:rsidRPr="00F57BE8">
        <w:rPr>
          <w:rFonts w:ascii="Times New Roman" w:hAnsi="Times New Roman" w:cs="Times New Roman"/>
          <w:sz w:val="28"/>
          <w:szCs w:val="28"/>
          <w:lang w:val="uk-UA"/>
        </w:rPr>
        <w:t>набивні м'ячі, штангу тощо</w:t>
      </w:r>
    </w:p>
    <w:p w14:paraId="6538DE1A" w14:textId="77777777" w:rsidR="005C2483" w:rsidRPr="00F57BE8" w:rsidRDefault="005C2483" w:rsidP="005C2483">
      <w:pPr>
        <w:spacing w:line="360" w:lineRule="auto"/>
        <w:jc w:val="center"/>
        <w:rPr>
          <w:rFonts w:ascii="Times New Roman" w:hAnsi="Times New Roman" w:cs="Times New Roman"/>
          <w:b/>
          <w:i/>
          <w:sz w:val="28"/>
          <w:szCs w:val="28"/>
          <w:lang w:val="uk-UA"/>
        </w:rPr>
      </w:pPr>
      <w:r w:rsidRPr="00F57BE8">
        <w:rPr>
          <w:rFonts w:ascii="Times New Roman" w:hAnsi="Times New Roman" w:cs="Times New Roman"/>
          <w:b/>
          <w:i/>
          <w:sz w:val="28"/>
          <w:szCs w:val="28"/>
          <w:lang w:val="uk-UA"/>
        </w:rPr>
        <w:t>Орієнтовний комплекс вправ для розвитку сили за комбінованою методикою (другий варіант)</w:t>
      </w:r>
      <w:r w:rsidRPr="00F57BE8">
        <w:rPr>
          <w:rFonts w:ascii="Times New Roman" w:hAnsi="Times New Roman" w:cs="Times New Roman"/>
          <w:sz w:val="28"/>
          <w:szCs w:val="28"/>
          <w:highlight w:val="darkGray"/>
          <w:lang w:val="uk-UA"/>
        </w:rPr>
        <w:t xml:space="preserve"> </w:t>
      </w:r>
    </w:p>
    <w:p w14:paraId="51AD7013" w14:textId="77777777" w:rsidR="005C2483" w:rsidRPr="00F57BE8" w:rsidRDefault="005C2483" w:rsidP="005C2483">
      <w:pPr>
        <w:spacing w:line="360" w:lineRule="auto"/>
        <w:ind w:firstLine="426"/>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ПЕРШЕ МІСЦЕ. Вправи проводяться методом динамічних зусиль.</w:t>
      </w:r>
    </w:p>
    <w:p w14:paraId="05B16093" w14:textId="77777777" w:rsidR="005C2483" w:rsidRPr="00F57BE8" w:rsidRDefault="005C2483" w:rsidP="005C2483">
      <w:pPr>
        <w:pStyle w:val="a3"/>
        <w:numPr>
          <w:ilvl w:val="0"/>
          <w:numId w:val="12"/>
        </w:numPr>
        <w:spacing w:line="360" w:lineRule="auto"/>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Згинання і розгинання рук у висі (у висі лежачи) максимально швидко 5 раз.</w:t>
      </w:r>
    </w:p>
    <w:p w14:paraId="00D28873" w14:textId="77777777" w:rsidR="005C2483" w:rsidRPr="00F57BE8" w:rsidRDefault="005C2483" w:rsidP="005C2483">
      <w:pPr>
        <w:pStyle w:val="a3"/>
        <w:numPr>
          <w:ilvl w:val="0"/>
          <w:numId w:val="12"/>
        </w:numPr>
        <w:spacing w:line="360" w:lineRule="auto"/>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lastRenderedPageBreak/>
        <w:t>Згинання і розгинання рук в упорі (або в упорі лежачи) максимально швидко 5 раз.</w:t>
      </w:r>
    </w:p>
    <w:p w14:paraId="27C95B3A" w14:textId="77777777" w:rsidR="005C2483" w:rsidRPr="00F57BE8" w:rsidRDefault="005C2483" w:rsidP="005C2483">
      <w:pPr>
        <w:pStyle w:val="a3"/>
        <w:numPr>
          <w:ilvl w:val="0"/>
          <w:numId w:val="12"/>
        </w:numPr>
        <w:spacing w:line="360" w:lineRule="auto"/>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Підіймання прямих ніг до торкання за головою максимально швидко 5 раз.</w:t>
      </w:r>
    </w:p>
    <w:p w14:paraId="72BD836E" w14:textId="77777777" w:rsidR="005C2483" w:rsidRPr="00F57BE8" w:rsidRDefault="005C2483" w:rsidP="005C2483">
      <w:pPr>
        <w:spacing w:line="360" w:lineRule="auto"/>
        <w:ind w:firstLine="360"/>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ДРУГЕ МІСЦЕ. Вправи проводяться методом максимальних зусиль.</w:t>
      </w:r>
    </w:p>
    <w:p w14:paraId="6B68039D" w14:textId="77777777" w:rsidR="005C2483" w:rsidRPr="00F57BE8" w:rsidRDefault="005C2483" w:rsidP="005C2483">
      <w:pPr>
        <w:pStyle w:val="a3"/>
        <w:numPr>
          <w:ilvl w:val="0"/>
          <w:numId w:val="13"/>
        </w:numPr>
        <w:spacing w:line="360" w:lineRule="auto"/>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Згинання і розгинання рук у висі (або в висі лежачи) з навантаженням. Можливість повторення не більш 2</w:t>
      </w:r>
      <w:r>
        <w:rPr>
          <w:rFonts w:ascii="Times New Roman" w:hAnsi="Times New Roman" w:cs="Times New Roman"/>
          <w:sz w:val="28"/>
          <w:szCs w:val="28"/>
          <w:lang w:val="uk-UA"/>
        </w:rPr>
        <w:t xml:space="preserve"> – </w:t>
      </w:r>
      <w:r w:rsidRPr="00F57BE8">
        <w:rPr>
          <w:rFonts w:ascii="Times New Roman" w:hAnsi="Times New Roman" w:cs="Times New Roman"/>
          <w:sz w:val="28"/>
          <w:szCs w:val="28"/>
          <w:lang w:val="uk-UA"/>
        </w:rPr>
        <w:t>3 раз.</w:t>
      </w:r>
    </w:p>
    <w:p w14:paraId="105F8ECE" w14:textId="77777777" w:rsidR="005C2483" w:rsidRPr="00F57BE8" w:rsidRDefault="005C2483" w:rsidP="005C2483">
      <w:pPr>
        <w:pStyle w:val="a3"/>
        <w:numPr>
          <w:ilvl w:val="0"/>
          <w:numId w:val="13"/>
        </w:numPr>
        <w:spacing w:line="360" w:lineRule="auto"/>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Згинання і розгинання рук в упорі (або в упорі лежачи) з навантаженням. Можливість виконання не більш 2</w:t>
      </w:r>
      <w:r>
        <w:rPr>
          <w:rFonts w:ascii="Times New Roman" w:hAnsi="Times New Roman" w:cs="Times New Roman"/>
          <w:sz w:val="28"/>
          <w:szCs w:val="28"/>
          <w:lang w:val="uk-UA"/>
        </w:rPr>
        <w:t xml:space="preserve"> – </w:t>
      </w:r>
      <w:r w:rsidRPr="00F57BE8">
        <w:rPr>
          <w:rFonts w:ascii="Times New Roman" w:hAnsi="Times New Roman" w:cs="Times New Roman"/>
          <w:sz w:val="28"/>
          <w:szCs w:val="28"/>
          <w:lang w:val="uk-UA"/>
        </w:rPr>
        <w:t>3 раз.</w:t>
      </w:r>
    </w:p>
    <w:p w14:paraId="3CF6368C" w14:textId="77777777" w:rsidR="005C2483" w:rsidRPr="00F57BE8" w:rsidRDefault="005C2483" w:rsidP="005C2483">
      <w:pPr>
        <w:pStyle w:val="a3"/>
        <w:numPr>
          <w:ilvl w:val="0"/>
          <w:numId w:val="13"/>
        </w:numPr>
        <w:spacing w:line="360" w:lineRule="auto"/>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 xml:space="preserve">Підіймання прямих ніг до торкання за головою з опором. </w:t>
      </w:r>
    </w:p>
    <w:p w14:paraId="4C977E29" w14:textId="77777777" w:rsidR="005C2483" w:rsidRPr="00F57BE8" w:rsidRDefault="005C2483" w:rsidP="005C2483">
      <w:pPr>
        <w:spacing w:line="360" w:lineRule="auto"/>
        <w:ind w:firstLine="360"/>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ТРЕТЄ МІСЦЕ. Вправи проводяться методом ізометричних зусиль.</w:t>
      </w:r>
    </w:p>
    <w:p w14:paraId="6ACFDAE9" w14:textId="77777777" w:rsidR="005C2483" w:rsidRPr="00F57BE8" w:rsidRDefault="005C2483" w:rsidP="005C2483">
      <w:pPr>
        <w:pStyle w:val="a3"/>
        <w:numPr>
          <w:ilvl w:val="0"/>
          <w:numId w:val="14"/>
        </w:numPr>
        <w:spacing w:line="360" w:lineRule="auto"/>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Підтягування у висі (або у висі лежачи) з двома зупинками і фіксацією суглобних кутів.</w:t>
      </w:r>
    </w:p>
    <w:p w14:paraId="430E0BB0" w14:textId="77777777" w:rsidR="005C2483" w:rsidRPr="00F57BE8" w:rsidRDefault="005C2483" w:rsidP="005C2483">
      <w:pPr>
        <w:pStyle w:val="a3"/>
        <w:numPr>
          <w:ilvl w:val="0"/>
          <w:numId w:val="14"/>
        </w:numPr>
        <w:spacing w:line="360" w:lineRule="auto"/>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Згинання і розгинання рук в упорі (або в упорі лежачи) з двома зупинками і фіксацією суглобних кутів.</w:t>
      </w:r>
    </w:p>
    <w:p w14:paraId="0CE34046" w14:textId="77777777" w:rsidR="005C2483" w:rsidRPr="00F57BE8" w:rsidRDefault="005C2483" w:rsidP="005C2483">
      <w:pPr>
        <w:pStyle w:val="a3"/>
        <w:numPr>
          <w:ilvl w:val="0"/>
          <w:numId w:val="14"/>
        </w:numPr>
        <w:spacing w:line="360" w:lineRule="auto"/>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Вис на зігнутих руках (5 с)</w:t>
      </w:r>
      <w:r>
        <w:rPr>
          <w:rFonts w:ascii="Times New Roman" w:hAnsi="Times New Roman" w:cs="Times New Roman"/>
          <w:sz w:val="28"/>
          <w:szCs w:val="28"/>
          <w:lang w:val="uk-UA"/>
        </w:rPr>
        <w:t xml:space="preserve"> – </w:t>
      </w:r>
      <w:r w:rsidRPr="00F57BE8">
        <w:rPr>
          <w:rFonts w:ascii="Times New Roman" w:hAnsi="Times New Roman" w:cs="Times New Roman"/>
          <w:sz w:val="28"/>
          <w:szCs w:val="28"/>
          <w:lang w:val="uk-UA"/>
        </w:rPr>
        <w:t xml:space="preserve">вис прогнувшись (5 с). </w:t>
      </w:r>
    </w:p>
    <w:p w14:paraId="05256F09" w14:textId="77777777" w:rsidR="005C2483" w:rsidRPr="00F57BE8" w:rsidRDefault="005C2483" w:rsidP="005C2483">
      <w:pPr>
        <w:spacing w:line="360" w:lineRule="auto"/>
        <w:ind w:firstLine="360"/>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ЧЕТВЕРТЕ МІСЦЕ. Вправи виконуються методом повторних зусиль.</w:t>
      </w:r>
    </w:p>
    <w:p w14:paraId="08216931" w14:textId="77777777" w:rsidR="005C2483" w:rsidRPr="00F57BE8" w:rsidRDefault="005C2483" w:rsidP="005C2483">
      <w:pPr>
        <w:pStyle w:val="a3"/>
        <w:numPr>
          <w:ilvl w:val="0"/>
          <w:numId w:val="15"/>
        </w:numPr>
        <w:spacing w:line="360" w:lineRule="auto"/>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Підтягування у висі (або у висі лежачи) до відмови (10</w:t>
      </w:r>
      <w:r>
        <w:rPr>
          <w:rFonts w:ascii="Times New Roman" w:hAnsi="Times New Roman" w:cs="Times New Roman"/>
          <w:sz w:val="28"/>
          <w:szCs w:val="28"/>
          <w:lang w:val="uk-UA"/>
        </w:rPr>
        <w:t xml:space="preserve"> – </w:t>
      </w:r>
      <w:r w:rsidRPr="00F57BE8">
        <w:rPr>
          <w:rFonts w:ascii="Times New Roman" w:hAnsi="Times New Roman" w:cs="Times New Roman"/>
          <w:sz w:val="28"/>
          <w:szCs w:val="28"/>
          <w:lang w:val="uk-UA"/>
        </w:rPr>
        <w:t>12 раз).</w:t>
      </w:r>
    </w:p>
    <w:p w14:paraId="04CD23C4" w14:textId="77777777" w:rsidR="005C2483" w:rsidRPr="00F57BE8" w:rsidRDefault="005C2483" w:rsidP="005C2483">
      <w:pPr>
        <w:pStyle w:val="a3"/>
        <w:numPr>
          <w:ilvl w:val="0"/>
          <w:numId w:val="15"/>
        </w:numPr>
        <w:spacing w:line="360" w:lineRule="auto"/>
        <w:jc w:val="both"/>
        <w:rPr>
          <w:rFonts w:ascii="Times New Roman" w:hAnsi="Times New Roman" w:cs="Times New Roman"/>
          <w:sz w:val="28"/>
          <w:szCs w:val="28"/>
          <w:lang w:val="uk-UA"/>
        </w:rPr>
      </w:pPr>
      <w:r w:rsidRPr="00F57BE8">
        <w:rPr>
          <w:rFonts w:ascii="Times New Roman" w:hAnsi="Times New Roman" w:cs="Times New Roman"/>
          <w:sz w:val="28"/>
          <w:szCs w:val="28"/>
          <w:lang w:val="uk-UA"/>
        </w:rPr>
        <w:t>Згинання і розгинання рук в упорі лежачи (або в упорі) до відмови (10</w:t>
      </w:r>
      <w:r>
        <w:rPr>
          <w:rFonts w:ascii="Times New Roman" w:hAnsi="Times New Roman" w:cs="Times New Roman"/>
          <w:sz w:val="28"/>
          <w:szCs w:val="28"/>
          <w:lang w:val="uk-UA"/>
        </w:rPr>
        <w:t xml:space="preserve"> – </w:t>
      </w:r>
      <w:r w:rsidRPr="00F57BE8">
        <w:rPr>
          <w:rFonts w:ascii="Times New Roman" w:hAnsi="Times New Roman" w:cs="Times New Roman"/>
          <w:sz w:val="28"/>
          <w:szCs w:val="28"/>
          <w:lang w:val="uk-UA"/>
        </w:rPr>
        <w:t>12 раз).</w:t>
      </w:r>
    </w:p>
    <w:p w14:paraId="4CE1DB10" w14:textId="77777777" w:rsidR="005C2483" w:rsidRDefault="005C2483" w:rsidP="005C2483">
      <w:pPr>
        <w:autoSpaceDE w:val="0"/>
        <w:autoSpaceDN w:val="0"/>
        <w:adjustRightInd w:val="0"/>
        <w:spacing w:line="360" w:lineRule="auto"/>
        <w:ind w:firstLine="708"/>
        <w:jc w:val="both"/>
        <w:rPr>
          <w:rFonts w:ascii="Times New Roman" w:hAnsi="Times New Roman" w:cs="Times New Roman"/>
          <w:b/>
          <w:bCs/>
          <w:sz w:val="28"/>
          <w:szCs w:val="28"/>
          <w:lang w:val="uk-UA"/>
        </w:rPr>
      </w:pPr>
    </w:p>
    <w:p w14:paraId="0F9DCBE2" w14:textId="77777777" w:rsidR="005C2483" w:rsidRPr="00F57BE8" w:rsidRDefault="005C2483" w:rsidP="005C2483">
      <w:pPr>
        <w:autoSpaceDE w:val="0"/>
        <w:autoSpaceDN w:val="0"/>
        <w:adjustRightInd w:val="0"/>
        <w:spacing w:line="360" w:lineRule="auto"/>
        <w:ind w:firstLine="708"/>
        <w:jc w:val="both"/>
        <w:rPr>
          <w:rFonts w:ascii="Times New Roman" w:hAnsi="Times New Roman" w:cs="Times New Roman"/>
          <w:b/>
          <w:bCs/>
          <w:sz w:val="28"/>
          <w:szCs w:val="28"/>
          <w:lang w:val="uk-UA"/>
        </w:rPr>
      </w:pPr>
    </w:p>
    <w:p w14:paraId="33A35320" w14:textId="0D557D58" w:rsidR="005C2483" w:rsidRDefault="005C2483" w:rsidP="005C2483">
      <w:pPr>
        <w:autoSpaceDE w:val="0"/>
        <w:autoSpaceDN w:val="0"/>
        <w:adjustRightInd w:val="0"/>
        <w:spacing w:line="360" w:lineRule="auto"/>
        <w:ind w:firstLine="708"/>
        <w:jc w:val="both"/>
        <w:rPr>
          <w:rFonts w:ascii="Times New Roman" w:hAnsi="Times New Roman" w:cs="Times New Roman"/>
          <w:b/>
          <w:bCs/>
          <w:sz w:val="28"/>
          <w:szCs w:val="28"/>
          <w:lang w:val="uk-UA"/>
        </w:rPr>
      </w:pPr>
      <w:r w:rsidRPr="00044941">
        <w:rPr>
          <w:rFonts w:ascii="Times New Roman" w:hAnsi="Times New Roman" w:cs="Times New Roman"/>
          <w:b/>
          <w:bCs/>
          <w:sz w:val="28"/>
          <w:szCs w:val="28"/>
          <w:lang w:val="uk-UA"/>
        </w:rPr>
        <w:t>5</w:t>
      </w:r>
      <w:r>
        <w:rPr>
          <w:rFonts w:ascii="Times New Roman" w:hAnsi="Times New Roman" w:cs="Times New Roman"/>
          <w:b/>
          <w:bCs/>
          <w:sz w:val="28"/>
          <w:szCs w:val="28"/>
          <w:lang w:val="uk-UA"/>
        </w:rPr>
        <w:t>.</w:t>
      </w:r>
      <w:r>
        <w:rPr>
          <w:rFonts w:ascii="Times New Roman" w:hAnsi="Times New Roman" w:cs="Times New Roman"/>
          <w:b/>
          <w:bCs/>
          <w:sz w:val="28"/>
          <w:szCs w:val="28"/>
          <w:lang w:val="uk-UA"/>
        </w:rPr>
        <w:tab/>
      </w:r>
      <w:r w:rsidRPr="00044941">
        <w:rPr>
          <w:rFonts w:ascii="Times New Roman" w:hAnsi="Times New Roman" w:cs="Times New Roman"/>
          <w:b/>
          <w:bCs/>
          <w:sz w:val="28"/>
          <w:szCs w:val="28"/>
          <w:lang w:val="uk-UA"/>
        </w:rPr>
        <w:t>Педагогічний контроль за розвитком сили</w:t>
      </w:r>
    </w:p>
    <w:p w14:paraId="1BB8CB0B" w14:textId="77777777" w:rsidR="005C2483" w:rsidRDefault="005C2483" w:rsidP="005C2483">
      <w:pPr>
        <w:autoSpaceDE w:val="0"/>
        <w:autoSpaceDN w:val="0"/>
        <w:adjustRightInd w:val="0"/>
        <w:spacing w:line="360" w:lineRule="auto"/>
        <w:ind w:firstLine="708"/>
        <w:jc w:val="both"/>
        <w:rPr>
          <w:rFonts w:ascii="Times New Roman" w:hAnsi="Times New Roman" w:cs="Times New Roman"/>
          <w:b/>
          <w:bCs/>
          <w:sz w:val="28"/>
          <w:szCs w:val="28"/>
          <w:lang w:val="uk-UA"/>
        </w:rPr>
      </w:pPr>
    </w:p>
    <w:p w14:paraId="1B52255D" w14:textId="77777777" w:rsidR="005C2483" w:rsidRPr="006C3051" w:rsidRDefault="005C2483" w:rsidP="005C2483">
      <w:pPr>
        <w:spacing w:line="360" w:lineRule="auto"/>
        <w:jc w:val="both"/>
        <w:rPr>
          <w:rFonts w:ascii="Times New Roman" w:hAnsi="Times New Roman" w:cs="Times New Roman"/>
          <w:b/>
          <w:sz w:val="28"/>
          <w:szCs w:val="28"/>
          <w:lang w:val="uk-UA"/>
        </w:rPr>
      </w:pPr>
    </w:p>
    <w:p w14:paraId="39701563" w14:textId="77777777" w:rsidR="005C2483" w:rsidRPr="006C3051" w:rsidRDefault="005C2483" w:rsidP="005C2483">
      <w:pPr>
        <w:spacing w:line="360" w:lineRule="auto"/>
        <w:ind w:firstLine="708"/>
        <w:jc w:val="both"/>
        <w:rPr>
          <w:rFonts w:ascii="Times New Roman" w:hAnsi="Times New Roman" w:cs="Times New Roman"/>
          <w:sz w:val="28"/>
          <w:szCs w:val="28"/>
          <w:lang w:val="uk-UA"/>
        </w:rPr>
      </w:pPr>
      <w:r w:rsidRPr="006C3051">
        <w:rPr>
          <w:rFonts w:ascii="Times New Roman" w:hAnsi="Times New Roman" w:cs="Times New Roman"/>
          <w:sz w:val="28"/>
          <w:szCs w:val="28"/>
          <w:lang w:val="uk-UA"/>
        </w:rPr>
        <w:t>Педагогічний контроль за розвитком силових здібностей здійснюється за допомогою тестування та інструментальних методик.</w:t>
      </w:r>
      <w:r>
        <w:rPr>
          <w:rFonts w:ascii="Times New Roman" w:hAnsi="Times New Roman" w:cs="Times New Roman"/>
          <w:sz w:val="28"/>
          <w:szCs w:val="28"/>
          <w:lang w:val="uk-UA"/>
        </w:rPr>
        <w:t xml:space="preserve"> </w:t>
      </w:r>
      <w:r w:rsidRPr="006C3051">
        <w:rPr>
          <w:rFonts w:ascii="Times New Roman" w:hAnsi="Times New Roman" w:cs="Times New Roman"/>
          <w:sz w:val="28"/>
          <w:szCs w:val="28"/>
          <w:lang w:val="uk-UA"/>
        </w:rPr>
        <w:t>Педагогічне тестування силових здібностей</w:t>
      </w:r>
    </w:p>
    <w:p w14:paraId="1BF13E13" w14:textId="77777777" w:rsidR="005C2483" w:rsidRPr="006C3051" w:rsidRDefault="005C2483" w:rsidP="005C2483">
      <w:pPr>
        <w:spacing w:line="360" w:lineRule="auto"/>
        <w:ind w:firstLine="708"/>
        <w:jc w:val="both"/>
        <w:rPr>
          <w:rFonts w:ascii="Times New Roman" w:hAnsi="Times New Roman" w:cs="Times New Roman"/>
          <w:b/>
          <w:i/>
          <w:sz w:val="28"/>
          <w:szCs w:val="28"/>
          <w:lang w:val="uk-UA"/>
        </w:rPr>
      </w:pPr>
      <w:r w:rsidRPr="006C3051">
        <w:rPr>
          <w:rFonts w:ascii="Times New Roman" w:hAnsi="Times New Roman" w:cs="Times New Roman"/>
          <w:b/>
          <w:i/>
          <w:sz w:val="28"/>
          <w:szCs w:val="28"/>
          <w:lang w:val="uk-UA"/>
        </w:rPr>
        <w:t>1. Згинання і розгинання рук в упорі лежачи</w:t>
      </w:r>
    </w:p>
    <w:p w14:paraId="10E720D8" w14:textId="77777777" w:rsidR="005C2483" w:rsidRPr="006C3051" w:rsidRDefault="005C2483" w:rsidP="005C2483">
      <w:pPr>
        <w:spacing w:line="360" w:lineRule="auto"/>
        <w:ind w:firstLine="708"/>
        <w:jc w:val="both"/>
        <w:rPr>
          <w:rFonts w:ascii="Times New Roman" w:hAnsi="Times New Roman" w:cs="Times New Roman"/>
          <w:sz w:val="28"/>
          <w:szCs w:val="28"/>
          <w:lang w:val="uk-UA"/>
        </w:rPr>
      </w:pPr>
      <w:r w:rsidRPr="006C3051">
        <w:rPr>
          <w:rFonts w:ascii="Times New Roman" w:hAnsi="Times New Roman" w:cs="Times New Roman"/>
          <w:i/>
          <w:sz w:val="28"/>
          <w:szCs w:val="28"/>
          <w:lang w:val="uk-UA"/>
        </w:rPr>
        <w:t>Обладнання.</w:t>
      </w:r>
      <w:r w:rsidRPr="006C3051">
        <w:rPr>
          <w:rFonts w:ascii="Times New Roman" w:hAnsi="Times New Roman" w:cs="Times New Roman"/>
          <w:sz w:val="28"/>
          <w:szCs w:val="28"/>
          <w:lang w:val="uk-UA"/>
        </w:rPr>
        <w:t xml:space="preserve"> Рівний дерев'яний або земляний майданчик.</w:t>
      </w:r>
    </w:p>
    <w:p w14:paraId="0DE3ABF4" w14:textId="77777777" w:rsidR="005C2483" w:rsidRPr="006C3051" w:rsidRDefault="005C2483" w:rsidP="005C2483">
      <w:pPr>
        <w:spacing w:line="360" w:lineRule="auto"/>
        <w:ind w:firstLine="708"/>
        <w:jc w:val="both"/>
        <w:rPr>
          <w:rFonts w:ascii="Times New Roman" w:hAnsi="Times New Roman" w:cs="Times New Roman"/>
          <w:sz w:val="28"/>
          <w:szCs w:val="28"/>
          <w:lang w:val="uk-UA"/>
        </w:rPr>
      </w:pPr>
      <w:r w:rsidRPr="006C3051">
        <w:rPr>
          <w:rFonts w:ascii="Times New Roman" w:hAnsi="Times New Roman" w:cs="Times New Roman"/>
          <w:i/>
          <w:sz w:val="28"/>
          <w:szCs w:val="28"/>
          <w:lang w:val="uk-UA"/>
        </w:rPr>
        <w:lastRenderedPageBreak/>
        <w:t>Проведення тесту.</w:t>
      </w:r>
      <w:r w:rsidRPr="006C3051">
        <w:rPr>
          <w:rFonts w:ascii="Times New Roman" w:hAnsi="Times New Roman" w:cs="Times New Roman"/>
          <w:sz w:val="28"/>
          <w:szCs w:val="28"/>
          <w:lang w:val="uk-UA"/>
        </w:rPr>
        <w:t xml:space="preserve"> Учасник тестування приймає положення упору лежачи: руки випрямлені, на ширині плечей пальцями вперед, тулуб і ноги утворюють пряму лінію, пальці ступнів спираються об підлогу. За командою «Можна!» учасник починає ритмічно з повною амплітудою згинати і розгинати руки.</w:t>
      </w:r>
    </w:p>
    <w:p w14:paraId="72486CEE" w14:textId="77777777" w:rsidR="005C2483" w:rsidRPr="006C3051" w:rsidRDefault="005C2483" w:rsidP="005C2483">
      <w:pPr>
        <w:spacing w:line="360" w:lineRule="auto"/>
        <w:ind w:firstLine="708"/>
        <w:jc w:val="both"/>
        <w:rPr>
          <w:rFonts w:ascii="Times New Roman" w:hAnsi="Times New Roman" w:cs="Times New Roman"/>
          <w:sz w:val="28"/>
          <w:szCs w:val="28"/>
          <w:lang w:val="uk-UA"/>
        </w:rPr>
      </w:pPr>
      <w:r w:rsidRPr="006C3051">
        <w:rPr>
          <w:rFonts w:ascii="Times New Roman" w:hAnsi="Times New Roman" w:cs="Times New Roman"/>
          <w:i/>
          <w:sz w:val="28"/>
          <w:szCs w:val="28"/>
          <w:lang w:val="uk-UA"/>
        </w:rPr>
        <w:t>Результат.</w:t>
      </w:r>
      <w:r w:rsidRPr="006C3051">
        <w:rPr>
          <w:rFonts w:ascii="Times New Roman" w:hAnsi="Times New Roman" w:cs="Times New Roman"/>
          <w:sz w:val="28"/>
          <w:szCs w:val="28"/>
          <w:lang w:val="uk-UA"/>
        </w:rPr>
        <w:t xml:space="preserve"> Кількість безпомилкових згинань і розгинань рук за одну спробу.</w:t>
      </w:r>
    </w:p>
    <w:p w14:paraId="5F87D6A1" w14:textId="77777777" w:rsidR="005C2483" w:rsidRPr="006C3051" w:rsidRDefault="005C2483" w:rsidP="005C2483">
      <w:pPr>
        <w:spacing w:line="360" w:lineRule="auto"/>
        <w:ind w:firstLine="708"/>
        <w:jc w:val="both"/>
        <w:rPr>
          <w:rFonts w:ascii="Times New Roman" w:hAnsi="Times New Roman" w:cs="Times New Roman"/>
          <w:sz w:val="28"/>
          <w:szCs w:val="28"/>
          <w:lang w:val="uk-UA"/>
        </w:rPr>
      </w:pPr>
      <w:r w:rsidRPr="006C3051">
        <w:rPr>
          <w:rFonts w:ascii="Times New Roman" w:hAnsi="Times New Roman" w:cs="Times New Roman"/>
          <w:i/>
          <w:sz w:val="28"/>
          <w:szCs w:val="28"/>
          <w:lang w:val="uk-UA"/>
        </w:rPr>
        <w:t>Загальні вказівки і зауваження.</w:t>
      </w:r>
      <w:r w:rsidRPr="006C3051">
        <w:rPr>
          <w:rFonts w:ascii="Times New Roman" w:hAnsi="Times New Roman" w:cs="Times New Roman"/>
          <w:sz w:val="28"/>
          <w:szCs w:val="28"/>
          <w:lang w:val="uk-UA"/>
        </w:rPr>
        <w:t xml:space="preserve"> При згинанні рук необхідно торкатися грудьми опори. Не дозволяється торкатися опори стегнами, згинати тіло і ноги, перебувати у вихідному положенні та із зігн</w:t>
      </w:r>
      <w:r>
        <w:rPr>
          <w:rFonts w:ascii="Times New Roman" w:hAnsi="Times New Roman" w:cs="Times New Roman"/>
          <w:sz w:val="28"/>
          <w:szCs w:val="28"/>
          <w:lang w:val="uk-UA"/>
        </w:rPr>
        <w:t>у</w:t>
      </w:r>
      <w:r w:rsidRPr="006C3051">
        <w:rPr>
          <w:rFonts w:ascii="Times New Roman" w:hAnsi="Times New Roman" w:cs="Times New Roman"/>
          <w:sz w:val="28"/>
          <w:szCs w:val="28"/>
          <w:lang w:val="uk-UA"/>
        </w:rPr>
        <w:t>тими руками більше 3 секунд, лягати на підлогу, розгинати руки почергово, розгинати і згинати руки не з повною амплітудою. Згинання і розгинання рук, виконані з помилками, не зараховуються.</w:t>
      </w:r>
    </w:p>
    <w:p w14:paraId="7941B52D" w14:textId="77777777" w:rsidR="005C2483" w:rsidRPr="006C3051" w:rsidRDefault="005C2483" w:rsidP="005C2483">
      <w:pPr>
        <w:spacing w:line="360" w:lineRule="auto"/>
        <w:ind w:firstLine="708"/>
        <w:jc w:val="both"/>
        <w:rPr>
          <w:rFonts w:ascii="Times New Roman" w:hAnsi="Times New Roman" w:cs="Times New Roman"/>
          <w:b/>
          <w:i/>
          <w:sz w:val="28"/>
          <w:szCs w:val="28"/>
          <w:lang w:val="uk-UA"/>
        </w:rPr>
      </w:pPr>
      <w:r w:rsidRPr="006C3051">
        <w:rPr>
          <w:rFonts w:ascii="Times New Roman" w:hAnsi="Times New Roman" w:cs="Times New Roman"/>
          <w:b/>
          <w:i/>
          <w:sz w:val="28"/>
          <w:szCs w:val="28"/>
          <w:lang w:val="uk-UA"/>
        </w:rPr>
        <w:t>2. Згинання і розгинання рук в упорі</w:t>
      </w:r>
    </w:p>
    <w:p w14:paraId="68D0859E" w14:textId="77777777" w:rsidR="005C2483" w:rsidRPr="006C3051" w:rsidRDefault="005C2483" w:rsidP="005C2483">
      <w:pPr>
        <w:spacing w:line="360" w:lineRule="auto"/>
        <w:ind w:firstLine="708"/>
        <w:jc w:val="both"/>
        <w:rPr>
          <w:rFonts w:ascii="Times New Roman" w:hAnsi="Times New Roman" w:cs="Times New Roman"/>
          <w:sz w:val="28"/>
          <w:szCs w:val="28"/>
          <w:lang w:val="uk-UA"/>
        </w:rPr>
      </w:pPr>
      <w:r w:rsidRPr="006C3051">
        <w:rPr>
          <w:rFonts w:ascii="Times New Roman" w:hAnsi="Times New Roman" w:cs="Times New Roman"/>
          <w:i/>
          <w:sz w:val="28"/>
          <w:szCs w:val="28"/>
          <w:lang w:val="uk-UA"/>
        </w:rPr>
        <w:t>Обладнання</w:t>
      </w:r>
      <w:r w:rsidRPr="006C3051">
        <w:rPr>
          <w:rFonts w:ascii="Times New Roman" w:hAnsi="Times New Roman" w:cs="Times New Roman"/>
          <w:sz w:val="28"/>
          <w:szCs w:val="28"/>
          <w:lang w:val="uk-UA"/>
        </w:rPr>
        <w:t>. Паралельні бруси.</w:t>
      </w:r>
    </w:p>
    <w:p w14:paraId="22A2EB6C" w14:textId="77777777" w:rsidR="005C2483" w:rsidRPr="006C3051" w:rsidRDefault="005C2483" w:rsidP="005C2483">
      <w:pPr>
        <w:spacing w:line="360" w:lineRule="auto"/>
        <w:ind w:firstLine="708"/>
        <w:jc w:val="both"/>
        <w:rPr>
          <w:rFonts w:ascii="Times New Roman" w:hAnsi="Times New Roman" w:cs="Times New Roman"/>
          <w:sz w:val="28"/>
          <w:szCs w:val="28"/>
          <w:lang w:val="uk-UA"/>
        </w:rPr>
      </w:pPr>
      <w:r w:rsidRPr="006C3051">
        <w:rPr>
          <w:rFonts w:ascii="Times New Roman" w:hAnsi="Times New Roman" w:cs="Times New Roman"/>
          <w:i/>
          <w:sz w:val="28"/>
          <w:szCs w:val="28"/>
          <w:lang w:val="uk-UA"/>
        </w:rPr>
        <w:t>Проведення тесту.</w:t>
      </w:r>
      <w:r w:rsidRPr="006C3051">
        <w:rPr>
          <w:rFonts w:ascii="Times New Roman" w:hAnsi="Times New Roman" w:cs="Times New Roman"/>
          <w:sz w:val="28"/>
          <w:szCs w:val="28"/>
          <w:lang w:val="uk-UA"/>
        </w:rPr>
        <w:t xml:space="preserve"> Учасник тестування набирає положення упору, руки випрямлені, тулуб і ноги утворюють пряму лінію. За командою «Можна!» учасник починає ритмічно з повною амплітудою згинати і розгинати руки.</w:t>
      </w:r>
    </w:p>
    <w:p w14:paraId="5F2E4CB9" w14:textId="77777777" w:rsidR="005C2483" w:rsidRPr="006C3051" w:rsidRDefault="005C2483" w:rsidP="005C2483">
      <w:pPr>
        <w:spacing w:line="360" w:lineRule="auto"/>
        <w:ind w:firstLine="708"/>
        <w:jc w:val="both"/>
        <w:rPr>
          <w:rFonts w:ascii="Times New Roman" w:hAnsi="Times New Roman" w:cs="Times New Roman"/>
          <w:sz w:val="28"/>
          <w:szCs w:val="28"/>
          <w:lang w:val="uk-UA"/>
        </w:rPr>
      </w:pPr>
      <w:r w:rsidRPr="006C3051">
        <w:rPr>
          <w:rFonts w:ascii="Times New Roman" w:hAnsi="Times New Roman" w:cs="Times New Roman"/>
          <w:i/>
          <w:sz w:val="28"/>
          <w:szCs w:val="28"/>
          <w:lang w:val="uk-UA"/>
        </w:rPr>
        <w:t>Результат.</w:t>
      </w:r>
      <w:r w:rsidRPr="006C3051">
        <w:rPr>
          <w:rFonts w:ascii="Times New Roman" w:hAnsi="Times New Roman" w:cs="Times New Roman"/>
          <w:sz w:val="28"/>
          <w:szCs w:val="28"/>
          <w:lang w:val="uk-UA"/>
        </w:rPr>
        <w:t xml:space="preserve"> Кількість безпомилкових згинань і розгинань рук за</w:t>
      </w:r>
    </w:p>
    <w:p w14:paraId="0E4241C8" w14:textId="77777777" w:rsidR="005C2483" w:rsidRPr="006C3051" w:rsidRDefault="005C2483" w:rsidP="005C2483">
      <w:pPr>
        <w:spacing w:line="360" w:lineRule="auto"/>
        <w:jc w:val="both"/>
        <w:rPr>
          <w:rFonts w:ascii="Times New Roman" w:hAnsi="Times New Roman" w:cs="Times New Roman"/>
          <w:sz w:val="28"/>
          <w:szCs w:val="28"/>
          <w:lang w:val="uk-UA"/>
        </w:rPr>
      </w:pPr>
      <w:r w:rsidRPr="006C3051">
        <w:rPr>
          <w:rFonts w:ascii="Times New Roman" w:hAnsi="Times New Roman" w:cs="Times New Roman"/>
          <w:sz w:val="28"/>
          <w:szCs w:val="28"/>
          <w:lang w:val="uk-UA"/>
        </w:rPr>
        <w:t>одну спробу.</w:t>
      </w:r>
    </w:p>
    <w:p w14:paraId="1EE250B4" w14:textId="77777777" w:rsidR="005C2483" w:rsidRPr="006C3051" w:rsidRDefault="005C2483" w:rsidP="005C2483">
      <w:pPr>
        <w:spacing w:line="360" w:lineRule="auto"/>
        <w:ind w:firstLine="708"/>
        <w:jc w:val="both"/>
        <w:rPr>
          <w:rFonts w:ascii="Times New Roman" w:hAnsi="Times New Roman" w:cs="Times New Roman"/>
          <w:sz w:val="28"/>
          <w:szCs w:val="28"/>
          <w:lang w:val="uk-UA"/>
        </w:rPr>
      </w:pPr>
      <w:r w:rsidRPr="006C3051">
        <w:rPr>
          <w:rFonts w:ascii="Times New Roman" w:hAnsi="Times New Roman" w:cs="Times New Roman"/>
          <w:i/>
          <w:sz w:val="28"/>
          <w:szCs w:val="28"/>
          <w:lang w:val="uk-UA"/>
        </w:rPr>
        <w:t>Загальні вказівки і зауваження.</w:t>
      </w:r>
      <w:r w:rsidRPr="006C3051">
        <w:rPr>
          <w:rFonts w:ascii="Times New Roman" w:hAnsi="Times New Roman" w:cs="Times New Roman"/>
          <w:sz w:val="28"/>
          <w:szCs w:val="28"/>
          <w:lang w:val="uk-UA"/>
        </w:rPr>
        <w:t xml:space="preserve"> При згинанні рук необхідно наблизитися до опори плечима. Не дозволяється перебувати у вихідному положенні та із зігнутими руками більше 3 секунд. Згинання і розгинання рук, виконані з помилками, не зараховуються </w:t>
      </w:r>
    </w:p>
    <w:p w14:paraId="6B3EC1F6" w14:textId="77777777" w:rsidR="005C2483" w:rsidRPr="006C3051" w:rsidRDefault="005C2483" w:rsidP="005C2483">
      <w:pPr>
        <w:spacing w:line="360" w:lineRule="auto"/>
        <w:ind w:firstLine="708"/>
        <w:jc w:val="both"/>
        <w:rPr>
          <w:rFonts w:ascii="Times New Roman" w:hAnsi="Times New Roman" w:cs="Times New Roman"/>
          <w:b/>
          <w:i/>
          <w:sz w:val="28"/>
          <w:szCs w:val="28"/>
          <w:lang w:val="uk-UA"/>
        </w:rPr>
      </w:pPr>
      <w:r w:rsidRPr="006C3051">
        <w:rPr>
          <w:rFonts w:ascii="Times New Roman" w:hAnsi="Times New Roman" w:cs="Times New Roman"/>
          <w:b/>
          <w:i/>
          <w:sz w:val="28"/>
          <w:szCs w:val="28"/>
          <w:lang w:val="uk-UA"/>
        </w:rPr>
        <w:t>3.Згинання і розгинання рук в упорі 3 рази на швидкість</w:t>
      </w:r>
    </w:p>
    <w:p w14:paraId="61A3D986" w14:textId="77777777" w:rsidR="005C2483" w:rsidRPr="006C3051" w:rsidRDefault="005C2483" w:rsidP="005C2483">
      <w:pPr>
        <w:spacing w:line="360" w:lineRule="auto"/>
        <w:ind w:firstLine="708"/>
        <w:jc w:val="both"/>
        <w:rPr>
          <w:rFonts w:ascii="Times New Roman" w:hAnsi="Times New Roman" w:cs="Times New Roman"/>
          <w:sz w:val="28"/>
          <w:szCs w:val="28"/>
          <w:lang w:val="uk-UA"/>
        </w:rPr>
      </w:pPr>
      <w:r w:rsidRPr="006C3051">
        <w:rPr>
          <w:rFonts w:ascii="Times New Roman" w:hAnsi="Times New Roman" w:cs="Times New Roman"/>
          <w:i/>
          <w:sz w:val="28"/>
          <w:szCs w:val="28"/>
          <w:lang w:val="uk-UA"/>
        </w:rPr>
        <w:t>Обладнання.</w:t>
      </w:r>
      <w:r w:rsidRPr="006C3051">
        <w:rPr>
          <w:rFonts w:ascii="Times New Roman" w:hAnsi="Times New Roman" w:cs="Times New Roman"/>
          <w:sz w:val="28"/>
          <w:szCs w:val="28"/>
          <w:lang w:val="uk-UA"/>
        </w:rPr>
        <w:t xml:space="preserve"> Паралельні бруси, секундомір.</w:t>
      </w:r>
    </w:p>
    <w:p w14:paraId="65DCDDE4" w14:textId="77777777" w:rsidR="005C2483" w:rsidRPr="006C3051" w:rsidRDefault="005C2483" w:rsidP="005C2483">
      <w:pPr>
        <w:spacing w:line="360" w:lineRule="auto"/>
        <w:ind w:firstLine="708"/>
        <w:jc w:val="both"/>
        <w:rPr>
          <w:rFonts w:ascii="Times New Roman" w:hAnsi="Times New Roman" w:cs="Times New Roman"/>
          <w:sz w:val="28"/>
          <w:szCs w:val="28"/>
          <w:lang w:val="uk-UA"/>
        </w:rPr>
      </w:pPr>
      <w:r w:rsidRPr="006C3051">
        <w:rPr>
          <w:rFonts w:ascii="Times New Roman" w:hAnsi="Times New Roman" w:cs="Times New Roman"/>
          <w:i/>
          <w:sz w:val="28"/>
          <w:szCs w:val="28"/>
          <w:lang w:val="uk-UA"/>
        </w:rPr>
        <w:t>Проведення тесту.</w:t>
      </w:r>
      <w:r w:rsidRPr="006C3051">
        <w:rPr>
          <w:rFonts w:ascii="Times New Roman" w:hAnsi="Times New Roman" w:cs="Times New Roman"/>
          <w:sz w:val="28"/>
          <w:szCs w:val="28"/>
          <w:lang w:val="uk-UA"/>
        </w:rPr>
        <w:t xml:space="preserve"> Учасник тестування набирає положення упору, руки випрямлені, тулуб і ноги утворюють пряму лінію. За командою «Можна!» учасник починає максимально швидко з повною амплітудою згинати і розгинати руки.</w:t>
      </w:r>
    </w:p>
    <w:p w14:paraId="65396977" w14:textId="77777777" w:rsidR="005C2483" w:rsidRPr="006C3051" w:rsidRDefault="005C2483" w:rsidP="005C2483">
      <w:pPr>
        <w:spacing w:line="360" w:lineRule="auto"/>
        <w:ind w:firstLine="708"/>
        <w:jc w:val="both"/>
        <w:rPr>
          <w:rFonts w:ascii="Times New Roman" w:hAnsi="Times New Roman" w:cs="Times New Roman"/>
          <w:sz w:val="28"/>
          <w:szCs w:val="28"/>
          <w:lang w:val="uk-UA"/>
        </w:rPr>
      </w:pPr>
      <w:r w:rsidRPr="006C3051">
        <w:rPr>
          <w:rFonts w:ascii="Times New Roman" w:hAnsi="Times New Roman" w:cs="Times New Roman"/>
          <w:i/>
          <w:sz w:val="28"/>
          <w:szCs w:val="28"/>
          <w:lang w:val="uk-UA"/>
        </w:rPr>
        <w:t>Результат.</w:t>
      </w:r>
      <w:r w:rsidRPr="006C3051">
        <w:rPr>
          <w:rFonts w:ascii="Times New Roman" w:hAnsi="Times New Roman" w:cs="Times New Roman"/>
          <w:sz w:val="28"/>
          <w:szCs w:val="28"/>
          <w:lang w:val="uk-UA"/>
        </w:rPr>
        <w:t xml:space="preserve"> Час виконання завдання.</w:t>
      </w:r>
    </w:p>
    <w:p w14:paraId="668FDAD0" w14:textId="77777777" w:rsidR="005C2483" w:rsidRPr="006C3051" w:rsidRDefault="005C2483" w:rsidP="005C2483">
      <w:pPr>
        <w:spacing w:line="360" w:lineRule="auto"/>
        <w:ind w:firstLine="708"/>
        <w:jc w:val="both"/>
        <w:rPr>
          <w:rFonts w:ascii="Times New Roman" w:hAnsi="Times New Roman" w:cs="Times New Roman"/>
          <w:i/>
          <w:sz w:val="28"/>
          <w:szCs w:val="28"/>
          <w:lang w:val="uk-UA"/>
        </w:rPr>
      </w:pPr>
      <w:r w:rsidRPr="006C3051">
        <w:rPr>
          <w:rFonts w:ascii="Times New Roman" w:hAnsi="Times New Roman" w:cs="Times New Roman"/>
          <w:i/>
          <w:sz w:val="28"/>
          <w:szCs w:val="28"/>
          <w:lang w:val="uk-UA"/>
        </w:rPr>
        <w:t>Загальні вказівки і зауваження.</w:t>
      </w:r>
    </w:p>
    <w:p w14:paraId="37CA3C93" w14:textId="77777777" w:rsidR="005C2483" w:rsidRPr="006C3051" w:rsidRDefault="005C2483" w:rsidP="005C2483">
      <w:pPr>
        <w:spacing w:line="360" w:lineRule="auto"/>
        <w:jc w:val="both"/>
        <w:rPr>
          <w:rFonts w:ascii="Times New Roman" w:hAnsi="Times New Roman" w:cs="Times New Roman"/>
          <w:sz w:val="28"/>
          <w:szCs w:val="28"/>
          <w:lang w:val="uk-UA"/>
        </w:rPr>
      </w:pPr>
      <w:r w:rsidRPr="006C3051">
        <w:rPr>
          <w:rFonts w:ascii="Times New Roman" w:hAnsi="Times New Roman" w:cs="Times New Roman"/>
          <w:sz w:val="28"/>
          <w:szCs w:val="28"/>
          <w:lang w:val="uk-UA"/>
        </w:rPr>
        <w:t>При згинанні рук необхідно наблизитися до опори плечима.</w:t>
      </w:r>
    </w:p>
    <w:p w14:paraId="6482932A" w14:textId="77777777" w:rsidR="005C2483" w:rsidRPr="006C3051" w:rsidRDefault="005C2483" w:rsidP="005C2483">
      <w:pPr>
        <w:spacing w:line="360" w:lineRule="auto"/>
        <w:jc w:val="both"/>
        <w:rPr>
          <w:rFonts w:ascii="Times New Roman" w:hAnsi="Times New Roman" w:cs="Times New Roman"/>
          <w:sz w:val="28"/>
          <w:szCs w:val="28"/>
          <w:lang w:val="uk-UA"/>
        </w:rPr>
      </w:pPr>
      <w:r w:rsidRPr="006C3051">
        <w:rPr>
          <w:rFonts w:ascii="Times New Roman" w:hAnsi="Times New Roman" w:cs="Times New Roman"/>
          <w:sz w:val="28"/>
          <w:szCs w:val="28"/>
          <w:lang w:val="uk-UA"/>
        </w:rPr>
        <w:t>Реєстрація часу проводиться з точністю до 0,1 с.</w:t>
      </w:r>
    </w:p>
    <w:p w14:paraId="0054A234" w14:textId="77777777" w:rsidR="005C2483" w:rsidRPr="006C3051" w:rsidRDefault="005C2483" w:rsidP="005C2483">
      <w:pPr>
        <w:spacing w:line="360" w:lineRule="auto"/>
        <w:ind w:firstLine="708"/>
        <w:jc w:val="both"/>
        <w:rPr>
          <w:rFonts w:ascii="Times New Roman" w:hAnsi="Times New Roman" w:cs="Times New Roman"/>
          <w:b/>
          <w:i/>
          <w:sz w:val="28"/>
          <w:szCs w:val="28"/>
          <w:lang w:val="uk-UA"/>
        </w:rPr>
      </w:pPr>
      <w:r w:rsidRPr="006C3051">
        <w:rPr>
          <w:rFonts w:ascii="Times New Roman" w:hAnsi="Times New Roman" w:cs="Times New Roman"/>
          <w:b/>
          <w:i/>
          <w:sz w:val="28"/>
          <w:szCs w:val="28"/>
          <w:lang w:val="uk-UA"/>
        </w:rPr>
        <w:lastRenderedPageBreak/>
        <w:t xml:space="preserve">4. Згинання і розгинання рук в упорі 5 раз на швидкість </w:t>
      </w:r>
    </w:p>
    <w:p w14:paraId="49DF669A" w14:textId="77777777" w:rsidR="005C2483" w:rsidRPr="006C3051" w:rsidRDefault="005C2483" w:rsidP="005C2483">
      <w:pPr>
        <w:spacing w:line="360" w:lineRule="auto"/>
        <w:ind w:firstLine="708"/>
        <w:jc w:val="both"/>
        <w:rPr>
          <w:rFonts w:ascii="Times New Roman" w:hAnsi="Times New Roman" w:cs="Times New Roman"/>
          <w:sz w:val="28"/>
          <w:szCs w:val="28"/>
          <w:lang w:val="uk-UA"/>
        </w:rPr>
      </w:pPr>
      <w:r w:rsidRPr="006C3051">
        <w:rPr>
          <w:rFonts w:ascii="Times New Roman" w:hAnsi="Times New Roman" w:cs="Times New Roman"/>
          <w:i/>
          <w:sz w:val="28"/>
          <w:szCs w:val="28"/>
          <w:lang w:val="uk-UA"/>
        </w:rPr>
        <w:t>Обладнання.</w:t>
      </w:r>
      <w:r w:rsidRPr="006C3051">
        <w:rPr>
          <w:rFonts w:ascii="Times New Roman" w:hAnsi="Times New Roman" w:cs="Times New Roman"/>
          <w:sz w:val="28"/>
          <w:szCs w:val="28"/>
          <w:lang w:val="uk-UA"/>
        </w:rPr>
        <w:t xml:space="preserve"> Паралельні бруси, секундомір.</w:t>
      </w:r>
    </w:p>
    <w:p w14:paraId="1A700741" w14:textId="77777777" w:rsidR="005C2483" w:rsidRPr="006C3051" w:rsidRDefault="005C2483" w:rsidP="005C2483">
      <w:pPr>
        <w:spacing w:line="360" w:lineRule="auto"/>
        <w:ind w:firstLine="708"/>
        <w:jc w:val="both"/>
        <w:rPr>
          <w:rFonts w:ascii="Times New Roman" w:hAnsi="Times New Roman" w:cs="Times New Roman"/>
          <w:sz w:val="28"/>
          <w:szCs w:val="28"/>
          <w:lang w:val="uk-UA"/>
        </w:rPr>
      </w:pPr>
      <w:r w:rsidRPr="006C3051">
        <w:rPr>
          <w:rFonts w:ascii="Times New Roman" w:hAnsi="Times New Roman" w:cs="Times New Roman"/>
          <w:i/>
          <w:sz w:val="28"/>
          <w:szCs w:val="28"/>
          <w:lang w:val="uk-UA"/>
        </w:rPr>
        <w:t>Проведення тесту.</w:t>
      </w:r>
      <w:r w:rsidRPr="006C3051">
        <w:rPr>
          <w:rFonts w:ascii="Times New Roman" w:hAnsi="Times New Roman" w:cs="Times New Roman"/>
          <w:sz w:val="28"/>
          <w:szCs w:val="28"/>
          <w:lang w:val="uk-UA"/>
        </w:rPr>
        <w:t xml:space="preserve"> Учасник тестування набирає положення упору, руки випрямлені, тулуб і ноги утворюють пряму лінію. За ко</w:t>
      </w:r>
      <w:r w:rsidRPr="006C3051">
        <w:rPr>
          <w:rFonts w:ascii="Times New Roman" w:hAnsi="Times New Roman" w:cs="Times New Roman"/>
          <w:sz w:val="28"/>
          <w:szCs w:val="28"/>
          <w:lang w:val="uk-UA"/>
        </w:rPr>
        <w:softHyphen/>
        <w:t>мандою «Можна!» учасник починає максимально швидко з повною амплітудою згинати і розгинати руки.</w:t>
      </w:r>
    </w:p>
    <w:p w14:paraId="56D2FA4A" w14:textId="77777777" w:rsidR="005C2483" w:rsidRPr="006C3051" w:rsidRDefault="005C2483" w:rsidP="005C2483">
      <w:pPr>
        <w:spacing w:line="360" w:lineRule="auto"/>
        <w:ind w:firstLine="708"/>
        <w:jc w:val="both"/>
        <w:rPr>
          <w:rFonts w:ascii="Times New Roman" w:hAnsi="Times New Roman" w:cs="Times New Roman"/>
          <w:sz w:val="28"/>
          <w:szCs w:val="28"/>
          <w:lang w:val="uk-UA"/>
        </w:rPr>
      </w:pPr>
      <w:r w:rsidRPr="006C3051">
        <w:rPr>
          <w:rFonts w:ascii="Times New Roman" w:hAnsi="Times New Roman" w:cs="Times New Roman"/>
          <w:i/>
          <w:sz w:val="28"/>
          <w:szCs w:val="28"/>
          <w:lang w:val="uk-UA"/>
        </w:rPr>
        <w:t>Результат.</w:t>
      </w:r>
      <w:r w:rsidRPr="006C3051">
        <w:rPr>
          <w:rFonts w:ascii="Times New Roman" w:hAnsi="Times New Roman" w:cs="Times New Roman"/>
          <w:sz w:val="28"/>
          <w:szCs w:val="28"/>
          <w:lang w:val="uk-UA"/>
        </w:rPr>
        <w:t xml:space="preserve"> Час виконання завдання.</w:t>
      </w:r>
    </w:p>
    <w:p w14:paraId="76D8D321" w14:textId="77777777" w:rsidR="005C2483" w:rsidRPr="006C3051" w:rsidRDefault="005C2483" w:rsidP="005C2483">
      <w:pPr>
        <w:spacing w:line="360" w:lineRule="auto"/>
        <w:ind w:firstLine="708"/>
        <w:jc w:val="both"/>
        <w:rPr>
          <w:rFonts w:ascii="Times New Roman" w:hAnsi="Times New Roman" w:cs="Times New Roman"/>
          <w:i/>
          <w:sz w:val="28"/>
          <w:szCs w:val="28"/>
          <w:lang w:val="uk-UA"/>
        </w:rPr>
      </w:pPr>
      <w:r w:rsidRPr="006C3051">
        <w:rPr>
          <w:rFonts w:ascii="Times New Roman" w:hAnsi="Times New Roman" w:cs="Times New Roman"/>
          <w:i/>
          <w:sz w:val="28"/>
          <w:szCs w:val="28"/>
          <w:lang w:val="uk-UA"/>
        </w:rPr>
        <w:t>Загальні вказівки і зауваження.</w:t>
      </w:r>
    </w:p>
    <w:p w14:paraId="7728888E" w14:textId="77777777" w:rsidR="005C2483" w:rsidRPr="006C3051" w:rsidRDefault="005C2483" w:rsidP="005C2483">
      <w:pPr>
        <w:spacing w:line="360" w:lineRule="auto"/>
        <w:jc w:val="both"/>
        <w:rPr>
          <w:rFonts w:ascii="Times New Roman" w:hAnsi="Times New Roman" w:cs="Times New Roman"/>
          <w:sz w:val="28"/>
          <w:szCs w:val="28"/>
          <w:lang w:val="uk-UA"/>
        </w:rPr>
      </w:pPr>
      <w:r w:rsidRPr="006C3051">
        <w:rPr>
          <w:rFonts w:ascii="Times New Roman" w:hAnsi="Times New Roman" w:cs="Times New Roman"/>
          <w:sz w:val="28"/>
          <w:szCs w:val="28"/>
          <w:lang w:val="uk-UA"/>
        </w:rPr>
        <w:t>1.   При згинанні рук необхідно на близитися до опори плечима.</w:t>
      </w:r>
    </w:p>
    <w:p w14:paraId="690B9B41" w14:textId="77777777" w:rsidR="005C2483" w:rsidRPr="006C3051" w:rsidRDefault="005C2483" w:rsidP="005C2483">
      <w:pPr>
        <w:spacing w:line="360" w:lineRule="auto"/>
        <w:jc w:val="both"/>
        <w:rPr>
          <w:rFonts w:ascii="Times New Roman" w:hAnsi="Times New Roman" w:cs="Times New Roman"/>
          <w:sz w:val="28"/>
          <w:szCs w:val="28"/>
          <w:lang w:val="uk-UA"/>
        </w:rPr>
      </w:pPr>
      <w:r w:rsidRPr="006C3051">
        <w:rPr>
          <w:rFonts w:ascii="Times New Roman" w:hAnsi="Times New Roman" w:cs="Times New Roman"/>
          <w:sz w:val="28"/>
          <w:szCs w:val="28"/>
          <w:lang w:val="uk-UA"/>
        </w:rPr>
        <w:t>2.   Реєстрація часу проводиться з точністю до 0,1 с.</w:t>
      </w:r>
    </w:p>
    <w:p w14:paraId="7D500D90" w14:textId="77777777" w:rsidR="005C2483" w:rsidRPr="006C3051" w:rsidRDefault="005C2483" w:rsidP="005C2483">
      <w:pPr>
        <w:spacing w:line="360" w:lineRule="auto"/>
        <w:ind w:firstLine="708"/>
        <w:jc w:val="both"/>
        <w:rPr>
          <w:rFonts w:ascii="Times New Roman" w:hAnsi="Times New Roman" w:cs="Times New Roman"/>
          <w:b/>
          <w:i/>
          <w:sz w:val="28"/>
          <w:szCs w:val="28"/>
          <w:lang w:val="uk-UA"/>
        </w:rPr>
      </w:pPr>
      <w:r w:rsidRPr="006C3051">
        <w:rPr>
          <w:rFonts w:ascii="Times New Roman" w:hAnsi="Times New Roman" w:cs="Times New Roman"/>
          <w:b/>
          <w:i/>
          <w:sz w:val="28"/>
          <w:szCs w:val="28"/>
          <w:lang w:val="uk-UA"/>
        </w:rPr>
        <w:t>5.</w:t>
      </w:r>
      <w:r w:rsidRPr="006C3051">
        <w:rPr>
          <w:rFonts w:ascii="Times New Roman" w:hAnsi="Times New Roman" w:cs="Times New Roman"/>
          <w:b/>
          <w:i/>
          <w:sz w:val="28"/>
          <w:szCs w:val="28"/>
          <w:lang w:val="uk-UA"/>
        </w:rPr>
        <w:tab/>
        <w:t xml:space="preserve">Згинання і розгинання рук у висі </w:t>
      </w:r>
    </w:p>
    <w:p w14:paraId="03253E4F" w14:textId="77777777" w:rsidR="005C2483" w:rsidRPr="006C3051" w:rsidRDefault="005C2483" w:rsidP="005C2483">
      <w:pPr>
        <w:spacing w:line="360" w:lineRule="auto"/>
        <w:ind w:firstLine="708"/>
        <w:jc w:val="both"/>
        <w:rPr>
          <w:rFonts w:ascii="Times New Roman" w:hAnsi="Times New Roman" w:cs="Times New Roman"/>
          <w:sz w:val="28"/>
          <w:szCs w:val="28"/>
          <w:lang w:val="uk-UA"/>
        </w:rPr>
      </w:pPr>
      <w:r w:rsidRPr="006C3051">
        <w:rPr>
          <w:rFonts w:ascii="Times New Roman" w:hAnsi="Times New Roman" w:cs="Times New Roman"/>
          <w:i/>
          <w:sz w:val="28"/>
          <w:szCs w:val="28"/>
          <w:lang w:val="uk-UA"/>
        </w:rPr>
        <w:t>Обладнання.</w:t>
      </w:r>
      <w:r w:rsidRPr="006C3051">
        <w:rPr>
          <w:rFonts w:ascii="Times New Roman" w:hAnsi="Times New Roman" w:cs="Times New Roman"/>
          <w:sz w:val="28"/>
          <w:szCs w:val="28"/>
          <w:lang w:val="uk-UA"/>
        </w:rPr>
        <w:t xml:space="preserve"> Перекладина.</w:t>
      </w:r>
    </w:p>
    <w:p w14:paraId="46D40CE1" w14:textId="77777777" w:rsidR="005C2483" w:rsidRPr="006C3051" w:rsidRDefault="005C2483" w:rsidP="005C2483">
      <w:pPr>
        <w:spacing w:line="360" w:lineRule="auto"/>
        <w:ind w:firstLine="708"/>
        <w:jc w:val="both"/>
        <w:rPr>
          <w:rFonts w:ascii="Times New Roman" w:hAnsi="Times New Roman" w:cs="Times New Roman"/>
          <w:sz w:val="28"/>
          <w:szCs w:val="28"/>
          <w:lang w:val="uk-UA"/>
        </w:rPr>
      </w:pPr>
      <w:r w:rsidRPr="006C3051">
        <w:rPr>
          <w:rFonts w:ascii="Times New Roman" w:hAnsi="Times New Roman" w:cs="Times New Roman"/>
          <w:i/>
          <w:sz w:val="28"/>
          <w:szCs w:val="28"/>
          <w:lang w:val="uk-UA"/>
        </w:rPr>
        <w:t>Проведення тесту.</w:t>
      </w:r>
      <w:r w:rsidRPr="006C3051">
        <w:rPr>
          <w:rFonts w:ascii="Times New Roman" w:hAnsi="Times New Roman" w:cs="Times New Roman"/>
          <w:sz w:val="28"/>
          <w:szCs w:val="28"/>
          <w:lang w:val="uk-UA"/>
        </w:rPr>
        <w:t xml:space="preserve"> Учасник тестування набирає положення вису, руки випрямлені, тулуб і ноги утворюють пряму лінію. За командою «Можна!» учасник починає ритмічно з повною амплітудою згинати і розгинати руки.</w:t>
      </w:r>
    </w:p>
    <w:p w14:paraId="4FFEE5B6" w14:textId="77777777" w:rsidR="005C2483" w:rsidRPr="006C3051" w:rsidRDefault="005C2483" w:rsidP="005C2483">
      <w:pPr>
        <w:spacing w:line="360" w:lineRule="auto"/>
        <w:ind w:firstLine="708"/>
        <w:jc w:val="both"/>
        <w:rPr>
          <w:rFonts w:ascii="Times New Roman" w:hAnsi="Times New Roman" w:cs="Times New Roman"/>
          <w:sz w:val="28"/>
          <w:szCs w:val="28"/>
          <w:lang w:val="uk-UA"/>
        </w:rPr>
      </w:pPr>
      <w:r w:rsidRPr="006C3051">
        <w:rPr>
          <w:rFonts w:ascii="Times New Roman" w:hAnsi="Times New Roman" w:cs="Times New Roman"/>
          <w:i/>
          <w:sz w:val="28"/>
          <w:szCs w:val="28"/>
          <w:lang w:val="uk-UA"/>
        </w:rPr>
        <w:t>Результат.</w:t>
      </w:r>
      <w:r w:rsidRPr="006C3051">
        <w:rPr>
          <w:rFonts w:ascii="Times New Roman" w:hAnsi="Times New Roman" w:cs="Times New Roman"/>
          <w:sz w:val="28"/>
          <w:szCs w:val="28"/>
          <w:lang w:val="uk-UA"/>
        </w:rPr>
        <w:t xml:space="preserve"> Кількість безпомилкових згинань і розгинань рук за одну спробу.</w:t>
      </w:r>
    </w:p>
    <w:p w14:paraId="00BF5D06" w14:textId="77777777" w:rsidR="005C2483" w:rsidRPr="006C3051" w:rsidRDefault="005C2483" w:rsidP="005C2483">
      <w:pPr>
        <w:spacing w:line="360" w:lineRule="auto"/>
        <w:ind w:firstLine="708"/>
        <w:jc w:val="both"/>
        <w:rPr>
          <w:rFonts w:ascii="Times New Roman" w:hAnsi="Times New Roman" w:cs="Times New Roman"/>
          <w:sz w:val="28"/>
          <w:szCs w:val="28"/>
          <w:lang w:val="uk-UA"/>
        </w:rPr>
      </w:pPr>
      <w:r w:rsidRPr="006C3051">
        <w:rPr>
          <w:rFonts w:ascii="Times New Roman" w:hAnsi="Times New Roman" w:cs="Times New Roman"/>
          <w:i/>
          <w:sz w:val="28"/>
          <w:szCs w:val="28"/>
          <w:lang w:val="uk-UA"/>
        </w:rPr>
        <w:t>Загальні вказівки і зауваження.</w:t>
      </w:r>
      <w:r w:rsidRPr="006C3051">
        <w:rPr>
          <w:rFonts w:ascii="Times New Roman" w:hAnsi="Times New Roman" w:cs="Times New Roman"/>
          <w:sz w:val="28"/>
          <w:szCs w:val="28"/>
          <w:lang w:val="uk-UA"/>
        </w:rPr>
        <w:t xml:space="preserve"> При згинанні рук необхідно наблизитися до точки вису плечима. Не дозволяється перебувати у вихідному положенні та із зігнутими руками більше 3 секунд. Згинання і розгинання рук, виконані з помилками, не зараховуються.</w:t>
      </w:r>
    </w:p>
    <w:p w14:paraId="486063DB" w14:textId="77777777" w:rsidR="005C2483" w:rsidRPr="006C3051" w:rsidRDefault="005C2483" w:rsidP="005C2483">
      <w:pPr>
        <w:spacing w:line="360" w:lineRule="auto"/>
        <w:ind w:firstLine="708"/>
        <w:jc w:val="both"/>
        <w:rPr>
          <w:rFonts w:ascii="Times New Roman" w:hAnsi="Times New Roman" w:cs="Times New Roman"/>
          <w:b/>
          <w:i/>
          <w:sz w:val="28"/>
          <w:szCs w:val="28"/>
          <w:lang w:val="uk-UA"/>
        </w:rPr>
      </w:pPr>
      <w:r w:rsidRPr="006C3051">
        <w:rPr>
          <w:rFonts w:ascii="Times New Roman" w:hAnsi="Times New Roman" w:cs="Times New Roman"/>
          <w:b/>
          <w:i/>
          <w:sz w:val="28"/>
          <w:szCs w:val="28"/>
          <w:lang w:val="uk-UA"/>
        </w:rPr>
        <w:t>6.</w:t>
      </w:r>
      <w:r w:rsidRPr="006C3051">
        <w:rPr>
          <w:rFonts w:ascii="Times New Roman" w:hAnsi="Times New Roman" w:cs="Times New Roman"/>
          <w:b/>
          <w:i/>
          <w:sz w:val="28"/>
          <w:szCs w:val="28"/>
          <w:lang w:val="uk-UA"/>
        </w:rPr>
        <w:tab/>
        <w:t>Вис на зігнутих руках</w:t>
      </w:r>
    </w:p>
    <w:p w14:paraId="34E396A3" w14:textId="77777777" w:rsidR="005C2483" w:rsidRPr="006C3051" w:rsidRDefault="005C2483" w:rsidP="005C2483">
      <w:pPr>
        <w:spacing w:line="360" w:lineRule="auto"/>
        <w:ind w:firstLine="708"/>
        <w:jc w:val="both"/>
        <w:rPr>
          <w:rFonts w:ascii="Times New Roman" w:hAnsi="Times New Roman" w:cs="Times New Roman"/>
          <w:sz w:val="28"/>
          <w:szCs w:val="28"/>
          <w:lang w:val="uk-UA"/>
        </w:rPr>
      </w:pPr>
      <w:r w:rsidRPr="006C3051">
        <w:rPr>
          <w:rFonts w:ascii="Times New Roman" w:hAnsi="Times New Roman" w:cs="Times New Roman"/>
          <w:i/>
          <w:sz w:val="28"/>
          <w:szCs w:val="28"/>
          <w:lang w:val="uk-UA"/>
        </w:rPr>
        <w:t>Обладнання.</w:t>
      </w:r>
      <w:r w:rsidRPr="006C3051">
        <w:rPr>
          <w:rFonts w:ascii="Times New Roman" w:hAnsi="Times New Roman" w:cs="Times New Roman"/>
          <w:sz w:val="28"/>
          <w:szCs w:val="28"/>
          <w:lang w:val="uk-UA"/>
        </w:rPr>
        <w:t xml:space="preserve"> Перекладина, секундомір, гімнастичні мати.</w:t>
      </w:r>
    </w:p>
    <w:p w14:paraId="1A16B47F" w14:textId="77777777" w:rsidR="005C2483" w:rsidRPr="006C3051" w:rsidRDefault="005C2483" w:rsidP="005C2483">
      <w:pPr>
        <w:spacing w:line="360" w:lineRule="auto"/>
        <w:ind w:firstLine="708"/>
        <w:jc w:val="both"/>
        <w:rPr>
          <w:rFonts w:ascii="Times New Roman" w:hAnsi="Times New Roman" w:cs="Times New Roman"/>
          <w:sz w:val="28"/>
          <w:szCs w:val="28"/>
          <w:lang w:val="uk-UA"/>
        </w:rPr>
      </w:pPr>
      <w:r w:rsidRPr="006C3051">
        <w:rPr>
          <w:rFonts w:ascii="Times New Roman" w:hAnsi="Times New Roman" w:cs="Times New Roman"/>
          <w:i/>
          <w:sz w:val="28"/>
          <w:szCs w:val="28"/>
          <w:lang w:val="uk-UA"/>
        </w:rPr>
        <w:t>Проведення тесту.</w:t>
      </w:r>
      <w:r w:rsidRPr="006C3051">
        <w:rPr>
          <w:rFonts w:ascii="Times New Roman" w:hAnsi="Times New Roman" w:cs="Times New Roman"/>
          <w:sz w:val="28"/>
          <w:szCs w:val="28"/>
          <w:lang w:val="uk-UA"/>
        </w:rPr>
        <w:t xml:space="preserve"> Учасник тестування за допомогою набирає положення вису на зігнутих руках, тулуб і ноги утворюють пряму лінію, підборіддя знаходиться вище перекладини. За командою «Можна!» учасник утримує це положення.</w:t>
      </w:r>
    </w:p>
    <w:p w14:paraId="74173856" w14:textId="77777777" w:rsidR="005C2483" w:rsidRPr="006C3051" w:rsidRDefault="005C2483" w:rsidP="005C2483">
      <w:pPr>
        <w:spacing w:line="360" w:lineRule="auto"/>
        <w:ind w:firstLine="708"/>
        <w:jc w:val="both"/>
        <w:rPr>
          <w:rFonts w:ascii="Times New Roman" w:hAnsi="Times New Roman" w:cs="Times New Roman"/>
          <w:sz w:val="28"/>
          <w:szCs w:val="28"/>
          <w:lang w:val="uk-UA"/>
        </w:rPr>
      </w:pPr>
      <w:r w:rsidRPr="006C3051">
        <w:rPr>
          <w:rFonts w:ascii="Times New Roman" w:hAnsi="Times New Roman" w:cs="Times New Roman"/>
          <w:i/>
          <w:sz w:val="28"/>
          <w:szCs w:val="28"/>
          <w:lang w:val="uk-UA"/>
        </w:rPr>
        <w:t>Результат.</w:t>
      </w:r>
      <w:r w:rsidRPr="006C3051">
        <w:rPr>
          <w:rFonts w:ascii="Times New Roman" w:hAnsi="Times New Roman" w:cs="Times New Roman"/>
          <w:sz w:val="28"/>
          <w:szCs w:val="28"/>
          <w:lang w:val="uk-UA"/>
        </w:rPr>
        <w:t xml:space="preserve"> Час у секундах протягом якого утримується вис на зігнутих руках.</w:t>
      </w:r>
    </w:p>
    <w:p w14:paraId="39D93108" w14:textId="77777777" w:rsidR="005C2483" w:rsidRPr="006C3051" w:rsidRDefault="005C2483" w:rsidP="005C2483">
      <w:pPr>
        <w:spacing w:line="360" w:lineRule="auto"/>
        <w:ind w:firstLine="708"/>
        <w:jc w:val="both"/>
        <w:rPr>
          <w:rFonts w:ascii="Times New Roman" w:hAnsi="Times New Roman" w:cs="Times New Roman"/>
          <w:i/>
          <w:sz w:val="28"/>
          <w:szCs w:val="28"/>
          <w:lang w:val="uk-UA"/>
        </w:rPr>
      </w:pPr>
      <w:r w:rsidRPr="006C3051">
        <w:rPr>
          <w:rFonts w:ascii="Times New Roman" w:hAnsi="Times New Roman" w:cs="Times New Roman"/>
          <w:i/>
          <w:sz w:val="28"/>
          <w:szCs w:val="28"/>
          <w:lang w:val="uk-UA"/>
        </w:rPr>
        <w:t>Загальні вказівки і зауваження.</w:t>
      </w:r>
    </w:p>
    <w:p w14:paraId="5C3AC810" w14:textId="77777777" w:rsidR="005C2483" w:rsidRPr="006C3051" w:rsidRDefault="005C2483" w:rsidP="005C2483">
      <w:pPr>
        <w:spacing w:line="360" w:lineRule="auto"/>
        <w:jc w:val="both"/>
        <w:rPr>
          <w:rFonts w:ascii="Times New Roman" w:hAnsi="Times New Roman" w:cs="Times New Roman"/>
          <w:sz w:val="28"/>
          <w:szCs w:val="28"/>
          <w:lang w:val="uk-UA"/>
        </w:rPr>
      </w:pPr>
      <w:r w:rsidRPr="006C3051">
        <w:rPr>
          <w:rFonts w:ascii="Times New Roman" w:hAnsi="Times New Roman" w:cs="Times New Roman"/>
          <w:sz w:val="28"/>
          <w:szCs w:val="28"/>
          <w:lang w:val="uk-UA"/>
        </w:rPr>
        <w:t>Виконання тесту припиняється, якщо учень опускає підборіддя нижче перекладини.</w:t>
      </w:r>
      <w:r>
        <w:rPr>
          <w:rFonts w:ascii="Times New Roman" w:hAnsi="Times New Roman" w:cs="Times New Roman"/>
          <w:sz w:val="28"/>
          <w:szCs w:val="28"/>
          <w:lang w:val="uk-UA"/>
        </w:rPr>
        <w:t xml:space="preserve"> </w:t>
      </w:r>
      <w:r w:rsidRPr="006C3051">
        <w:rPr>
          <w:rFonts w:ascii="Times New Roman" w:hAnsi="Times New Roman" w:cs="Times New Roman"/>
          <w:sz w:val="28"/>
          <w:szCs w:val="28"/>
          <w:lang w:val="uk-UA"/>
        </w:rPr>
        <w:t>Хват руками повинен бути на ширині плечей.</w:t>
      </w:r>
    </w:p>
    <w:p w14:paraId="5619E494" w14:textId="77777777" w:rsidR="005C2483" w:rsidRPr="006C3051" w:rsidRDefault="005C2483" w:rsidP="005C2483">
      <w:pPr>
        <w:spacing w:line="360" w:lineRule="auto"/>
        <w:ind w:firstLine="708"/>
        <w:jc w:val="both"/>
        <w:rPr>
          <w:rFonts w:ascii="Times New Roman" w:hAnsi="Times New Roman" w:cs="Times New Roman"/>
          <w:b/>
          <w:i/>
          <w:sz w:val="28"/>
          <w:szCs w:val="28"/>
          <w:lang w:val="uk-UA"/>
        </w:rPr>
      </w:pPr>
      <w:r w:rsidRPr="006C3051">
        <w:rPr>
          <w:rFonts w:ascii="Times New Roman" w:hAnsi="Times New Roman" w:cs="Times New Roman"/>
          <w:b/>
          <w:i/>
          <w:sz w:val="28"/>
          <w:szCs w:val="28"/>
          <w:lang w:val="uk-UA"/>
        </w:rPr>
        <w:lastRenderedPageBreak/>
        <w:t>7. З положення лежачи на спині піднімання в сід за 30 с.</w:t>
      </w:r>
    </w:p>
    <w:p w14:paraId="3A62E8A5" w14:textId="77777777" w:rsidR="005C2483" w:rsidRPr="006C3051" w:rsidRDefault="005C2483" w:rsidP="005C2483">
      <w:pPr>
        <w:spacing w:line="360" w:lineRule="auto"/>
        <w:ind w:firstLine="708"/>
        <w:jc w:val="both"/>
        <w:rPr>
          <w:rFonts w:ascii="Times New Roman" w:hAnsi="Times New Roman" w:cs="Times New Roman"/>
          <w:sz w:val="28"/>
          <w:szCs w:val="28"/>
          <w:lang w:val="uk-UA"/>
        </w:rPr>
      </w:pPr>
      <w:r w:rsidRPr="006C3051">
        <w:rPr>
          <w:rFonts w:ascii="Times New Roman" w:hAnsi="Times New Roman" w:cs="Times New Roman"/>
          <w:i/>
          <w:sz w:val="28"/>
          <w:szCs w:val="28"/>
          <w:lang w:val="uk-UA"/>
        </w:rPr>
        <w:t>Обладнання.</w:t>
      </w:r>
      <w:r w:rsidRPr="006C3051">
        <w:rPr>
          <w:rFonts w:ascii="Times New Roman" w:hAnsi="Times New Roman" w:cs="Times New Roman"/>
          <w:sz w:val="28"/>
          <w:szCs w:val="28"/>
          <w:lang w:val="uk-UA"/>
        </w:rPr>
        <w:t xml:space="preserve"> Секундомір, гімнастичні мати.</w:t>
      </w:r>
    </w:p>
    <w:p w14:paraId="7F83C479" w14:textId="77777777" w:rsidR="005C2483" w:rsidRPr="006C3051" w:rsidRDefault="005C2483" w:rsidP="005C2483">
      <w:pPr>
        <w:spacing w:line="360" w:lineRule="auto"/>
        <w:ind w:firstLine="708"/>
        <w:jc w:val="both"/>
        <w:rPr>
          <w:rFonts w:ascii="Times New Roman" w:hAnsi="Times New Roman" w:cs="Times New Roman"/>
          <w:sz w:val="28"/>
          <w:szCs w:val="28"/>
          <w:lang w:val="uk-UA"/>
        </w:rPr>
      </w:pPr>
      <w:r w:rsidRPr="006C3051">
        <w:rPr>
          <w:rFonts w:ascii="Times New Roman" w:hAnsi="Times New Roman" w:cs="Times New Roman"/>
          <w:i/>
          <w:sz w:val="28"/>
          <w:szCs w:val="28"/>
          <w:lang w:val="uk-UA"/>
        </w:rPr>
        <w:t>Проведення тесту.</w:t>
      </w:r>
      <w:r w:rsidRPr="006C3051">
        <w:rPr>
          <w:rFonts w:ascii="Times New Roman" w:hAnsi="Times New Roman" w:cs="Times New Roman"/>
          <w:sz w:val="28"/>
          <w:szCs w:val="28"/>
          <w:lang w:val="uk-UA"/>
        </w:rPr>
        <w:t xml:space="preserve"> Учасник тестування лягає спиною на гімнастичний мат, ноги зігнуті в колінах під прямим кутом, відстань між ступнями</w:t>
      </w:r>
      <w:r>
        <w:rPr>
          <w:rFonts w:ascii="Times New Roman" w:hAnsi="Times New Roman" w:cs="Times New Roman"/>
          <w:sz w:val="28"/>
          <w:szCs w:val="28"/>
          <w:lang w:val="uk-UA"/>
        </w:rPr>
        <w:t xml:space="preserve"> – </w:t>
      </w:r>
      <w:r w:rsidRPr="006C3051">
        <w:rPr>
          <w:rFonts w:ascii="Times New Roman" w:hAnsi="Times New Roman" w:cs="Times New Roman"/>
          <w:sz w:val="28"/>
          <w:szCs w:val="28"/>
          <w:lang w:val="uk-UA"/>
        </w:rPr>
        <w:t>30 сантиметрів, пальці рук з'єднані за головою. Партнер тримає його ступні так, щоб п'ятки торкались опори. Після команди «Можна!» учасник сідає, торкається ліктями колін і повертається у вихідне положення, торкаючись спиною і руками гімнастичного мата. Протягом 30 с він повторює вправу з максимальною</w:t>
      </w:r>
      <w:r>
        <w:rPr>
          <w:rFonts w:ascii="Times New Roman" w:hAnsi="Times New Roman" w:cs="Times New Roman"/>
          <w:sz w:val="28"/>
          <w:szCs w:val="28"/>
          <w:lang w:val="uk-UA"/>
        </w:rPr>
        <w:t xml:space="preserve"> </w:t>
      </w:r>
      <w:r w:rsidRPr="006C3051">
        <w:rPr>
          <w:rFonts w:ascii="Times New Roman" w:hAnsi="Times New Roman" w:cs="Times New Roman"/>
          <w:sz w:val="28"/>
          <w:szCs w:val="28"/>
          <w:lang w:val="uk-UA"/>
        </w:rPr>
        <w:t>частотою.</w:t>
      </w:r>
    </w:p>
    <w:p w14:paraId="7D15618C" w14:textId="77777777" w:rsidR="005C2483" w:rsidRPr="006C3051" w:rsidRDefault="005C2483" w:rsidP="005C2483">
      <w:pPr>
        <w:spacing w:line="360" w:lineRule="auto"/>
        <w:ind w:firstLine="708"/>
        <w:jc w:val="both"/>
        <w:rPr>
          <w:rFonts w:ascii="Times New Roman" w:hAnsi="Times New Roman" w:cs="Times New Roman"/>
          <w:sz w:val="28"/>
          <w:szCs w:val="28"/>
          <w:lang w:val="uk-UA"/>
        </w:rPr>
      </w:pPr>
      <w:r w:rsidRPr="006C3051">
        <w:rPr>
          <w:rFonts w:ascii="Times New Roman" w:hAnsi="Times New Roman" w:cs="Times New Roman"/>
          <w:i/>
          <w:sz w:val="28"/>
          <w:szCs w:val="28"/>
          <w:lang w:val="uk-UA"/>
        </w:rPr>
        <w:t>Результат.</w:t>
      </w:r>
      <w:r w:rsidRPr="006C3051">
        <w:rPr>
          <w:rFonts w:ascii="Times New Roman" w:hAnsi="Times New Roman" w:cs="Times New Roman"/>
          <w:sz w:val="28"/>
          <w:szCs w:val="28"/>
          <w:lang w:val="uk-UA"/>
        </w:rPr>
        <w:t xml:space="preserve"> Кількість піднімань з положення лежачи в положення сидячи протягом 30 с.</w:t>
      </w:r>
    </w:p>
    <w:p w14:paraId="384C20FC" w14:textId="77777777" w:rsidR="005C2483" w:rsidRPr="006C3051" w:rsidRDefault="005C2483" w:rsidP="005C2483">
      <w:pPr>
        <w:spacing w:line="360" w:lineRule="auto"/>
        <w:ind w:firstLine="708"/>
        <w:jc w:val="both"/>
        <w:rPr>
          <w:rFonts w:ascii="Times New Roman" w:hAnsi="Times New Roman" w:cs="Times New Roman"/>
          <w:sz w:val="28"/>
          <w:szCs w:val="28"/>
          <w:lang w:val="uk-UA"/>
        </w:rPr>
      </w:pPr>
      <w:r w:rsidRPr="006C3051">
        <w:rPr>
          <w:rFonts w:ascii="Times New Roman" w:hAnsi="Times New Roman" w:cs="Times New Roman"/>
          <w:i/>
          <w:sz w:val="28"/>
          <w:szCs w:val="28"/>
          <w:lang w:val="uk-UA"/>
        </w:rPr>
        <w:t>Загальні вказівки і зауваження.</w:t>
      </w:r>
      <w:r w:rsidRPr="006C3051">
        <w:rPr>
          <w:rFonts w:ascii="Times New Roman" w:hAnsi="Times New Roman" w:cs="Times New Roman"/>
          <w:sz w:val="28"/>
          <w:szCs w:val="28"/>
          <w:lang w:val="uk-UA"/>
        </w:rPr>
        <w:t xml:space="preserve"> Відштовхуватися від поверхні ліктями забороняється. Учасник тестування повинен намагатися виконувати вправу без зупинки, але і після зупинки вправу можна продовжувати.</w:t>
      </w:r>
    </w:p>
    <w:p w14:paraId="5B9A3764" w14:textId="77777777" w:rsidR="005C2483" w:rsidRPr="006C3051" w:rsidRDefault="005C2483" w:rsidP="005C2483">
      <w:pPr>
        <w:spacing w:line="360" w:lineRule="auto"/>
        <w:ind w:firstLine="708"/>
        <w:jc w:val="both"/>
        <w:rPr>
          <w:rFonts w:ascii="Times New Roman" w:hAnsi="Times New Roman" w:cs="Times New Roman"/>
          <w:b/>
          <w:i/>
          <w:sz w:val="28"/>
          <w:szCs w:val="28"/>
          <w:lang w:val="uk-UA"/>
        </w:rPr>
      </w:pPr>
      <w:r w:rsidRPr="006C3051">
        <w:rPr>
          <w:rFonts w:ascii="Times New Roman" w:hAnsi="Times New Roman" w:cs="Times New Roman"/>
          <w:b/>
          <w:i/>
          <w:sz w:val="28"/>
          <w:szCs w:val="28"/>
          <w:lang w:val="uk-UA"/>
        </w:rPr>
        <w:t>8. Стрибок у довжину з місця</w:t>
      </w:r>
    </w:p>
    <w:p w14:paraId="464BDAFC" w14:textId="77777777" w:rsidR="005C2483" w:rsidRPr="006C3051" w:rsidRDefault="005C2483" w:rsidP="005C2483">
      <w:pPr>
        <w:spacing w:line="360" w:lineRule="auto"/>
        <w:ind w:firstLine="708"/>
        <w:jc w:val="both"/>
        <w:rPr>
          <w:rFonts w:ascii="Times New Roman" w:hAnsi="Times New Roman" w:cs="Times New Roman"/>
          <w:sz w:val="28"/>
          <w:szCs w:val="28"/>
          <w:lang w:val="uk-UA"/>
        </w:rPr>
      </w:pPr>
      <w:r w:rsidRPr="006C3051">
        <w:rPr>
          <w:rFonts w:ascii="Times New Roman" w:hAnsi="Times New Roman" w:cs="Times New Roman"/>
          <w:i/>
          <w:sz w:val="28"/>
          <w:szCs w:val="28"/>
          <w:lang w:val="uk-UA"/>
        </w:rPr>
        <w:t>Обладнання.</w:t>
      </w:r>
      <w:r w:rsidRPr="006C3051">
        <w:rPr>
          <w:rFonts w:ascii="Times New Roman" w:hAnsi="Times New Roman" w:cs="Times New Roman"/>
          <w:sz w:val="28"/>
          <w:szCs w:val="28"/>
          <w:lang w:val="uk-UA"/>
        </w:rPr>
        <w:t xml:space="preserve"> Неслизька поверхня з лінією і розміткою в сантиметрах.</w:t>
      </w:r>
    </w:p>
    <w:p w14:paraId="671CBF59" w14:textId="77777777" w:rsidR="005C2483" w:rsidRPr="006C3051" w:rsidRDefault="005C2483" w:rsidP="005C2483">
      <w:pPr>
        <w:spacing w:line="360" w:lineRule="auto"/>
        <w:ind w:firstLine="708"/>
        <w:jc w:val="both"/>
        <w:rPr>
          <w:rFonts w:ascii="Times New Roman" w:hAnsi="Times New Roman" w:cs="Times New Roman"/>
          <w:sz w:val="28"/>
          <w:szCs w:val="28"/>
          <w:lang w:val="uk-UA"/>
        </w:rPr>
      </w:pPr>
      <w:r w:rsidRPr="006C3051">
        <w:rPr>
          <w:rFonts w:ascii="Times New Roman" w:hAnsi="Times New Roman" w:cs="Times New Roman"/>
          <w:i/>
          <w:sz w:val="28"/>
          <w:szCs w:val="28"/>
          <w:lang w:val="uk-UA"/>
        </w:rPr>
        <w:t>Проведення тесту.</w:t>
      </w:r>
      <w:r w:rsidRPr="006C3051">
        <w:rPr>
          <w:rFonts w:ascii="Times New Roman" w:hAnsi="Times New Roman" w:cs="Times New Roman"/>
          <w:sz w:val="28"/>
          <w:szCs w:val="28"/>
          <w:lang w:val="uk-UA"/>
        </w:rPr>
        <w:t xml:space="preserve"> Учасник тестування стає носками перед лінією, поштовхом ніг і змахом рук</w:t>
      </w:r>
      <w:r>
        <w:rPr>
          <w:rFonts w:ascii="Times New Roman" w:hAnsi="Times New Roman" w:cs="Times New Roman"/>
          <w:sz w:val="28"/>
          <w:szCs w:val="28"/>
          <w:lang w:val="uk-UA"/>
        </w:rPr>
        <w:t xml:space="preserve"> – </w:t>
      </w:r>
      <w:r w:rsidRPr="006C3051">
        <w:rPr>
          <w:rFonts w:ascii="Times New Roman" w:hAnsi="Times New Roman" w:cs="Times New Roman"/>
          <w:sz w:val="28"/>
          <w:szCs w:val="28"/>
          <w:lang w:val="uk-UA"/>
        </w:rPr>
        <w:t>стрибає вперед якомога далі.</w:t>
      </w:r>
    </w:p>
    <w:p w14:paraId="54E5B650" w14:textId="77777777" w:rsidR="005C2483" w:rsidRPr="006C3051" w:rsidRDefault="005C2483" w:rsidP="005C2483">
      <w:pPr>
        <w:spacing w:line="360" w:lineRule="auto"/>
        <w:ind w:firstLine="708"/>
        <w:jc w:val="both"/>
        <w:rPr>
          <w:rFonts w:ascii="Times New Roman" w:hAnsi="Times New Roman" w:cs="Times New Roman"/>
          <w:sz w:val="28"/>
          <w:szCs w:val="28"/>
          <w:lang w:val="uk-UA"/>
        </w:rPr>
      </w:pPr>
      <w:r w:rsidRPr="006C3051">
        <w:rPr>
          <w:rFonts w:ascii="Times New Roman" w:hAnsi="Times New Roman" w:cs="Times New Roman"/>
          <w:i/>
          <w:sz w:val="28"/>
          <w:szCs w:val="28"/>
          <w:lang w:val="uk-UA"/>
        </w:rPr>
        <w:t>Результат.</w:t>
      </w:r>
      <w:r w:rsidRPr="006C3051">
        <w:rPr>
          <w:rFonts w:ascii="Times New Roman" w:hAnsi="Times New Roman" w:cs="Times New Roman"/>
          <w:sz w:val="28"/>
          <w:szCs w:val="28"/>
          <w:lang w:val="uk-UA"/>
        </w:rPr>
        <w:t xml:space="preserve"> Дальність стрибка в сантиметрах у кращій з двох спроб.</w:t>
      </w:r>
    </w:p>
    <w:p w14:paraId="0B8FF402" w14:textId="77777777" w:rsidR="005C2483" w:rsidRPr="006C3051" w:rsidRDefault="005C2483" w:rsidP="005C2483">
      <w:pPr>
        <w:spacing w:line="360" w:lineRule="auto"/>
        <w:ind w:firstLine="708"/>
        <w:jc w:val="both"/>
        <w:rPr>
          <w:rFonts w:ascii="Times New Roman" w:hAnsi="Times New Roman" w:cs="Times New Roman"/>
          <w:sz w:val="28"/>
          <w:szCs w:val="28"/>
          <w:lang w:val="uk-UA"/>
        </w:rPr>
      </w:pPr>
      <w:r w:rsidRPr="006C3051">
        <w:rPr>
          <w:rFonts w:ascii="Times New Roman" w:hAnsi="Times New Roman" w:cs="Times New Roman"/>
          <w:i/>
          <w:sz w:val="28"/>
          <w:szCs w:val="28"/>
          <w:lang w:val="uk-UA"/>
        </w:rPr>
        <w:t>Загальні вказівки і зауваження.</w:t>
      </w:r>
      <w:r w:rsidRPr="006C3051">
        <w:rPr>
          <w:rFonts w:ascii="Times New Roman" w:hAnsi="Times New Roman" w:cs="Times New Roman"/>
          <w:sz w:val="28"/>
          <w:szCs w:val="28"/>
          <w:lang w:val="uk-UA"/>
        </w:rPr>
        <w:t xml:space="preserve"> Тестування проводиться відповідно до правил змагань для стрибків у довжину з розбігу. Місце відштовхування і приземлення повинні перебувати на одному рівні.</w:t>
      </w:r>
    </w:p>
    <w:p w14:paraId="2C909525" w14:textId="77777777" w:rsidR="005C2483" w:rsidRPr="006C3051" w:rsidRDefault="005C2483" w:rsidP="005C2483">
      <w:pPr>
        <w:spacing w:line="360" w:lineRule="auto"/>
        <w:ind w:firstLine="708"/>
        <w:jc w:val="both"/>
        <w:rPr>
          <w:rFonts w:ascii="Times New Roman" w:hAnsi="Times New Roman" w:cs="Times New Roman"/>
          <w:sz w:val="28"/>
          <w:szCs w:val="28"/>
          <w:u w:val="single"/>
          <w:lang w:val="uk-UA"/>
        </w:rPr>
      </w:pPr>
      <w:r w:rsidRPr="006C3051">
        <w:rPr>
          <w:rFonts w:ascii="Times New Roman" w:hAnsi="Times New Roman" w:cs="Times New Roman"/>
          <w:sz w:val="28"/>
          <w:szCs w:val="28"/>
          <w:u w:val="single"/>
          <w:lang w:val="uk-UA"/>
        </w:rPr>
        <w:t>Вимірювання сили різних груп м'язів</w:t>
      </w:r>
      <w:r>
        <w:rPr>
          <w:rFonts w:ascii="Times New Roman" w:hAnsi="Times New Roman" w:cs="Times New Roman"/>
          <w:sz w:val="28"/>
          <w:szCs w:val="28"/>
          <w:u w:val="single"/>
          <w:lang w:val="uk-UA"/>
        </w:rPr>
        <w:t>.</w:t>
      </w:r>
    </w:p>
    <w:p w14:paraId="41B66A8F" w14:textId="77777777" w:rsidR="005C2483" w:rsidRPr="006C3051" w:rsidRDefault="005C2483" w:rsidP="005C2483">
      <w:pPr>
        <w:spacing w:line="360" w:lineRule="auto"/>
        <w:ind w:firstLine="708"/>
        <w:jc w:val="both"/>
        <w:rPr>
          <w:rFonts w:ascii="Times New Roman" w:hAnsi="Times New Roman" w:cs="Times New Roman"/>
          <w:sz w:val="28"/>
          <w:szCs w:val="28"/>
          <w:lang w:val="uk-UA"/>
        </w:rPr>
      </w:pPr>
      <w:r w:rsidRPr="006C3051">
        <w:rPr>
          <w:rFonts w:ascii="Times New Roman" w:hAnsi="Times New Roman" w:cs="Times New Roman"/>
          <w:i/>
          <w:sz w:val="28"/>
          <w:szCs w:val="28"/>
          <w:lang w:val="uk-UA"/>
        </w:rPr>
        <w:t>Абсолютна сила м'язів</w:t>
      </w:r>
      <w:r w:rsidRPr="006C3051">
        <w:rPr>
          <w:rFonts w:ascii="Times New Roman" w:hAnsi="Times New Roman" w:cs="Times New Roman"/>
          <w:sz w:val="28"/>
          <w:szCs w:val="28"/>
          <w:lang w:val="uk-UA"/>
        </w:rPr>
        <w:t xml:space="preserve"> вимірюється за допомогою </w:t>
      </w:r>
      <w:r w:rsidRPr="006C3051">
        <w:rPr>
          <w:rFonts w:ascii="Times New Roman" w:hAnsi="Times New Roman" w:cs="Times New Roman"/>
          <w:i/>
          <w:sz w:val="28"/>
          <w:szCs w:val="28"/>
          <w:lang w:val="uk-UA"/>
        </w:rPr>
        <w:t>динамометрів</w:t>
      </w:r>
      <w:r w:rsidRPr="006C3051">
        <w:rPr>
          <w:rFonts w:ascii="Times New Roman" w:hAnsi="Times New Roman" w:cs="Times New Roman"/>
          <w:sz w:val="28"/>
          <w:szCs w:val="28"/>
          <w:lang w:val="uk-UA"/>
        </w:rPr>
        <w:t xml:space="preserve"> різної конструкції: динамометра Коллена, динамометра В. А. Абалакова, а також станового динамометра для виміру сили розгиначів спини. Динамометр Коллена виготовляється медичної промисловістю. Випускаються динамометри для виміру сили у дорослих і дітей.</w:t>
      </w:r>
      <w:r>
        <w:rPr>
          <w:rFonts w:ascii="Times New Roman" w:hAnsi="Times New Roman" w:cs="Times New Roman"/>
          <w:sz w:val="28"/>
          <w:szCs w:val="28"/>
          <w:lang w:val="uk-UA"/>
        </w:rPr>
        <w:t xml:space="preserve"> </w:t>
      </w:r>
      <w:r w:rsidRPr="006C3051">
        <w:rPr>
          <w:rFonts w:ascii="Times New Roman" w:hAnsi="Times New Roman" w:cs="Times New Roman"/>
          <w:sz w:val="28"/>
          <w:szCs w:val="28"/>
          <w:lang w:val="uk-UA"/>
        </w:rPr>
        <w:t>Динамометр Абалакова має більше переваг, він може бути використаний для виміру сили різних груп м'язів.</w:t>
      </w:r>
    </w:p>
    <w:p w14:paraId="0E22B9AF" w14:textId="77777777" w:rsidR="005C2483" w:rsidRPr="006C3051" w:rsidRDefault="005C2483" w:rsidP="005C2483">
      <w:pPr>
        <w:spacing w:line="360" w:lineRule="auto"/>
        <w:ind w:firstLine="708"/>
        <w:jc w:val="both"/>
        <w:rPr>
          <w:rFonts w:ascii="Times New Roman" w:hAnsi="Times New Roman" w:cs="Times New Roman"/>
          <w:b/>
          <w:i/>
          <w:sz w:val="28"/>
          <w:szCs w:val="28"/>
          <w:lang w:val="uk-UA"/>
        </w:rPr>
      </w:pPr>
      <w:r>
        <w:rPr>
          <w:rFonts w:ascii="Times New Roman" w:hAnsi="Times New Roman" w:cs="Times New Roman"/>
          <w:b/>
          <w:i/>
          <w:sz w:val="28"/>
          <w:szCs w:val="28"/>
          <w:lang w:val="uk-UA"/>
        </w:rPr>
        <w:t>9</w:t>
      </w:r>
      <w:r w:rsidRPr="006C3051">
        <w:rPr>
          <w:rFonts w:ascii="Times New Roman" w:hAnsi="Times New Roman" w:cs="Times New Roman"/>
          <w:b/>
          <w:i/>
          <w:sz w:val="28"/>
          <w:szCs w:val="28"/>
          <w:lang w:val="uk-UA"/>
        </w:rPr>
        <w:t>. Кистьова динамометрія</w:t>
      </w:r>
    </w:p>
    <w:p w14:paraId="653A17DC" w14:textId="77777777" w:rsidR="005C2483" w:rsidRPr="006C3051" w:rsidRDefault="005C2483" w:rsidP="005C2483">
      <w:pPr>
        <w:spacing w:line="360" w:lineRule="auto"/>
        <w:ind w:firstLine="708"/>
        <w:jc w:val="both"/>
        <w:rPr>
          <w:rFonts w:ascii="Times New Roman" w:hAnsi="Times New Roman" w:cs="Times New Roman"/>
          <w:sz w:val="28"/>
          <w:szCs w:val="28"/>
          <w:lang w:val="uk-UA"/>
        </w:rPr>
      </w:pPr>
      <w:r w:rsidRPr="006C3051">
        <w:rPr>
          <w:rFonts w:ascii="Times New Roman" w:hAnsi="Times New Roman" w:cs="Times New Roman"/>
          <w:i/>
          <w:sz w:val="28"/>
          <w:szCs w:val="28"/>
          <w:lang w:val="uk-UA"/>
        </w:rPr>
        <w:t>Обладнання.</w:t>
      </w:r>
      <w:r w:rsidRPr="006C3051">
        <w:rPr>
          <w:rFonts w:ascii="Times New Roman" w:hAnsi="Times New Roman" w:cs="Times New Roman"/>
          <w:sz w:val="28"/>
          <w:szCs w:val="28"/>
          <w:lang w:val="uk-UA"/>
        </w:rPr>
        <w:t xml:space="preserve"> Кистьовий динамометр Абалакова.</w:t>
      </w:r>
    </w:p>
    <w:p w14:paraId="00B22FFD" w14:textId="77777777" w:rsidR="005C2483" w:rsidRPr="006C3051" w:rsidRDefault="005C2483" w:rsidP="005C2483">
      <w:pPr>
        <w:spacing w:line="360" w:lineRule="auto"/>
        <w:ind w:firstLine="708"/>
        <w:jc w:val="both"/>
        <w:rPr>
          <w:rFonts w:ascii="Times New Roman" w:hAnsi="Times New Roman" w:cs="Times New Roman"/>
          <w:sz w:val="28"/>
          <w:szCs w:val="28"/>
          <w:lang w:val="uk-UA"/>
        </w:rPr>
      </w:pPr>
      <w:r w:rsidRPr="006C3051">
        <w:rPr>
          <w:rFonts w:ascii="Times New Roman" w:hAnsi="Times New Roman" w:cs="Times New Roman"/>
          <w:i/>
          <w:sz w:val="28"/>
          <w:szCs w:val="28"/>
          <w:lang w:val="uk-UA"/>
        </w:rPr>
        <w:lastRenderedPageBreak/>
        <w:t>Процедура дослідження.</w:t>
      </w:r>
      <w:r w:rsidRPr="006C3051">
        <w:rPr>
          <w:rFonts w:ascii="Times New Roman" w:hAnsi="Times New Roman" w:cs="Times New Roman"/>
          <w:sz w:val="28"/>
          <w:szCs w:val="28"/>
          <w:lang w:val="uk-UA"/>
        </w:rPr>
        <w:t xml:space="preserve"> Вихідне положення</w:t>
      </w:r>
      <w:r>
        <w:rPr>
          <w:rFonts w:ascii="Times New Roman" w:hAnsi="Times New Roman" w:cs="Times New Roman"/>
          <w:sz w:val="28"/>
          <w:szCs w:val="28"/>
          <w:lang w:val="uk-UA"/>
        </w:rPr>
        <w:t xml:space="preserve"> – </w:t>
      </w:r>
      <w:r w:rsidRPr="006C3051">
        <w:rPr>
          <w:rFonts w:ascii="Times New Roman" w:hAnsi="Times New Roman" w:cs="Times New Roman"/>
          <w:sz w:val="28"/>
          <w:szCs w:val="28"/>
          <w:lang w:val="uk-UA"/>
        </w:rPr>
        <w:t>вузька стійка ноги нарізно, рука з динамометром відведена в сторону. Учень отримує завдання з максимальною силою стиснути динамометр. Зусилля триває близько двох секунд.</w:t>
      </w:r>
    </w:p>
    <w:p w14:paraId="4EE7A0F3" w14:textId="77777777" w:rsidR="005C2483" w:rsidRPr="006C3051" w:rsidRDefault="005C2483" w:rsidP="005C2483">
      <w:pPr>
        <w:spacing w:line="360" w:lineRule="auto"/>
        <w:ind w:firstLine="708"/>
        <w:jc w:val="both"/>
        <w:rPr>
          <w:rFonts w:ascii="Times New Roman" w:hAnsi="Times New Roman" w:cs="Times New Roman"/>
          <w:sz w:val="28"/>
          <w:szCs w:val="28"/>
          <w:lang w:val="uk-UA"/>
        </w:rPr>
      </w:pPr>
      <w:r w:rsidRPr="006C3051">
        <w:rPr>
          <w:rFonts w:ascii="Times New Roman" w:hAnsi="Times New Roman" w:cs="Times New Roman"/>
          <w:i/>
          <w:sz w:val="28"/>
          <w:szCs w:val="28"/>
          <w:lang w:val="uk-UA"/>
        </w:rPr>
        <w:t>Результат.</w:t>
      </w:r>
      <w:r w:rsidRPr="006C3051">
        <w:rPr>
          <w:rFonts w:ascii="Times New Roman" w:hAnsi="Times New Roman" w:cs="Times New Roman"/>
          <w:sz w:val="28"/>
          <w:szCs w:val="28"/>
          <w:lang w:val="uk-UA"/>
        </w:rPr>
        <w:t xml:space="preserve"> Фіксується кращий результат із точністю до 1 кг після двох спроб.</w:t>
      </w:r>
    </w:p>
    <w:p w14:paraId="27167248" w14:textId="77777777" w:rsidR="005C2483" w:rsidRPr="006C3051" w:rsidRDefault="005C2483" w:rsidP="005C2483">
      <w:pPr>
        <w:spacing w:line="360" w:lineRule="auto"/>
        <w:ind w:firstLine="708"/>
        <w:jc w:val="both"/>
        <w:rPr>
          <w:rFonts w:ascii="Times New Roman" w:hAnsi="Times New Roman" w:cs="Times New Roman"/>
          <w:i/>
          <w:sz w:val="28"/>
          <w:szCs w:val="28"/>
          <w:lang w:val="uk-UA"/>
        </w:rPr>
      </w:pPr>
      <w:r w:rsidRPr="006C3051">
        <w:rPr>
          <w:rFonts w:ascii="Times New Roman" w:hAnsi="Times New Roman" w:cs="Times New Roman"/>
          <w:i/>
          <w:sz w:val="28"/>
          <w:szCs w:val="28"/>
          <w:lang w:val="uk-UA"/>
        </w:rPr>
        <w:t>Загальні вказівки та зауваження.</w:t>
      </w:r>
    </w:p>
    <w:p w14:paraId="232AF798" w14:textId="77777777" w:rsidR="005C2483" w:rsidRPr="006C3051" w:rsidRDefault="005C2483" w:rsidP="005C2483">
      <w:pPr>
        <w:spacing w:line="360" w:lineRule="auto"/>
        <w:jc w:val="both"/>
        <w:rPr>
          <w:rFonts w:ascii="Times New Roman" w:hAnsi="Times New Roman" w:cs="Times New Roman"/>
          <w:sz w:val="28"/>
          <w:szCs w:val="28"/>
          <w:lang w:val="uk-UA"/>
        </w:rPr>
      </w:pPr>
      <w:r w:rsidRPr="006C3051">
        <w:rPr>
          <w:rFonts w:ascii="Times New Roman" w:hAnsi="Times New Roman" w:cs="Times New Roman"/>
          <w:sz w:val="28"/>
          <w:szCs w:val="28"/>
          <w:lang w:val="uk-UA"/>
        </w:rPr>
        <w:t>Під час тестування динамометр не повинен торкатися тіла чи будь-якого іншого предмета.</w:t>
      </w:r>
      <w:r>
        <w:rPr>
          <w:rFonts w:ascii="Times New Roman" w:hAnsi="Times New Roman" w:cs="Times New Roman"/>
          <w:sz w:val="28"/>
          <w:szCs w:val="28"/>
          <w:lang w:val="uk-UA"/>
        </w:rPr>
        <w:t xml:space="preserve"> </w:t>
      </w:r>
      <w:r w:rsidRPr="006C3051">
        <w:rPr>
          <w:rFonts w:ascii="Times New Roman" w:hAnsi="Times New Roman" w:cs="Times New Roman"/>
          <w:sz w:val="28"/>
          <w:szCs w:val="28"/>
          <w:lang w:val="uk-UA"/>
        </w:rPr>
        <w:t>Стискання виконується без зайвих різких рухів рукою. Між спробами роблять короткий відпочинок. До проведення серії досліджень динамометр повинен калібруватися.</w:t>
      </w:r>
    </w:p>
    <w:p w14:paraId="2BA07ACE" w14:textId="77777777" w:rsidR="00D1083D" w:rsidRPr="005C2483" w:rsidRDefault="00D1083D" w:rsidP="005C2483">
      <w:pPr>
        <w:spacing w:line="360" w:lineRule="auto"/>
        <w:rPr>
          <w:lang w:val="uk-UA"/>
        </w:rPr>
      </w:pPr>
    </w:p>
    <w:sectPr w:rsidR="00D1083D" w:rsidRPr="005C2483" w:rsidSect="00121921">
      <w:footerReference w:type="default" r:id="rId5"/>
      <w:pgSz w:w="11906" w:h="16838"/>
      <w:pgMar w:top="1134" w:right="851"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Полужирный">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1431169"/>
      <w:docPartObj>
        <w:docPartGallery w:val="Page Numbers (Bottom of Page)"/>
        <w:docPartUnique/>
      </w:docPartObj>
    </w:sdtPr>
    <w:sdtEndPr/>
    <w:sdtContent>
      <w:p w14:paraId="3E4F520C" w14:textId="77777777" w:rsidR="00121921" w:rsidRDefault="005C2483">
        <w:pPr>
          <w:pStyle w:val="a4"/>
          <w:jc w:val="center"/>
        </w:pPr>
        <w:r>
          <w:fldChar w:fldCharType="begin"/>
        </w:r>
        <w:r>
          <w:instrText>PAGE   \* MERGEFORMAT</w:instrText>
        </w:r>
        <w:r>
          <w:fldChar w:fldCharType="separate"/>
        </w:r>
        <w:r>
          <w:t>2</w:t>
        </w:r>
        <w:r>
          <w:fldChar w:fldCharType="end"/>
        </w:r>
      </w:p>
    </w:sdtContent>
  </w:sdt>
  <w:p w14:paraId="040B669D" w14:textId="77777777" w:rsidR="00DC0C3B" w:rsidRDefault="005C2483">
    <w:pPr>
      <w:pStyle w:val="a4"/>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9241BA0"/>
    <w:lvl w:ilvl="0">
      <w:numFmt w:val="bullet"/>
      <w:lvlText w:val="*"/>
      <w:lvlJc w:val="left"/>
    </w:lvl>
  </w:abstractNum>
  <w:abstractNum w:abstractNumId="1" w15:restartNumberingAfterBreak="0">
    <w:nsid w:val="0E0B7EDB"/>
    <w:multiLevelType w:val="hybridMultilevel"/>
    <w:tmpl w:val="EF6455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B90338"/>
    <w:multiLevelType w:val="hybridMultilevel"/>
    <w:tmpl w:val="D7D0EC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233B6D"/>
    <w:multiLevelType w:val="hybridMultilevel"/>
    <w:tmpl w:val="B478F32C"/>
    <w:lvl w:ilvl="0" w:tplc="1FBE2D9A">
      <w:start w:val="3"/>
      <w:numFmt w:val="bullet"/>
      <w:lvlText w:val="-"/>
      <w:lvlJc w:val="left"/>
      <w:pPr>
        <w:ind w:left="405" w:hanging="360"/>
      </w:pPr>
      <w:rPr>
        <w:rFonts w:ascii="Times New Roman" w:eastAsiaTheme="minorHAnsi" w:hAnsi="Times New Roman"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4" w15:restartNumberingAfterBreak="0">
    <w:nsid w:val="1B362202"/>
    <w:multiLevelType w:val="hybridMultilevel"/>
    <w:tmpl w:val="D48A3658"/>
    <w:lvl w:ilvl="0" w:tplc="B7387108">
      <w:start w:val="1"/>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5" w15:restartNumberingAfterBreak="0">
    <w:nsid w:val="2208475F"/>
    <w:multiLevelType w:val="hybridMultilevel"/>
    <w:tmpl w:val="195E9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6C0826"/>
    <w:multiLevelType w:val="hybridMultilevel"/>
    <w:tmpl w:val="290AE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C74FE4"/>
    <w:multiLevelType w:val="hybridMultilevel"/>
    <w:tmpl w:val="919453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1974C4"/>
    <w:multiLevelType w:val="hybridMultilevel"/>
    <w:tmpl w:val="362E0F4E"/>
    <w:lvl w:ilvl="0" w:tplc="A6FC7D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3F16A81"/>
    <w:multiLevelType w:val="multilevel"/>
    <w:tmpl w:val="A55683C6"/>
    <w:lvl w:ilvl="0">
      <w:start w:val="1"/>
      <w:numFmt w:val="decimal"/>
      <w:lvlText w:val="%1."/>
      <w:lvlJc w:val="left"/>
      <w:pPr>
        <w:ind w:left="720" w:hanging="360"/>
      </w:pPr>
      <w:rPr>
        <w:rFonts w:hint="default"/>
      </w:rPr>
    </w:lvl>
    <w:lvl w:ilvl="1">
      <w:start w:val="8"/>
      <w:numFmt w:val="decimal"/>
      <w:isLgl/>
      <w:lvlText w:val="%1.%2"/>
      <w:lvlJc w:val="left"/>
      <w:pPr>
        <w:ind w:left="1083" w:hanging="375"/>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484" w:hanging="108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abstractNum w:abstractNumId="10" w15:restartNumberingAfterBreak="0">
    <w:nsid w:val="34BC5A9B"/>
    <w:multiLevelType w:val="hybridMultilevel"/>
    <w:tmpl w:val="6B5075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D671EF1"/>
    <w:multiLevelType w:val="hybridMultilevel"/>
    <w:tmpl w:val="37D08B76"/>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512E1C9B"/>
    <w:multiLevelType w:val="hybridMultilevel"/>
    <w:tmpl w:val="E55A2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F8C24AF"/>
    <w:multiLevelType w:val="hybridMultilevel"/>
    <w:tmpl w:val="5AF62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4"/>
  </w:num>
  <w:num w:numId="3">
    <w:abstractNumId w:val="9"/>
  </w:num>
  <w:num w:numId="4">
    <w:abstractNumId w:val="8"/>
  </w:num>
  <w:num w:numId="5">
    <w:abstractNumId w:val="0"/>
    <w:lvlOverride w:ilvl="0">
      <w:lvl w:ilvl="0">
        <w:start w:val="65535"/>
        <w:numFmt w:val="bullet"/>
        <w:lvlText w:val="•"/>
        <w:legacy w:legacy="1" w:legacySpace="0" w:legacyIndent="326"/>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7">
    <w:abstractNumId w:val="10"/>
  </w:num>
  <w:num w:numId="8">
    <w:abstractNumId w:val="3"/>
  </w:num>
  <w:num w:numId="9">
    <w:abstractNumId w:val="12"/>
  </w:num>
  <w:num w:numId="10">
    <w:abstractNumId w:val="6"/>
  </w:num>
  <w:num w:numId="11">
    <w:abstractNumId w:val="2"/>
  </w:num>
  <w:num w:numId="12">
    <w:abstractNumId w:val="13"/>
  </w:num>
  <w:num w:numId="13">
    <w:abstractNumId w:val="1"/>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68C"/>
    <w:rsid w:val="005C2483"/>
    <w:rsid w:val="0093368C"/>
    <w:rsid w:val="00D1083D"/>
    <w:rsid w:val="00F23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736D5"/>
  <w15:chartTrackingRefBased/>
  <w15:docId w15:val="{6EBF2B94-097D-45A7-9581-0C616DE8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C2483"/>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2483"/>
    <w:pPr>
      <w:ind w:left="720"/>
      <w:contextualSpacing/>
    </w:pPr>
  </w:style>
  <w:style w:type="paragraph" w:styleId="a4">
    <w:name w:val="footer"/>
    <w:basedOn w:val="a"/>
    <w:link w:val="a5"/>
    <w:uiPriority w:val="99"/>
    <w:unhideWhenUsed/>
    <w:rsid w:val="005C2483"/>
    <w:pPr>
      <w:tabs>
        <w:tab w:val="center" w:pos="4677"/>
        <w:tab w:val="right" w:pos="9355"/>
      </w:tabs>
    </w:pPr>
  </w:style>
  <w:style w:type="character" w:customStyle="1" w:styleId="a5">
    <w:name w:val="Нижний колонтитул Знак"/>
    <w:basedOn w:val="a0"/>
    <w:link w:val="a4"/>
    <w:uiPriority w:val="99"/>
    <w:rsid w:val="005C2483"/>
  </w:style>
  <w:style w:type="table" w:styleId="a6">
    <w:name w:val="Table Grid"/>
    <w:basedOn w:val="a1"/>
    <w:rsid w:val="005C248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25</Pages>
  <Words>5982</Words>
  <Characters>34100</Characters>
  <Application>Microsoft Office Word</Application>
  <DocSecurity>0</DocSecurity>
  <Lines>284</Lines>
  <Paragraphs>80</Paragraphs>
  <ScaleCrop>false</ScaleCrop>
  <Company/>
  <LinksUpToDate>false</LinksUpToDate>
  <CharactersWithSpaces>40002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2020-11-04T11:57:00Z</dcterms:created>
  <dcterms:modified xsi:type="dcterms:W3CDTF">2020-11-04T12:06:00Z</dcterms:modified>
</cp:coreProperties>
</file>